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96F6C" w14:textId="71EF01E0" w:rsidR="00A60959" w:rsidRPr="003B2F4E" w:rsidRDefault="00930DA9" w:rsidP="00E539B0">
      <w:pPr>
        <w:tabs>
          <w:tab w:val="left" w:pos="4145"/>
          <w:tab w:val="center" w:pos="10702"/>
        </w:tabs>
        <w:rPr>
          <w:rFonts w:ascii="Arial Narrow" w:hAnsi="Arial Narrow"/>
        </w:rPr>
      </w:pPr>
      <w:r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CC058" wp14:editId="20EB0BD7">
                <wp:simplePos x="0" y="0"/>
                <wp:positionH relativeFrom="column">
                  <wp:posOffset>415290</wp:posOffset>
                </wp:positionH>
                <wp:positionV relativeFrom="paragraph">
                  <wp:posOffset>189865</wp:posOffset>
                </wp:positionV>
                <wp:extent cx="1466850" cy="6350"/>
                <wp:effectExtent l="19050" t="19050" r="190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72CCC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4.95pt" to="148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2678144" behindDoc="0" locked="0" layoutInCell="1" allowOverlap="1" wp14:anchorId="64F1FEBC" wp14:editId="2E442B95">
            <wp:simplePos x="0" y="0"/>
            <wp:positionH relativeFrom="column">
              <wp:posOffset>12866370</wp:posOffset>
            </wp:positionH>
            <wp:positionV relativeFrom="paragraph">
              <wp:posOffset>0</wp:posOffset>
            </wp:positionV>
            <wp:extent cx="876300" cy="492760"/>
            <wp:effectExtent l="0" t="0" r="0" b="2540"/>
            <wp:wrapSquare wrapText="bothSides"/>
            <wp:docPr id="7" name="Picture 7" descr="These Beautiful Maps of Pakistan and India Show Each Region's Tex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ese Beautiful Maps of Pakistan and India Show Each Region's Texti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0E"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DAE6C" wp14:editId="30967199">
                <wp:simplePos x="0" y="0"/>
                <wp:positionH relativeFrom="margin">
                  <wp:posOffset>8143966</wp:posOffset>
                </wp:positionH>
                <wp:positionV relativeFrom="paragraph">
                  <wp:posOffset>-72027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D7ED7D5" w14:textId="77777777" w:rsidR="003B2F4E" w:rsidRPr="001A0B5B" w:rsidRDefault="003B2F4E" w:rsidP="003B2F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sz w:val="4"/>
                              </w:rPr>
                            </w:pPr>
                            <w:r w:rsidRPr="001A0B5B">
                              <w:rPr>
                                <w:rFonts w:ascii="Arial Narrow" w:eastAsia="Calibri" w:hAnsi="Arial Narrow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  <w:p w14:paraId="63BF9817" w14:textId="1D785C6F" w:rsidR="00393E95" w:rsidRPr="007D0CD2" w:rsidRDefault="00393E95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DAE6C" id="Title 1" o:spid="_x0000_s1026" style="position:absolute;margin-left:641.25pt;margin-top:-5.6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" filled="f" stroked="f" strokeweight="2pt">
                <v:path arrowok="t"/>
                <o:lock v:ext="edit" grouping="t"/>
                <v:textbox>
                  <w:txbxContent>
                    <w:p w14:paraId="2D7ED7D5" w14:textId="77777777" w:rsidR="003B2F4E" w:rsidRPr="001A0B5B" w:rsidRDefault="003B2F4E" w:rsidP="003B2F4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  <w:sz w:val="4"/>
                        </w:rPr>
                      </w:pPr>
                      <w:r w:rsidRPr="001A0B5B">
                        <w:rPr>
                          <w:rFonts w:ascii="Arial Narrow" w:eastAsia="Calibri" w:hAnsi="Arial Narrow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  <w:p w14:paraId="63BF9817" w14:textId="1D785C6F" w:rsidR="00393E95" w:rsidRPr="007D0CD2" w:rsidRDefault="00393E95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2C25" w:rsidRPr="003B2F4E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501F5" wp14:editId="631C8BB4">
                <wp:simplePos x="0" y="0"/>
                <wp:positionH relativeFrom="margin">
                  <wp:posOffset>11572240</wp:posOffset>
                </wp:positionH>
                <wp:positionV relativeFrom="paragraph">
                  <wp:posOffset>177165</wp:posOffset>
                </wp:positionV>
                <wp:extent cx="1281430" cy="6350"/>
                <wp:effectExtent l="19050" t="19050" r="3302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430" cy="6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6D5EC7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1.2pt,13.95pt" to="1012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5715DC" w:rsidRPr="003B2F4E">
        <w:rPr>
          <w:rFonts w:ascii="Arial Narrow" w:hAnsi="Arial Narrow"/>
          <w:noProof/>
        </w:rPr>
        <w:t xml:space="preserve"> </w:t>
      </w:r>
      <w:r w:rsidR="00E539B0" w:rsidRPr="003B2F4E">
        <w:rPr>
          <w:rFonts w:ascii="Arial Narrow" w:hAnsi="Arial Narrow"/>
          <w:noProof/>
        </w:rPr>
        <w:tab/>
      </w:r>
      <w:r w:rsidR="00E539B0" w:rsidRPr="003B2F4E">
        <w:rPr>
          <w:rFonts w:ascii="Arial Narrow" w:hAnsi="Arial Narrow"/>
          <w:noProof/>
        </w:rPr>
        <w:tab/>
      </w:r>
      <w:r w:rsidR="00E24CE3" w:rsidRPr="003B2F4E">
        <w:rPr>
          <w:rFonts w:ascii="Arial Narrow" w:hAnsi="Arial Narrow"/>
          <w:noProof/>
        </w:rPr>
        <w:t xml:space="preserve"> </w:t>
      </w:r>
    </w:p>
    <w:tbl>
      <w:tblPr>
        <w:tblStyle w:val="TableGrid"/>
        <w:tblpPr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5382"/>
        <w:gridCol w:w="567"/>
        <w:gridCol w:w="4704"/>
        <w:gridCol w:w="258"/>
        <w:gridCol w:w="8213"/>
        <w:gridCol w:w="433"/>
        <w:gridCol w:w="1837"/>
      </w:tblGrid>
      <w:tr w:rsidR="003611EB" w:rsidRPr="003B2F4E" w14:paraId="26C69074" w14:textId="77777777" w:rsidTr="003611EB">
        <w:trPr>
          <w:trHeight w:val="420"/>
        </w:trPr>
        <w:tc>
          <w:tcPr>
            <w:tcW w:w="5949" w:type="dxa"/>
            <w:gridSpan w:val="2"/>
            <w:shd w:val="clear" w:color="auto" w:fill="A8D08D" w:themeFill="accent6" w:themeFillTint="99"/>
            <w:vAlign w:val="center"/>
          </w:tcPr>
          <w:p w14:paraId="3458761A" w14:textId="0B96B522" w:rsidR="003611EB" w:rsidRPr="003B2F4E" w:rsidRDefault="003611EB" w:rsidP="00DD0638">
            <w:pPr>
              <w:jc w:val="center"/>
              <w:rPr>
                <w:rFonts w:ascii="Arial Narrow" w:hAnsi="Arial Narrow"/>
              </w:rPr>
            </w:pPr>
            <w:r w:rsidRPr="003B2F4E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34B3960F" wp14:editId="7B86E086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-760095</wp:posOffset>
                      </wp:positionV>
                      <wp:extent cx="5613400" cy="6858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B1E7F" w14:textId="7042BB28" w:rsidR="003611EB" w:rsidRPr="00E3780E" w:rsidRDefault="003611EB" w:rsidP="003B2F4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Arial Narrow" w:hAnsi="Arial Narrow"/>
                                      <w:color w:val="FF0000"/>
                                      <w:spacing w:val="20"/>
                                      <w:sz w:val="72"/>
                                      <w:szCs w:val="116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ED7D31" w:themeColor="accent2"/>
                                      <w:spacing w:val="20"/>
                                      <w:kern w:val="24"/>
                                      <w:sz w:val="72"/>
                                      <w:szCs w:val="11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Year 5</w:t>
                                  </w:r>
                                  <w:r w:rsidRPr="00E3780E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ED7D31" w:themeColor="accent2"/>
                                      <w:spacing w:val="20"/>
                                      <w:kern w:val="24"/>
                                      <w:sz w:val="72"/>
                                      <w:szCs w:val="11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Art</w:t>
                                  </w:r>
                                  <w:r w:rsidRPr="00E3780E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4B083" w:themeColor="accent2" w:themeTint="99"/>
                                      <w:spacing w:val="20"/>
                                      <w:kern w:val="24"/>
                                      <w:sz w:val="72"/>
                                      <w:szCs w:val="11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00B050"/>
                                      <w:spacing w:val="20"/>
                                      <w:kern w:val="24"/>
                                      <w:sz w:val="72"/>
                                      <w:szCs w:val="11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5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B05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B05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Digital Media</w:t>
                                  </w:r>
                                </w:p>
                                <w:p w14:paraId="07CEA543" w14:textId="7625A22A" w:rsidR="003611EB" w:rsidRPr="00441F28" w:rsidRDefault="003611EB" w:rsidP="00612BC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Berlin Sans FB Demi" w:hAnsi="Berlin Sans FB Demi"/>
                                      <w:color w:val="FFC000" w:themeColor="accent4"/>
                                      <w:spacing w:val="-20"/>
                                      <w:sz w:val="92"/>
                                      <w:szCs w:val="9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39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14.45pt;margin-top:-59.85pt;width:442pt;height:54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" filled="f" stroked="f">
                      <v:textbox>
                        <w:txbxContent>
                          <w:p w14:paraId="1CCB1E7F" w14:textId="7042BB28" w:rsidR="003611EB" w:rsidRPr="00E3780E" w:rsidRDefault="003611EB" w:rsidP="003B2F4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 Narrow" w:hAnsi="Arial Narrow"/>
                                <w:color w:val="FF0000"/>
                                <w:spacing w:val="20"/>
                                <w:sz w:val="72"/>
                                <w:szCs w:val="11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ED7D31" w:themeColor="accent2"/>
                                <w:spacing w:val="20"/>
                                <w:kern w:val="24"/>
                                <w:sz w:val="72"/>
                                <w:szCs w:val="1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5</w:t>
                            </w:r>
                            <w:r w:rsidRPr="00E3780E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ED7D31" w:themeColor="accent2"/>
                                <w:spacing w:val="20"/>
                                <w:kern w:val="24"/>
                                <w:sz w:val="72"/>
                                <w:szCs w:val="1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Art</w:t>
                            </w:r>
                            <w:r w:rsidRPr="00E3780E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4B083" w:themeColor="accent2" w:themeTint="99"/>
                                <w:spacing w:val="20"/>
                                <w:kern w:val="24"/>
                                <w:sz w:val="72"/>
                                <w:szCs w:val="1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B050"/>
                                <w:spacing w:val="20"/>
                                <w:kern w:val="24"/>
                                <w:sz w:val="72"/>
                                <w:szCs w:val="1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Digital Media</w:t>
                            </w:r>
                          </w:p>
                          <w:p w14:paraId="07CEA543" w14:textId="7625A22A" w:rsidR="003611EB" w:rsidRPr="00441F28" w:rsidRDefault="003611EB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FFC000" w:themeColor="accent4"/>
                                <w:spacing w:val="-20"/>
                                <w:sz w:val="92"/>
                                <w:szCs w:val="9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8"/>
              </w:rPr>
              <w:t>What should I know already?</w:t>
            </w:r>
          </w:p>
        </w:tc>
        <w:tc>
          <w:tcPr>
            <w:tcW w:w="4704" w:type="dxa"/>
            <w:shd w:val="clear" w:color="auto" w:fill="A8D08D" w:themeFill="accent6" w:themeFillTint="99"/>
            <w:vAlign w:val="center"/>
          </w:tcPr>
          <w:p w14:paraId="716432DC" w14:textId="31748E38" w:rsidR="003611EB" w:rsidRPr="003611EB" w:rsidRDefault="003611EB" w:rsidP="00DD0638">
            <w:pPr>
              <w:jc w:val="center"/>
              <w:rPr>
                <w:rFonts w:ascii="Arial Narrow" w:hAnsi="Arial Narrow"/>
                <w:b/>
              </w:rPr>
            </w:pPr>
            <w:r w:rsidRPr="003611EB">
              <w:rPr>
                <w:rFonts w:ascii="Arial Narrow" w:hAnsi="Arial Narrow"/>
                <w:b/>
                <w:sz w:val="28"/>
              </w:rPr>
              <w:t>What skills will I learn?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2C001DB4" w14:textId="77777777" w:rsidR="003611EB" w:rsidRPr="003B2F4E" w:rsidRDefault="003611EB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213" w:type="dxa"/>
            <w:shd w:val="clear" w:color="auto" w:fill="9CC2E5" w:themeFill="accent1" w:themeFillTint="99"/>
          </w:tcPr>
          <w:p w14:paraId="6A24F554" w14:textId="4CE09C83" w:rsidR="003611EB" w:rsidRPr="008174E2" w:rsidRDefault="00111CD0" w:rsidP="004A7E6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Artist Study – </w:t>
            </w:r>
            <w:r w:rsidR="004A7E67">
              <w:rPr>
                <w:rFonts w:ascii="Arial Narrow" w:hAnsi="Arial Narrow"/>
                <w:b/>
                <w:sz w:val="28"/>
              </w:rPr>
              <w:t xml:space="preserve">David </w:t>
            </w:r>
            <w:proofErr w:type="spellStart"/>
            <w:r w:rsidR="004A7E67">
              <w:rPr>
                <w:rFonts w:ascii="Arial Narrow" w:hAnsi="Arial Narrow"/>
                <w:b/>
                <w:sz w:val="28"/>
              </w:rPr>
              <w:t>Hockney</w:t>
            </w:r>
            <w:proofErr w:type="spellEnd"/>
          </w:p>
        </w:tc>
        <w:tc>
          <w:tcPr>
            <w:tcW w:w="433" w:type="dxa"/>
            <w:vMerge w:val="restart"/>
            <w:tcBorders>
              <w:top w:val="nil"/>
            </w:tcBorders>
            <w:shd w:val="clear" w:color="auto" w:fill="FFE599" w:themeFill="accent4" w:themeFillTint="66"/>
          </w:tcPr>
          <w:p w14:paraId="26E4764D" w14:textId="4A2B6527" w:rsidR="003611EB" w:rsidRPr="003B2F4E" w:rsidRDefault="003611EB" w:rsidP="00B53F3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FE599" w:themeFill="accent4" w:themeFillTint="66"/>
            <w:vAlign w:val="center"/>
          </w:tcPr>
          <w:p w14:paraId="2736F2C8" w14:textId="1A1A0539" w:rsidR="003611EB" w:rsidRPr="003B2F4E" w:rsidRDefault="003611EB" w:rsidP="003721E6">
            <w:pPr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695552" behindDoc="1" locked="0" layoutInCell="1" allowOverlap="1" wp14:anchorId="6BEC3B40" wp14:editId="05D7BA6D">
                      <wp:simplePos x="0" y="0"/>
                      <wp:positionH relativeFrom="column">
                        <wp:posOffset>-12928600</wp:posOffset>
                      </wp:positionH>
                      <wp:positionV relativeFrom="paragraph">
                        <wp:posOffset>-731520</wp:posOffset>
                      </wp:positionV>
                      <wp:extent cx="14452600" cy="10033000"/>
                      <wp:effectExtent l="0" t="0" r="254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2600" cy="1003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B3399" id="Rectangle 4" o:spid="_x0000_s1026" style="position:absolute;margin-left:-1018pt;margin-top:-57.6pt;width:1138pt;height:790pt;z-index:-2506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" fillcolor="#ffe599 [1303]" strokecolor="#1f4d78 [1604]" strokeweight="1pt"/>
                  </w:pict>
                </mc:Fallback>
              </mc:AlternateContent>
            </w:r>
            <w:r w:rsidRPr="003B2F4E">
              <w:rPr>
                <w:rFonts w:ascii="Arial Narrow" w:hAnsi="Arial Narrow"/>
                <w:b/>
                <w:sz w:val="28"/>
                <w:szCs w:val="32"/>
              </w:rPr>
              <w:t>Key Vocabulary</w:t>
            </w:r>
          </w:p>
          <w:p w14:paraId="3C99F1F7" w14:textId="0FD97AA0" w:rsidR="003611EB" w:rsidRPr="003B2F4E" w:rsidRDefault="003611EB" w:rsidP="003721E6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541FF87" w14:textId="77777777" w:rsidR="003611EB" w:rsidRPr="003B2F4E" w:rsidRDefault="003611EB" w:rsidP="003721E6">
            <w:pPr>
              <w:jc w:val="center"/>
              <w:rPr>
                <w:rFonts w:ascii="Arial Narrow" w:hAnsi="Arial Narrow"/>
                <w:sz w:val="20"/>
              </w:rPr>
            </w:pPr>
          </w:p>
          <w:p w14:paraId="028AE52E" w14:textId="58CAF42E" w:rsidR="003611EB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proofErr w:type="spellStart"/>
            <w:r>
              <w:rPr>
                <w:rFonts w:ascii="Arial Narrow" w:hAnsi="Arial Narrow"/>
                <w:sz w:val="28"/>
                <w:szCs w:val="32"/>
              </w:rPr>
              <w:t>Hockney</w:t>
            </w:r>
            <w:proofErr w:type="spellEnd"/>
          </w:p>
          <w:p w14:paraId="7D0679A0" w14:textId="7C74E50F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B846D0E" w14:textId="28161C15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Pop Art</w:t>
            </w:r>
          </w:p>
          <w:p w14:paraId="73400D32" w14:textId="77E302D7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AF0E651" w14:textId="1045A6FC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Movement</w:t>
            </w:r>
          </w:p>
          <w:p w14:paraId="5B23D5BB" w14:textId="08CB4C04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7A2FEA33" w14:textId="0D6B51A8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Influential</w:t>
            </w:r>
          </w:p>
          <w:p w14:paraId="692847F6" w14:textId="495D8F78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555C609" w14:textId="0A272C25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Portrait</w:t>
            </w:r>
          </w:p>
          <w:p w14:paraId="1BD54BC7" w14:textId="60C8DDF1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14F75FCA" w14:textId="1AAECC1C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Auction</w:t>
            </w:r>
          </w:p>
          <w:p w14:paraId="3ED90CE3" w14:textId="27D03B94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7A8A71CE" w14:textId="2AEE9C9D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Landscape</w:t>
            </w:r>
          </w:p>
          <w:p w14:paraId="1EFB0D67" w14:textId="203DDE25" w:rsidR="00900E71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4C0E6E0" w14:textId="05230BF8" w:rsidR="0042412D" w:rsidRDefault="00900E71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Digital Media</w:t>
            </w:r>
          </w:p>
          <w:p w14:paraId="2C8EC950" w14:textId="7CCDDFF2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0115379C" w14:textId="5B690B92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Observational</w:t>
            </w:r>
          </w:p>
          <w:p w14:paraId="67EDB65B" w14:textId="2579A47E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6A82AAC" w14:textId="448D526E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Tools</w:t>
            </w:r>
          </w:p>
          <w:p w14:paraId="7CA02531" w14:textId="26BFC3D6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5C8A61C" w14:textId="31498323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Techniques</w:t>
            </w:r>
          </w:p>
          <w:p w14:paraId="6C38AFB4" w14:textId="55B96C00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5710D26" w14:textId="6253D873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Amendments</w:t>
            </w:r>
          </w:p>
          <w:p w14:paraId="45A3A2E5" w14:textId="31AD1358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57CBDCE0" w14:textId="39297729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Improvements</w:t>
            </w:r>
          </w:p>
          <w:p w14:paraId="06CD20A3" w14:textId="0669BE4C" w:rsidR="0042412D" w:rsidRDefault="0042412D" w:rsidP="0040240B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81016B5" w14:textId="7352F9DA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E-resources</w:t>
            </w:r>
          </w:p>
          <w:p w14:paraId="514819A7" w14:textId="560D0671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CBCF0AC" w14:textId="0BE93974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Accurate</w:t>
            </w:r>
          </w:p>
          <w:p w14:paraId="0D4DDF00" w14:textId="7F70BDE4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2331CB31" w14:textId="17F66E89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Impact</w:t>
            </w:r>
          </w:p>
          <w:p w14:paraId="63FB4DF1" w14:textId="3AE9FE07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3DC32677" w14:textId="66ADAD82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Criteria</w:t>
            </w:r>
          </w:p>
          <w:p w14:paraId="2FE6485E" w14:textId="30730675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47CB74D8" w14:textId="03AC4B07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Replicate</w:t>
            </w:r>
          </w:p>
          <w:p w14:paraId="1B66135F" w14:textId="03C70B29" w:rsid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</w:p>
          <w:p w14:paraId="0603DF8B" w14:textId="2308A107" w:rsidR="0042412D" w:rsidRPr="0042412D" w:rsidRDefault="0042412D" w:rsidP="0042412D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Abstract</w:t>
            </w:r>
          </w:p>
          <w:p w14:paraId="1B805EEE" w14:textId="0C8E3EE9" w:rsidR="0042412D" w:rsidRPr="003B2F4E" w:rsidRDefault="0042412D" w:rsidP="0042412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</w:tc>
      </w:tr>
      <w:tr w:rsidR="003611EB" w:rsidRPr="003B2F4E" w14:paraId="1E772EE3" w14:textId="77777777" w:rsidTr="003611EB">
        <w:trPr>
          <w:trHeight w:val="1693"/>
        </w:trPr>
        <w:tc>
          <w:tcPr>
            <w:tcW w:w="5949" w:type="dxa"/>
            <w:gridSpan w:val="2"/>
            <w:vMerge w:val="restart"/>
            <w:shd w:val="clear" w:color="auto" w:fill="FFE599" w:themeFill="accent4" w:themeFillTint="66"/>
          </w:tcPr>
          <w:p w14:paraId="665E80AE" w14:textId="170CE508" w:rsidR="003611EB" w:rsidRDefault="003611EB" w:rsidP="00D60E5A">
            <w:pPr>
              <w:pStyle w:val="ListParagraph"/>
              <w:rPr>
                <w:rFonts w:ascii="Arial" w:hAnsi="Arial" w:cs="Arial"/>
                <w:sz w:val="24"/>
                <w:szCs w:val="18"/>
              </w:rPr>
            </w:pPr>
          </w:p>
          <w:p w14:paraId="40361D8E" w14:textId="00053A1C" w:rsidR="003611EB" w:rsidRPr="003611EB" w:rsidRDefault="003611EB" w:rsidP="003611E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Explore ideas using digital sources i.e. internet, CD-ROMSs.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ecord visual information using </w:t>
            </w:r>
            <w:r w:rsidRPr="003611EB">
              <w:rPr>
                <w:rFonts w:ascii="Arial" w:hAnsi="Arial" w:cs="Arial"/>
                <w:szCs w:val="18"/>
              </w:rPr>
              <w:t>digital cameras, video recorders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Using a simple graphics package to create images and effects with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Lines by changing the size of brushes in response to ideas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Shapes using eraser, shape and fill tools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proofErr w:type="spellStart"/>
            <w:r w:rsidRPr="003611EB">
              <w:rPr>
                <w:rFonts w:ascii="Arial" w:hAnsi="Arial" w:cs="Arial"/>
                <w:szCs w:val="18"/>
              </w:rPr>
              <w:t>Colours</w:t>
            </w:r>
            <w:proofErr w:type="spellEnd"/>
            <w:r w:rsidRPr="003611EB">
              <w:rPr>
                <w:rFonts w:ascii="Arial" w:hAnsi="Arial" w:cs="Arial"/>
                <w:szCs w:val="18"/>
              </w:rPr>
              <w:t xml:space="preserve"> and Texture using simple filters to manipulate and create images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Use basic selection and cropping tools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Record, collect and store visual information using digital cameras, video recorders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Present record</w:t>
            </w:r>
            <w:r>
              <w:rPr>
                <w:rFonts w:ascii="Arial" w:hAnsi="Arial" w:cs="Arial"/>
                <w:szCs w:val="18"/>
              </w:rPr>
              <w:t>ed visual images using software.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Use a graphics package to</w:t>
            </w:r>
            <w:r>
              <w:rPr>
                <w:rFonts w:ascii="Arial" w:hAnsi="Arial" w:cs="Arial"/>
                <w:szCs w:val="18"/>
              </w:rPr>
              <w:t xml:space="preserve"> create images and effect with.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>Lines by controlling the brush tool with increased precision</w:t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br/>
              <w:t xml:space="preserve">- </w:t>
            </w:r>
            <w:r w:rsidRPr="003611EB">
              <w:rPr>
                <w:rFonts w:ascii="Arial" w:hAnsi="Arial" w:cs="Arial"/>
                <w:szCs w:val="18"/>
              </w:rPr>
              <w:t xml:space="preserve">Experiment with </w:t>
            </w:r>
            <w:proofErr w:type="spellStart"/>
            <w:r w:rsidRPr="003611EB">
              <w:rPr>
                <w:rFonts w:ascii="Arial" w:hAnsi="Arial" w:cs="Arial"/>
                <w:szCs w:val="18"/>
              </w:rPr>
              <w:t>colours</w:t>
            </w:r>
            <w:proofErr w:type="spellEnd"/>
            <w:r w:rsidRPr="003611EB">
              <w:rPr>
                <w:rFonts w:ascii="Arial" w:hAnsi="Arial" w:cs="Arial"/>
                <w:szCs w:val="18"/>
              </w:rPr>
              <w:t xml:space="preserve"> and textures by making an appropriate choice of special effects and simple filters to manipulate and create </w:t>
            </w:r>
            <w:r>
              <w:rPr>
                <w:rFonts w:ascii="Arial" w:hAnsi="Arial" w:cs="Arial"/>
                <w:szCs w:val="18"/>
              </w:rPr>
              <w:t>images for a particular purpose.</w:t>
            </w:r>
          </w:p>
        </w:tc>
        <w:tc>
          <w:tcPr>
            <w:tcW w:w="4704" w:type="dxa"/>
            <w:vMerge w:val="restart"/>
            <w:shd w:val="clear" w:color="auto" w:fill="FFE599" w:themeFill="accent4" w:themeFillTint="66"/>
          </w:tcPr>
          <w:p w14:paraId="2AA06A43" w14:textId="279BE3FD" w:rsidR="003611EB" w:rsidRPr="003B2F4E" w:rsidRDefault="003B5E4B" w:rsidP="00E36F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704768" behindDoc="0" locked="0" layoutInCell="1" allowOverlap="1" wp14:anchorId="07157246" wp14:editId="0D69E466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2828381</wp:posOffset>
                  </wp:positionV>
                  <wp:extent cx="1306286" cy="1036864"/>
                  <wp:effectExtent l="0" t="0" r="8255" b="0"/>
                  <wp:wrapNone/>
                  <wp:docPr id="406614938" name="Picture 406614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86" cy="103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5C8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703744" behindDoc="0" locked="0" layoutInCell="1" allowOverlap="1" wp14:anchorId="68E125F9" wp14:editId="5F216BB2">
                      <wp:simplePos x="0" y="0"/>
                      <wp:positionH relativeFrom="column">
                        <wp:posOffset>55427</wp:posOffset>
                      </wp:positionH>
                      <wp:positionV relativeFrom="paragraph">
                        <wp:posOffset>74839</wp:posOffset>
                      </wp:positionV>
                      <wp:extent cx="2797629" cy="3004457"/>
                      <wp:effectExtent l="0" t="0" r="0" b="571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7629" cy="30044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391B1" w14:textId="049DB436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Record, collect and store visual information using digital cameras, video recorders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D4905A6" w14:textId="2131B1DE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Present recorded visual images using software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56A7CAF" w14:textId="0C34CDAC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Use a graphics package to create and manipulate new images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13E1513" w14:textId="20050DF7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Be able to import an image (scanned, retrieved, taken) into a graphics package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5BB4907" w14:textId="2D177149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Understand that a digital image is created by layering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3AD9D96" w14:textId="09E66879" w:rsidR="00825C8A" w:rsidRPr="00825C8A" w:rsidRDefault="00825C8A" w:rsidP="00825C8A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- </w:t>
                                  </w:r>
                                  <w:r w:rsidRPr="00825C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Create layered images from or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iginal ideas.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125F9" id="_x0000_s1028" type="#_x0000_t202" style="position:absolute;margin-left:4.35pt;margin-top:5.9pt;width:220.3pt;height:236.55pt;z-index:25270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" filled="f" stroked="f">
                      <v:textbox>
                        <w:txbxContent>
                          <w:p w14:paraId="299391B1" w14:textId="049DB436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Record, collect and store visual information using digital cameras, video recorders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</w:p>
                          <w:p w14:paraId="1D4905A6" w14:textId="2131B1DE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Present recorded visual images using software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</w:p>
                          <w:p w14:paraId="156A7CAF" w14:textId="0C34CDAC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Use a graphics package to create and manipulate new images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</w:p>
                          <w:p w14:paraId="313E1513" w14:textId="20050DF7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Be able to import an image (scanned, retrieved, taken) into a graphics package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</w:p>
                          <w:p w14:paraId="35BB4907" w14:textId="2D177149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Understand that a digital image is created by layering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</w:p>
                          <w:p w14:paraId="03AD9D96" w14:textId="09E66879" w:rsidR="00825C8A" w:rsidRPr="00825C8A" w:rsidRDefault="00825C8A" w:rsidP="00825C8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- </w:t>
                            </w:r>
                            <w:r w:rsidRPr="00825C8A">
                              <w:rPr>
                                <w:rFonts w:ascii="Arial" w:hAnsi="Arial" w:cs="Arial"/>
                                <w:szCs w:val="18"/>
                              </w:rPr>
                              <w:t>Create layered images from or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iginal ideas.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6719680D" w14:textId="2B86CA9D" w:rsidR="003611EB" w:rsidRPr="003B2F4E" w:rsidRDefault="003611EB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213" w:type="dxa"/>
            <w:vMerge w:val="restart"/>
            <w:shd w:val="clear" w:color="auto" w:fill="FFE599" w:themeFill="accent4" w:themeFillTint="66"/>
            <w:vAlign w:val="center"/>
          </w:tcPr>
          <w:p w14:paraId="76049428" w14:textId="29DCA91E" w:rsidR="00900E71" w:rsidRDefault="00900E71" w:rsidP="00900E71">
            <w:pPr>
              <w:rPr>
                <w:rFonts w:ascii="Arial" w:hAnsi="Arial" w:cs="Arial"/>
                <w:sz w:val="24"/>
              </w:rPr>
            </w:pPr>
            <w:r w:rsidRPr="00900E71">
              <w:rPr>
                <w:rFonts w:ascii="Arial" w:hAnsi="Arial" w:cs="Arial"/>
                <w:sz w:val="24"/>
              </w:rPr>
              <w:t xml:space="preserve">David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Hockney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 was born on </w:t>
            </w:r>
            <w:r w:rsidRPr="00900E71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th July 1937. He is an English painter, c</w:t>
            </w:r>
            <w:r w:rsidRPr="00900E71">
              <w:rPr>
                <w:rFonts w:ascii="Arial" w:hAnsi="Arial" w:cs="Arial"/>
                <w:sz w:val="24"/>
              </w:rPr>
              <w:t xml:space="preserve">raftsman, printmaker, stage designer, and photographer.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Hockney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 has owned residences and studios in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Bridlington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>, and London, as well as two residences in California, where he has lived intermittently since 196</w:t>
            </w:r>
            <w:r>
              <w:rPr>
                <w:rFonts w:ascii="Arial" w:hAnsi="Arial" w:cs="Arial"/>
                <w:sz w:val="24"/>
              </w:rPr>
              <w:t>4.</w:t>
            </w:r>
          </w:p>
          <w:p w14:paraId="3A742E79" w14:textId="77777777" w:rsidR="00900E71" w:rsidRDefault="00900E71" w:rsidP="00900E71">
            <w:pPr>
              <w:rPr>
                <w:rFonts w:ascii="Arial" w:hAnsi="Arial" w:cs="Arial"/>
                <w:sz w:val="24"/>
              </w:rPr>
            </w:pPr>
          </w:p>
          <w:p w14:paraId="491C1ED1" w14:textId="1627BA44" w:rsidR="00900E71" w:rsidRDefault="00900E71" w:rsidP="00900E71">
            <w:pPr>
              <w:rPr>
                <w:rFonts w:ascii="Arial" w:hAnsi="Arial" w:cs="Arial"/>
                <w:sz w:val="24"/>
              </w:rPr>
            </w:pPr>
            <w:r w:rsidRPr="00900E71">
              <w:rPr>
                <w:rFonts w:ascii="Arial" w:hAnsi="Arial" w:cs="Arial"/>
                <w:sz w:val="24"/>
              </w:rPr>
              <w:t>As an important contributor to the pop art movement of the 1960s, he is considered one of the most influential British artists of the 20th century.</w:t>
            </w:r>
          </w:p>
          <w:p w14:paraId="0D21822C" w14:textId="77777777" w:rsidR="00900E71" w:rsidRPr="00900E71" w:rsidRDefault="00900E71" w:rsidP="00900E71">
            <w:pPr>
              <w:rPr>
                <w:rFonts w:ascii="Arial" w:hAnsi="Arial" w:cs="Arial"/>
                <w:sz w:val="24"/>
              </w:rPr>
            </w:pPr>
          </w:p>
          <w:p w14:paraId="3AB239E1" w14:textId="77777777" w:rsidR="00900E71" w:rsidRPr="00900E71" w:rsidRDefault="00900E71" w:rsidP="00900E71">
            <w:pPr>
              <w:rPr>
                <w:rFonts w:ascii="Arial" w:hAnsi="Arial" w:cs="Arial"/>
                <w:sz w:val="24"/>
              </w:rPr>
            </w:pPr>
          </w:p>
          <w:p w14:paraId="15CE26FD" w14:textId="1E190B15" w:rsidR="00900E71" w:rsidRPr="00900E71" w:rsidRDefault="00900E71" w:rsidP="00900E71">
            <w:pPr>
              <w:rPr>
                <w:rFonts w:ascii="Arial" w:hAnsi="Arial" w:cs="Arial"/>
                <w:sz w:val="24"/>
              </w:rPr>
            </w:pPr>
            <w:r w:rsidRPr="00900E71">
              <w:rPr>
                <w:rFonts w:ascii="Arial" w:hAnsi="Arial" w:cs="Arial"/>
                <w:sz w:val="24"/>
              </w:rPr>
              <w:t xml:space="preserve">On 15 November 2018,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Hockney's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 1972 work Portrait of an Artist (Pool with Two Figures) sold at Christie's auction house in New York City for $90 million (£70 million), becoming the most expensive artwork by a living artist sold at auction. This broke the previous record, set by the 2013 sale of Jeff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Koons's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 Balloon Dog (Orange) for $58.4 million.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Hockney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 held this record until 15 May 2019 when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Koons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 reclaimed the </w:t>
            </w:r>
            <w:proofErr w:type="spellStart"/>
            <w:r w:rsidRPr="00900E71">
              <w:rPr>
                <w:rFonts w:ascii="Arial" w:hAnsi="Arial" w:cs="Arial"/>
                <w:sz w:val="24"/>
              </w:rPr>
              <w:t>honour</w:t>
            </w:r>
            <w:proofErr w:type="spellEnd"/>
            <w:r w:rsidRPr="00900E71">
              <w:rPr>
                <w:rFonts w:ascii="Arial" w:hAnsi="Arial" w:cs="Arial"/>
                <w:sz w:val="24"/>
              </w:rPr>
              <w:t xml:space="preserve"> selling his Rabbit for more than $91 million at Christie's in New York.</w:t>
            </w:r>
          </w:p>
          <w:p w14:paraId="63DDFF91" w14:textId="352EC07D" w:rsidR="003611EB" w:rsidRPr="00B203F1" w:rsidRDefault="00900E71" w:rsidP="007255B3">
            <w:pPr>
              <w:jc w:val="center"/>
              <w:rPr>
                <w:rFonts w:ascii="Arial Narrow" w:hAnsi="Arial Narrow"/>
                <w:sz w:val="24"/>
              </w:rPr>
            </w:pPr>
            <w:r w:rsidRPr="00900E71">
              <w:rPr>
                <w:rFonts w:ascii="Arial" w:hAnsi="Arial" w:cs="Arial"/>
                <w:sz w:val="24"/>
              </w:rPr>
              <w:drawing>
                <wp:anchor distT="0" distB="0" distL="114300" distR="114300" simplePos="0" relativeHeight="252707840" behindDoc="0" locked="0" layoutInCell="1" allowOverlap="1" wp14:anchorId="45A12CD3" wp14:editId="2C4D3C79">
                  <wp:simplePos x="0" y="0"/>
                  <wp:positionH relativeFrom="margin">
                    <wp:posOffset>1026160</wp:posOffset>
                  </wp:positionH>
                  <wp:positionV relativeFrom="paragraph">
                    <wp:posOffset>29210</wp:posOffset>
                  </wp:positionV>
                  <wp:extent cx="3175000" cy="1186180"/>
                  <wp:effectExtent l="0" t="0" r="6350" b="0"/>
                  <wp:wrapNone/>
                  <wp:docPr id="24" name="Picture 24" descr="David Hock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vid Hock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" w:type="dxa"/>
            <w:vMerge/>
            <w:shd w:val="clear" w:color="auto" w:fill="FFFFFF" w:themeFill="background1"/>
            <w:vAlign w:val="center"/>
          </w:tcPr>
          <w:p w14:paraId="2A2CBE20" w14:textId="140680C3" w:rsidR="003611EB" w:rsidRPr="003B2F4E" w:rsidRDefault="003611EB" w:rsidP="00544B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2787C401" w14:textId="6F07A9B5" w:rsidR="003611EB" w:rsidRPr="003B2F4E" w:rsidRDefault="003611EB" w:rsidP="00544B18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3611EB" w:rsidRPr="003B2F4E" w14:paraId="78F1F014" w14:textId="77777777" w:rsidTr="003611EB">
        <w:trPr>
          <w:trHeight w:val="4517"/>
        </w:trPr>
        <w:tc>
          <w:tcPr>
            <w:tcW w:w="5949" w:type="dxa"/>
            <w:gridSpan w:val="2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0AA30E4" w14:textId="77777777" w:rsidR="003611EB" w:rsidRPr="003B2F4E" w:rsidRDefault="003611EB" w:rsidP="00D674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04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12CCF23" w14:textId="7504B53F" w:rsidR="003611EB" w:rsidRPr="003B2F4E" w:rsidRDefault="003611EB" w:rsidP="00D674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F1358BF" w14:textId="63775E6F" w:rsidR="003611EB" w:rsidRPr="003B2F4E" w:rsidRDefault="003611EB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213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715C922" w14:textId="4B1CDB76" w:rsidR="003611EB" w:rsidRPr="001235AC" w:rsidRDefault="003611EB" w:rsidP="00A83309">
            <w:pPr>
              <w:shd w:val="clear" w:color="auto" w:fill="FFFFFF"/>
              <w:spacing w:after="100" w:afterAutospacing="1"/>
              <w:jc w:val="center"/>
              <w:rPr>
                <w:rFonts w:ascii="Arial Narrow" w:eastAsia="Times New Roman" w:hAnsi="Arial Narrow" w:cs="Arial"/>
                <w:lang w:val="en-GB" w:eastAsia="en-GB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vAlign w:val="center"/>
          </w:tcPr>
          <w:p w14:paraId="1ACD98E4" w14:textId="3A62A142" w:rsidR="003611EB" w:rsidRPr="003B2F4E" w:rsidRDefault="003611EB" w:rsidP="00CC26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31DCD7" w14:textId="19B11AEC" w:rsidR="003611EB" w:rsidRPr="003B2F4E" w:rsidRDefault="003611EB" w:rsidP="00CC26E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65B7BFF9" w14:textId="77777777" w:rsidTr="00930DA9">
        <w:trPr>
          <w:trHeight w:val="79"/>
        </w:trPr>
        <w:tc>
          <w:tcPr>
            <w:tcW w:w="5382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4531F343" w14:textId="7B893849" w:rsidR="007255B3" w:rsidRPr="003B2F4E" w:rsidRDefault="007255B3" w:rsidP="00D6741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271" w:type="dxa"/>
            <w:gridSpan w:val="2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284E3A04" w14:textId="75B783A2" w:rsidR="007255B3" w:rsidRPr="003B2F4E" w:rsidRDefault="007255B3" w:rsidP="00D6741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5C147BC6" w14:textId="77777777" w:rsidR="007255B3" w:rsidRPr="003B2F4E" w:rsidRDefault="007255B3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213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ABA450" w14:textId="355297D0" w:rsidR="007255B3" w:rsidRPr="003B2F4E" w:rsidRDefault="007255B3" w:rsidP="00A552A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3" w:type="dxa"/>
            <w:vMerge/>
            <w:vAlign w:val="center"/>
          </w:tcPr>
          <w:p w14:paraId="67801E30" w14:textId="6143427E" w:rsidR="007255B3" w:rsidRPr="003B2F4E" w:rsidRDefault="007255B3" w:rsidP="00D674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371CC4D4" w14:textId="48A79D1D" w:rsidR="007255B3" w:rsidRPr="003B2F4E" w:rsidRDefault="007255B3" w:rsidP="00CC26EC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34CCC6E2" w14:textId="77777777" w:rsidTr="00930DA9">
        <w:trPr>
          <w:trHeight w:val="486"/>
        </w:trPr>
        <w:tc>
          <w:tcPr>
            <w:tcW w:w="10653" w:type="dxa"/>
            <w:gridSpan w:val="3"/>
            <w:shd w:val="clear" w:color="auto" w:fill="F4B083" w:themeFill="accent2" w:themeFillTint="99"/>
            <w:vAlign w:val="center"/>
          </w:tcPr>
          <w:p w14:paraId="554C8DD2" w14:textId="7688DA2C" w:rsidR="00DC6C75" w:rsidRPr="003B2F4E" w:rsidRDefault="008157B1" w:rsidP="00D6741F">
            <w:pPr>
              <w:jc w:val="center"/>
              <w:rPr>
                <w:rFonts w:ascii="Arial Narrow" w:hAnsi="Arial Narrow"/>
                <w:b/>
                <w:sz w:val="24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6"/>
              </w:rPr>
              <w:t>What will I know by the end of the unit?</w:t>
            </w: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4E98D5F" w14:textId="77777777" w:rsidR="00DC6C75" w:rsidRPr="003B2F4E" w:rsidRDefault="00DC6C75" w:rsidP="00D67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213" w:type="dxa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2E932154" w14:textId="6D65E0D8" w:rsidR="00DC6C75" w:rsidRPr="003B2F4E" w:rsidRDefault="00DC6C75" w:rsidP="00D6741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3" w:type="dxa"/>
            <w:vMerge/>
            <w:tcBorders>
              <w:bottom w:val="nil"/>
            </w:tcBorders>
            <w:vAlign w:val="center"/>
          </w:tcPr>
          <w:p w14:paraId="5D7268DC" w14:textId="77777777" w:rsidR="00DC6C75" w:rsidRPr="003B2F4E" w:rsidRDefault="00DC6C75" w:rsidP="00D6741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092D957E" w14:textId="77777777" w:rsidR="00DC6C75" w:rsidRPr="003B2F4E" w:rsidRDefault="00DC6C75" w:rsidP="00D6741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544861DF" w14:textId="77777777" w:rsidTr="00930DA9">
        <w:trPr>
          <w:trHeight w:val="456"/>
        </w:trPr>
        <w:tc>
          <w:tcPr>
            <w:tcW w:w="10653" w:type="dxa"/>
            <w:gridSpan w:val="3"/>
            <w:vMerge w:val="restart"/>
            <w:shd w:val="clear" w:color="auto" w:fill="FFE599" w:themeFill="accent4" w:themeFillTint="66"/>
            <w:vAlign w:val="center"/>
          </w:tcPr>
          <w:p w14:paraId="5C07F0E2" w14:textId="19AC8417" w:rsidR="00464AFE" w:rsidRPr="002D2397" w:rsidRDefault="002D2397" w:rsidP="002D2397">
            <w:pPr>
              <w:rPr>
                <w:rFonts w:ascii="Arial Narrow" w:hAnsi="Arial Narrow"/>
                <w:noProof/>
                <w:sz w:val="24"/>
                <w:szCs w:val="24"/>
                <w:lang w:val="en-GB" w:eastAsia="en-GB"/>
              </w:rPr>
            </w:pPr>
            <w:r w:rsidRPr="00826D5B">
              <w:rPr>
                <w:rFonts w:ascii="Arial Narrow" w:hAnsi="Arial Narrow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686336" behindDoc="0" locked="0" layoutInCell="1" allowOverlap="1" wp14:anchorId="647B209F" wp14:editId="66A42E05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-55245</wp:posOffset>
                      </wp:positionV>
                      <wp:extent cx="5842000" cy="2679700"/>
                      <wp:effectExtent l="0" t="0" r="0" b="63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0" cy="267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E6738" w14:textId="31C0068D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- Who David </w:t>
                                  </w:r>
                                  <w:proofErr w:type="spellStart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Hockney</w:t>
                                  </w:r>
                                  <w:proofErr w:type="spellEnd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 is. What he is famous for. What his style of artwork is and how this was important and influential at the time.</w:t>
                                  </w:r>
                                </w:p>
                                <w:p w14:paraId="2EC82731" w14:textId="0FA815CA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- How to create work influenced by </w:t>
                                  </w:r>
                                  <w:proofErr w:type="spellStart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Hockney</w:t>
                                  </w:r>
                                  <w:proofErr w:type="spellEnd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, including style, shapes, </w:t>
                                  </w:r>
                                  <w:proofErr w:type="spellStart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colour</w:t>
                                  </w:r>
                                  <w:proofErr w:type="spellEnd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, texture and mood.</w:t>
                                  </w:r>
                                </w:p>
                                <w:p w14:paraId="003D8BA4" w14:textId="1E6BE351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- Use online sources to collect, retrieve and store visual images.</w:t>
                                  </w:r>
                                </w:p>
                                <w:p w14:paraId="17906653" w14:textId="15C357F2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- Use online sources to edit and manipulate images to create new images.</w:t>
                                  </w:r>
                                </w:p>
                                <w:p w14:paraId="02118CA0" w14:textId="08C235F0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- To layer different </w:t>
                                  </w:r>
                                  <w:proofErr w:type="spellStart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colours</w:t>
                                  </w:r>
                                  <w:proofErr w:type="spellEnd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, shapes and images to create a piece of art.</w:t>
                                  </w:r>
                                </w:p>
                                <w:p w14:paraId="75B27A45" w14:textId="09757DB9" w:rsidR="00646E2D" w:rsidRPr="00646E2D" w:rsidRDefault="00646E2D" w:rsidP="002D2397">
                                  <w:pPr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</w:pPr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- To create a landscape piece of art inspired by </w:t>
                                  </w:r>
                                  <w:proofErr w:type="spellStart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>Hockney</w:t>
                                  </w:r>
                                  <w:proofErr w:type="spellEnd"/>
                                  <w:r w:rsidRPr="00646E2D">
                                    <w:rPr>
                                      <w:rFonts w:ascii="Arial Narrow" w:hAnsi="Arial Narrow" w:cs="Arial"/>
                                      <w:sz w:val="32"/>
                                      <w:szCs w:val="24"/>
                                      <w:shd w:val="clear" w:color="auto" w:fill="FFE599" w:themeFill="accent4" w:themeFillTint="66"/>
                                    </w:rPr>
                                    <w:t xml:space="preserve"> and our local area.</w:t>
                                  </w:r>
                                </w:p>
                                <w:p w14:paraId="61F13C65" w14:textId="74C460CC" w:rsidR="00C00236" w:rsidRPr="002D2397" w:rsidRDefault="00C00236" w:rsidP="002D2397">
                                  <w:pPr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B209F" id="_x0000_s1029" type="#_x0000_t202" style="position:absolute;margin-left:33.55pt;margin-top:-4.35pt;width:460pt;height:211pt;z-index:25268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" filled="f" stroked="f">
                      <v:textbox>
                        <w:txbxContent>
                          <w:p w14:paraId="52EE6738" w14:textId="31C0068D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- Who David </w:t>
                            </w:r>
                            <w:proofErr w:type="spellStart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Hockney</w:t>
                            </w:r>
                            <w:proofErr w:type="spellEnd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 is. What he is famous for. What his style of artwork is and how this was important and influential at the time.</w:t>
                            </w:r>
                          </w:p>
                          <w:p w14:paraId="2EC82731" w14:textId="0FA815CA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- How to create work influenced by </w:t>
                            </w:r>
                            <w:proofErr w:type="spellStart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Hockney</w:t>
                            </w:r>
                            <w:proofErr w:type="spellEnd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, including style, shapes, </w:t>
                            </w:r>
                            <w:proofErr w:type="spellStart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colour</w:t>
                            </w:r>
                            <w:proofErr w:type="spellEnd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, texture and mood.</w:t>
                            </w:r>
                          </w:p>
                          <w:p w14:paraId="003D8BA4" w14:textId="1E6BE351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- Use online sources to collect, retrieve and store visual images.</w:t>
                            </w:r>
                          </w:p>
                          <w:p w14:paraId="17906653" w14:textId="15C357F2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- Use online sources to edit and manipulate images to create new images.</w:t>
                            </w:r>
                          </w:p>
                          <w:p w14:paraId="02118CA0" w14:textId="08C235F0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- To layer different </w:t>
                            </w:r>
                            <w:proofErr w:type="spellStart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colours</w:t>
                            </w:r>
                            <w:proofErr w:type="spellEnd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, shapes and images to create a piece of art.</w:t>
                            </w:r>
                          </w:p>
                          <w:p w14:paraId="75B27A45" w14:textId="09757DB9" w:rsidR="00646E2D" w:rsidRPr="00646E2D" w:rsidRDefault="00646E2D" w:rsidP="002D2397">
                            <w:pPr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</w:pPr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- To create a landscape piece of art inspired by </w:t>
                            </w:r>
                            <w:proofErr w:type="spellStart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>Hockney</w:t>
                            </w:r>
                            <w:proofErr w:type="spellEnd"/>
                            <w:r w:rsidRPr="00646E2D">
                              <w:rPr>
                                <w:rFonts w:ascii="Arial Narrow" w:hAnsi="Arial Narrow" w:cs="Arial"/>
                                <w:sz w:val="32"/>
                                <w:szCs w:val="24"/>
                                <w:shd w:val="clear" w:color="auto" w:fill="FFE599" w:themeFill="accent4" w:themeFillTint="66"/>
                              </w:rPr>
                              <w:t xml:space="preserve"> and our local area.</w:t>
                            </w:r>
                          </w:p>
                          <w:p w14:paraId="61F13C65" w14:textId="74C460CC" w:rsidR="00C00236" w:rsidRPr="002D2397" w:rsidRDefault="00C00236" w:rsidP="002D239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258" w:type="dxa"/>
            <w:tcBorders>
              <w:top w:val="nil"/>
            </w:tcBorders>
            <w:shd w:val="clear" w:color="auto" w:fill="auto"/>
          </w:tcPr>
          <w:p w14:paraId="37B10371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tcBorders>
              <w:bottom w:val="single" w:sz="4" w:space="0" w:color="auto"/>
            </w:tcBorders>
            <w:shd w:val="clear" w:color="auto" w:fill="C59EE2"/>
            <w:vAlign w:val="center"/>
          </w:tcPr>
          <w:p w14:paraId="1CDDCAC3" w14:textId="7DD85EE1" w:rsidR="00464AFE" w:rsidRDefault="00464AFE" w:rsidP="001A74DF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center"/>
          </w:tcPr>
          <w:p w14:paraId="03B863F9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53E005B9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1254BDAB" w14:textId="77777777" w:rsidTr="00930DA9">
        <w:trPr>
          <w:trHeight w:val="546"/>
        </w:trPr>
        <w:tc>
          <w:tcPr>
            <w:tcW w:w="10653" w:type="dxa"/>
            <w:gridSpan w:val="3"/>
            <w:vMerge/>
            <w:shd w:val="clear" w:color="auto" w:fill="FFE599" w:themeFill="accent4" w:themeFillTint="66"/>
            <w:vAlign w:val="center"/>
          </w:tcPr>
          <w:p w14:paraId="34AA6BF4" w14:textId="39C59EF8" w:rsidR="00464AFE" w:rsidRPr="003B2F4E" w:rsidRDefault="00464AFE" w:rsidP="001A74D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" w:type="dxa"/>
            <w:vMerge w:val="restart"/>
            <w:shd w:val="clear" w:color="auto" w:fill="auto"/>
          </w:tcPr>
          <w:p w14:paraId="08FC4E21" w14:textId="3718C3F0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vMerge w:val="restart"/>
            <w:shd w:val="clear" w:color="auto" w:fill="FFE599" w:themeFill="accent4" w:themeFillTint="66"/>
            <w:vAlign w:val="center"/>
          </w:tcPr>
          <w:p w14:paraId="5504C5C2" w14:textId="7C55CA17" w:rsidR="00464AFE" w:rsidRPr="003B2F4E" w:rsidRDefault="0042412D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709888" behindDoc="0" locked="0" layoutInCell="1" allowOverlap="1" wp14:anchorId="23036915" wp14:editId="1FBFBB0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-188595</wp:posOffset>
                  </wp:positionV>
                  <wp:extent cx="1732915" cy="1229995"/>
                  <wp:effectExtent l="0" t="0" r="635" b="8255"/>
                  <wp:wrapNone/>
                  <wp:docPr id="26" name="Picture 26" descr="Pin by Patty Lenz on Landscapes | David hockney, David hockney paintings, David  hockney landsc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by Patty Lenz on Landscapes | David hockney, David hockney paintings, David  hockney lands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711936" behindDoc="0" locked="0" layoutInCell="1" allowOverlap="1" wp14:anchorId="7E8D1F76" wp14:editId="376C3190">
                  <wp:simplePos x="0" y="0"/>
                  <wp:positionH relativeFrom="margin">
                    <wp:posOffset>1905635</wp:posOffset>
                  </wp:positionH>
                  <wp:positionV relativeFrom="paragraph">
                    <wp:posOffset>1506220</wp:posOffset>
                  </wp:positionV>
                  <wp:extent cx="1548765" cy="1033780"/>
                  <wp:effectExtent l="0" t="0" r="0" b="0"/>
                  <wp:wrapNone/>
                  <wp:docPr id="28" name="Picture 28" descr="Town Park sculptures light up Winsford at night | Northwich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own Park sculptures light up Winsford at night | Northwich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FFE599" w:themeFill="accent4" w:themeFillTint="66"/>
            <w:vAlign w:val="center"/>
          </w:tcPr>
          <w:p w14:paraId="33238E8D" w14:textId="6B4BC7CB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33B3C336" w14:textId="1508455B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44D5A624" w14:textId="77777777" w:rsidTr="00930DA9">
        <w:trPr>
          <w:trHeight w:val="50"/>
        </w:trPr>
        <w:tc>
          <w:tcPr>
            <w:tcW w:w="10653" w:type="dxa"/>
            <w:gridSpan w:val="3"/>
            <w:vMerge/>
            <w:shd w:val="clear" w:color="auto" w:fill="FFE599" w:themeFill="accent4" w:themeFillTint="66"/>
            <w:vAlign w:val="center"/>
          </w:tcPr>
          <w:p w14:paraId="2313C17C" w14:textId="4120390E" w:rsidR="00464AFE" w:rsidRPr="003B2F4E" w:rsidRDefault="00464AFE" w:rsidP="001A74D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  <w:shd w:val="clear" w:color="auto" w:fill="auto"/>
          </w:tcPr>
          <w:p w14:paraId="47F270B0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vMerge/>
            <w:shd w:val="clear" w:color="auto" w:fill="FFE599" w:themeFill="accent4" w:themeFillTint="66"/>
            <w:vAlign w:val="center"/>
          </w:tcPr>
          <w:p w14:paraId="436F7514" w14:textId="3ED38B18" w:rsidR="00464AFE" w:rsidRPr="003B2F4E" w:rsidRDefault="00464AFE" w:rsidP="001A74DF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center"/>
          </w:tcPr>
          <w:p w14:paraId="4EADA958" w14:textId="72FED372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57DFEEB6" w14:textId="702A9211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4C1D9099" w14:textId="77777777" w:rsidTr="00930DA9">
        <w:trPr>
          <w:trHeight w:val="256"/>
        </w:trPr>
        <w:tc>
          <w:tcPr>
            <w:tcW w:w="10653" w:type="dxa"/>
            <w:gridSpan w:val="3"/>
            <w:vMerge/>
            <w:shd w:val="clear" w:color="auto" w:fill="FFE599" w:themeFill="accent4" w:themeFillTint="66"/>
            <w:vAlign w:val="center"/>
          </w:tcPr>
          <w:p w14:paraId="0ADF066D" w14:textId="498D1DA1" w:rsidR="00464AFE" w:rsidRPr="003B2F4E" w:rsidRDefault="00464AFE" w:rsidP="001A74DF">
            <w:pPr>
              <w:jc w:val="center"/>
              <w:rPr>
                <w:rFonts w:ascii="Arial Narrow" w:hAnsi="Arial Narrow"/>
                <w:noProof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auto"/>
          </w:tcPr>
          <w:p w14:paraId="2906289D" w14:textId="582E2DAF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vMerge/>
            <w:shd w:val="clear" w:color="auto" w:fill="FFE599" w:themeFill="accent4" w:themeFillTint="66"/>
            <w:vAlign w:val="center"/>
          </w:tcPr>
          <w:p w14:paraId="4A73AFD6" w14:textId="149F458D" w:rsidR="00464AFE" w:rsidRPr="003B2F4E" w:rsidRDefault="00464AFE" w:rsidP="001A74DF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3" w:type="dxa"/>
            <w:vMerge w:val="restart"/>
            <w:tcBorders>
              <w:top w:val="nil"/>
              <w:bottom w:val="nil"/>
            </w:tcBorders>
            <w:vAlign w:val="center"/>
          </w:tcPr>
          <w:p w14:paraId="15635486" w14:textId="74209CA3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0D9C9C1C" w14:textId="29EB4DFE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2728DCA8" w14:textId="77777777" w:rsidTr="00930DA9">
        <w:trPr>
          <w:trHeight w:val="55"/>
        </w:trPr>
        <w:tc>
          <w:tcPr>
            <w:tcW w:w="10653" w:type="dxa"/>
            <w:gridSpan w:val="3"/>
            <w:vMerge/>
            <w:shd w:val="clear" w:color="auto" w:fill="FFE599" w:themeFill="accent4" w:themeFillTint="66"/>
          </w:tcPr>
          <w:p w14:paraId="254120CA" w14:textId="2AFB5B88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auto"/>
          </w:tcPr>
          <w:p w14:paraId="4E93ABBD" w14:textId="36AB6FA2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vMerge/>
            <w:shd w:val="clear" w:color="auto" w:fill="FFE599" w:themeFill="accent4" w:themeFillTint="66"/>
          </w:tcPr>
          <w:p w14:paraId="3AEE0AFF" w14:textId="19B1CFC2" w:rsidR="00464AFE" w:rsidRPr="003B2F4E" w:rsidRDefault="00464AFE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9289F4B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</w:tcPr>
          <w:p w14:paraId="0673E51A" w14:textId="77777777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464AFE" w:rsidRPr="003B2F4E" w14:paraId="0C0B8018" w14:textId="77777777" w:rsidTr="00930DA9">
        <w:trPr>
          <w:trHeight w:val="1130"/>
        </w:trPr>
        <w:tc>
          <w:tcPr>
            <w:tcW w:w="10653" w:type="dxa"/>
            <w:gridSpan w:val="3"/>
            <w:vMerge/>
            <w:shd w:val="clear" w:color="auto" w:fill="FFE599" w:themeFill="accent4" w:themeFillTint="66"/>
            <w:vAlign w:val="center"/>
          </w:tcPr>
          <w:p w14:paraId="65A5D413" w14:textId="7B05A0D8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auto"/>
          </w:tcPr>
          <w:p w14:paraId="25C5BBD7" w14:textId="4F1815BB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213" w:type="dxa"/>
            <w:vMerge/>
            <w:shd w:val="clear" w:color="auto" w:fill="FFE599" w:themeFill="accent4" w:themeFillTint="66"/>
            <w:vAlign w:val="center"/>
          </w:tcPr>
          <w:p w14:paraId="70AD8B19" w14:textId="6206235F" w:rsidR="00464AFE" w:rsidRPr="003B2F4E" w:rsidRDefault="00464AFE" w:rsidP="001A74D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7709E" w14:textId="02302360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837" w:type="dxa"/>
            <w:vMerge/>
            <w:shd w:val="clear" w:color="auto" w:fill="FFE599" w:themeFill="accent4" w:themeFillTint="66"/>
            <w:vAlign w:val="center"/>
          </w:tcPr>
          <w:p w14:paraId="47D68725" w14:textId="1D01E272" w:rsidR="00464AFE" w:rsidRPr="003B2F4E" w:rsidRDefault="00464AFE" w:rsidP="001A74DF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</w:tr>
    </w:tbl>
    <w:p w14:paraId="303DD08B" w14:textId="5B615901" w:rsidR="00786372" w:rsidRPr="003B2F4E" w:rsidRDefault="0042412D" w:rsidP="00AE5182">
      <w:pPr>
        <w:rPr>
          <w:rFonts w:ascii="Arial Narrow" w:hAnsi="Arial Narrow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2710912" behindDoc="0" locked="0" layoutInCell="1" allowOverlap="1" wp14:anchorId="7FBD9E2A" wp14:editId="7A410DA4">
            <wp:simplePos x="0" y="0"/>
            <wp:positionH relativeFrom="margin">
              <wp:posOffset>10609580</wp:posOffset>
            </wp:positionH>
            <wp:positionV relativeFrom="paragraph">
              <wp:posOffset>7566025</wp:posOffset>
            </wp:positionV>
            <wp:extent cx="1388745" cy="1388745"/>
            <wp:effectExtent l="0" t="0" r="1905" b="1905"/>
            <wp:wrapNone/>
            <wp:docPr id="27" name="Picture 27" descr="Winsford Town Park opens to the public following major revamp - Cheshire 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nsford Town Park opens to the public following major revamp - Cheshire  Li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60">
        <w:rPr>
          <w:noProof/>
          <w:lang w:val="en-GB" w:eastAsia="en-GB"/>
        </w:rPr>
        <w:drawing>
          <wp:anchor distT="0" distB="0" distL="114300" distR="114300" simplePos="0" relativeHeight="252708864" behindDoc="0" locked="0" layoutInCell="1" allowOverlap="1" wp14:anchorId="2EFE0C1A" wp14:editId="382C3EE7">
            <wp:simplePos x="0" y="0"/>
            <wp:positionH relativeFrom="margin">
              <wp:posOffset>10577830</wp:posOffset>
            </wp:positionH>
            <wp:positionV relativeFrom="paragraph">
              <wp:posOffset>5517243</wp:posOffset>
            </wp:positionV>
            <wp:extent cx="1426845" cy="1948180"/>
            <wp:effectExtent l="0" t="0" r="1905" b="0"/>
            <wp:wrapNone/>
            <wp:docPr id="25" name="Picture 25" descr="David Hockney: 60 years of work | 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vid Hockney: 60 years of work | Ta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60">
        <w:rPr>
          <w:noProof/>
          <w:lang w:val="en-GB" w:eastAsia="en-GB"/>
        </w:rPr>
        <w:drawing>
          <wp:anchor distT="0" distB="0" distL="114300" distR="114300" simplePos="0" relativeHeight="252706816" behindDoc="0" locked="0" layoutInCell="1" allowOverlap="1" wp14:anchorId="02EC0F67" wp14:editId="25A75C40">
            <wp:simplePos x="0" y="0"/>
            <wp:positionH relativeFrom="column">
              <wp:posOffset>8891089</wp:posOffset>
            </wp:positionH>
            <wp:positionV relativeFrom="paragraph">
              <wp:posOffset>5516336</wp:posOffset>
            </wp:positionV>
            <wp:extent cx="1556385" cy="1598930"/>
            <wp:effectExtent l="0" t="0" r="5715" b="1270"/>
            <wp:wrapNone/>
            <wp:docPr id="20" name="Picture 20" descr="David Hockney Landscapes Children's Art Workshop - Dot Kids :: The  Horse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 Hockney Landscapes Children's Art Workshop - Dot Kids :: The  Horsebri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169EE" w14:textId="2EDA860E" w:rsidR="003B2F4E" w:rsidRPr="003B2F4E" w:rsidRDefault="00043860" w:rsidP="00AE5182">
      <w:pPr>
        <w:rPr>
          <w:rFonts w:ascii="Arial Narrow" w:hAnsi="Arial Narrow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2705792" behindDoc="0" locked="0" layoutInCell="1" allowOverlap="1" wp14:anchorId="2C70173D" wp14:editId="3AC839F9">
            <wp:simplePos x="0" y="0"/>
            <wp:positionH relativeFrom="column">
              <wp:posOffset>7067550</wp:posOffset>
            </wp:positionH>
            <wp:positionV relativeFrom="paragraph">
              <wp:posOffset>6615974</wp:posOffset>
            </wp:positionV>
            <wp:extent cx="1649730" cy="1206500"/>
            <wp:effectExtent l="0" t="0" r="7620" b="0"/>
            <wp:wrapNone/>
            <wp:docPr id="19" name="Picture 19" descr="St Chad's Church Winsford Cheshire Pencil Landscape - Etsy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had's Church Winsford Cheshire Pencil Landscape - Etsy U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62456" w14:textId="1F38A6BD" w:rsidR="00B33148" w:rsidRPr="003B2F4E" w:rsidRDefault="00B33148" w:rsidP="00AE5182">
      <w:pPr>
        <w:rPr>
          <w:rFonts w:ascii="Arial Narrow" w:hAnsi="Arial Narrow"/>
        </w:rPr>
      </w:pPr>
    </w:p>
    <w:sectPr w:rsidR="00B33148" w:rsidRPr="003B2F4E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351"/>
    <w:multiLevelType w:val="hybridMultilevel"/>
    <w:tmpl w:val="823A4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0803"/>
    <w:multiLevelType w:val="multilevel"/>
    <w:tmpl w:val="F44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4C3A"/>
    <w:multiLevelType w:val="multilevel"/>
    <w:tmpl w:val="371C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5612"/>
    <w:multiLevelType w:val="multilevel"/>
    <w:tmpl w:val="87F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302F2"/>
    <w:multiLevelType w:val="hybridMultilevel"/>
    <w:tmpl w:val="5230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8489D"/>
    <w:multiLevelType w:val="hybridMultilevel"/>
    <w:tmpl w:val="EB4A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1AAE"/>
    <w:rsid w:val="00006902"/>
    <w:rsid w:val="0001601B"/>
    <w:rsid w:val="0001686C"/>
    <w:rsid w:val="0002393F"/>
    <w:rsid w:val="0002490B"/>
    <w:rsid w:val="000269C2"/>
    <w:rsid w:val="00032E9B"/>
    <w:rsid w:val="00036252"/>
    <w:rsid w:val="0003757A"/>
    <w:rsid w:val="0004014C"/>
    <w:rsid w:val="0004105D"/>
    <w:rsid w:val="00042C25"/>
    <w:rsid w:val="00043860"/>
    <w:rsid w:val="00046EDB"/>
    <w:rsid w:val="0005151A"/>
    <w:rsid w:val="000533F7"/>
    <w:rsid w:val="00053ED3"/>
    <w:rsid w:val="00055642"/>
    <w:rsid w:val="000624B3"/>
    <w:rsid w:val="00073A3E"/>
    <w:rsid w:val="00073FC2"/>
    <w:rsid w:val="00074A7F"/>
    <w:rsid w:val="00076665"/>
    <w:rsid w:val="00080E67"/>
    <w:rsid w:val="00082CD3"/>
    <w:rsid w:val="00091501"/>
    <w:rsid w:val="00092C96"/>
    <w:rsid w:val="00094B17"/>
    <w:rsid w:val="000A1D29"/>
    <w:rsid w:val="000B065B"/>
    <w:rsid w:val="000B0DD3"/>
    <w:rsid w:val="000B309A"/>
    <w:rsid w:val="000B4317"/>
    <w:rsid w:val="000B7F20"/>
    <w:rsid w:val="000C095B"/>
    <w:rsid w:val="000C19E5"/>
    <w:rsid w:val="000D02F3"/>
    <w:rsid w:val="000D10C3"/>
    <w:rsid w:val="000D2C27"/>
    <w:rsid w:val="000E1D9E"/>
    <w:rsid w:val="000E7595"/>
    <w:rsid w:val="000F14B4"/>
    <w:rsid w:val="00105831"/>
    <w:rsid w:val="00111CD0"/>
    <w:rsid w:val="00114EAF"/>
    <w:rsid w:val="001174BF"/>
    <w:rsid w:val="00122537"/>
    <w:rsid w:val="001235AC"/>
    <w:rsid w:val="00125052"/>
    <w:rsid w:val="00127F2A"/>
    <w:rsid w:val="0013420B"/>
    <w:rsid w:val="00134E97"/>
    <w:rsid w:val="001368AD"/>
    <w:rsid w:val="0014312A"/>
    <w:rsid w:val="00145B8A"/>
    <w:rsid w:val="00151F82"/>
    <w:rsid w:val="00157D4C"/>
    <w:rsid w:val="00160EA9"/>
    <w:rsid w:val="00163B76"/>
    <w:rsid w:val="00171CB0"/>
    <w:rsid w:val="00172EB6"/>
    <w:rsid w:val="0017468B"/>
    <w:rsid w:val="00175360"/>
    <w:rsid w:val="00176609"/>
    <w:rsid w:val="001833C5"/>
    <w:rsid w:val="001847D3"/>
    <w:rsid w:val="001878C4"/>
    <w:rsid w:val="00190574"/>
    <w:rsid w:val="00191828"/>
    <w:rsid w:val="00191C8C"/>
    <w:rsid w:val="00191E70"/>
    <w:rsid w:val="001923D9"/>
    <w:rsid w:val="00192F65"/>
    <w:rsid w:val="00193C96"/>
    <w:rsid w:val="001949C7"/>
    <w:rsid w:val="00195084"/>
    <w:rsid w:val="001A1A2E"/>
    <w:rsid w:val="001A6A8D"/>
    <w:rsid w:val="001A74DF"/>
    <w:rsid w:val="001B0D3B"/>
    <w:rsid w:val="001B4AA5"/>
    <w:rsid w:val="001C7625"/>
    <w:rsid w:val="001D2A35"/>
    <w:rsid w:val="001D4247"/>
    <w:rsid w:val="001D4A8F"/>
    <w:rsid w:val="001E2A9C"/>
    <w:rsid w:val="001E3C35"/>
    <w:rsid w:val="001E4263"/>
    <w:rsid w:val="001F06FD"/>
    <w:rsid w:val="001F0AF3"/>
    <w:rsid w:val="001F122F"/>
    <w:rsid w:val="00200AE5"/>
    <w:rsid w:val="00203722"/>
    <w:rsid w:val="002038F8"/>
    <w:rsid w:val="00210463"/>
    <w:rsid w:val="00210A7C"/>
    <w:rsid w:val="0021124B"/>
    <w:rsid w:val="00213FFC"/>
    <w:rsid w:val="00217E30"/>
    <w:rsid w:val="0022124B"/>
    <w:rsid w:val="00223D58"/>
    <w:rsid w:val="00224C46"/>
    <w:rsid w:val="00225639"/>
    <w:rsid w:val="002266E6"/>
    <w:rsid w:val="00236A4F"/>
    <w:rsid w:val="00241142"/>
    <w:rsid w:val="002418E8"/>
    <w:rsid w:val="00241918"/>
    <w:rsid w:val="002426F7"/>
    <w:rsid w:val="00242B17"/>
    <w:rsid w:val="00243F8D"/>
    <w:rsid w:val="0024777F"/>
    <w:rsid w:val="00264E98"/>
    <w:rsid w:val="0026677F"/>
    <w:rsid w:val="00266F4B"/>
    <w:rsid w:val="00271CF7"/>
    <w:rsid w:val="00280A56"/>
    <w:rsid w:val="002876F4"/>
    <w:rsid w:val="002907D8"/>
    <w:rsid w:val="00293CEE"/>
    <w:rsid w:val="002A2F94"/>
    <w:rsid w:val="002A36F3"/>
    <w:rsid w:val="002A7889"/>
    <w:rsid w:val="002B4EB6"/>
    <w:rsid w:val="002B53B3"/>
    <w:rsid w:val="002C0885"/>
    <w:rsid w:val="002C45DD"/>
    <w:rsid w:val="002C59A4"/>
    <w:rsid w:val="002C5F7F"/>
    <w:rsid w:val="002D1EC7"/>
    <w:rsid w:val="002D2397"/>
    <w:rsid w:val="002D46E3"/>
    <w:rsid w:val="002D5C45"/>
    <w:rsid w:val="002E5325"/>
    <w:rsid w:val="002F6767"/>
    <w:rsid w:val="00301BB1"/>
    <w:rsid w:val="00302684"/>
    <w:rsid w:val="003033D4"/>
    <w:rsid w:val="00303F1A"/>
    <w:rsid w:val="00304414"/>
    <w:rsid w:val="003045C8"/>
    <w:rsid w:val="00311B43"/>
    <w:rsid w:val="00313303"/>
    <w:rsid w:val="003145E9"/>
    <w:rsid w:val="00315830"/>
    <w:rsid w:val="003163CB"/>
    <w:rsid w:val="00322242"/>
    <w:rsid w:val="00333A19"/>
    <w:rsid w:val="00340541"/>
    <w:rsid w:val="00346240"/>
    <w:rsid w:val="00354E7D"/>
    <w:rsid w:val="0035562A"/>
    <w:rsid w:val="00356CB9"/>
    <w:rsid w:val="003611EB"/>
    <w:rsid w:val="00361B19"/>
    <w:rsid w:val="003721E6"/>
    <w:rsid w:val="0037580B"/>
    <w:rsid w:val="003778F8"/>
    <w:rsid w:val="00381527"/>
    <w:rsid w:val="00383685"/>
    <w:rsid w:val="003836E4"/>
    <w:rsid w:val="003847E3"/>
    <w:rsid w:val="00384E90"/>
    <w:rsid w:val="003870FC"/>
    <w:rsid w:val="00387240"/>
    <w:rsid w:val="003933FB"/>
    <w:rsid w:val="00393E95"/>
    <w:rsid w:val="00394AC8"/>
    <w:rsid w:val="003A3202"/>
    <w:rsid w:val="003A543A"/>
    <w:rsid w:val="003A5D2C"/>
    <w:rsid w:val="003B074C"/>
    <w:rsid w:val="003B2F4E"/>
    <w:rsid w:val="003B3AE6"/>
    <w:rsid w:val="003B4095"/>
    <w:rsid w:val="003B5E4B"/>
    <w:rsid w:val="003C30CD"/>
    <w:rsid w:val="003C3D05"/>
    <w:rsid w:val="003C7D58"/>
    <w:rsid w:val="003D1AF5"/>
    <w:rsid w:val="003E1431"/>
    <w:rsid w:val="003E5419"/>
    <w:rsid w:val="003E60A0"/>
    <w:rsid w:val="003E6E86"/>
    <w:rsid w:val="003F03F8"/>
    <w:rsid w:val="003F475A"/>
    <w:rsid w:val="003F5484"/>
    <w:rsid w:val="00401C43"/>
    <w:rsid w:val="0040240B"/>
    <w:rsid w:val="004038D8"/>
    <w:rsid w:val="004101B6"/>
    <w:rsid w:val="00410953"/>
    <w:rsid w:val="00410B69"/>
    <w:rsid w:val="00412CFD"/>
    <w:rsid w:val="004158A1"/>
    <w:rsid w:val="00415F19"/>
    <w:rsid w:val="0042412D"/>
    <w:rsid w:val="0043057C"/>
    <w:rsid w:val="00430BF5"/>
    <w:rsid w:val="00440BFB"/>
    <w:rsid w:val="00441F28"/>
    <w:rsid w:val="00444547"/>
    <w:rsid w:val="00445CD8"/>
    <w:rsid w:val="004519EC"/>
    <w:rsid w:val="004525DE"/>
    <w:rsid w:val="004529F6"/>
    <w:rsid w:val="00452BD7"/>
    <w:rsid w:val="00453320"/>
    <w:rsid w:val="00461489"/>
    <w:rsid w:val="004617EF"/>
    <w:rsid w:val="00463EEA"/>
    <w:rsid w:val="00464AFE"/>
    <w:rsid w:val="00480DAA"/>
    <w:rsid w:val="00485600"/>
    <w:rsid w:val="00487370"/>
    <w:rsid w:val="00487F33"/>
    <w:rsid w:val="00492CDD"/>
    <w:rsid w:val="0049779D"/>
    <w:rsid w:val="004A69F8"/>
    <w:rsid w:val="004A7E67"/>
    <w:rsid w:val="004B0B7C"/>
    <w:rsid w:val="004B1FD9"/>
    <w:rsid w:val="004B2F54"/>
    <w:rsid w:val="004B78D1"/>
    <w:rsid w:val="004C107D"/>
    <w:rsid w:val="004C493A"/>
    <w:rsid w:val="004C4DEC"/>
    <w:rsid w:val="004C5262"/>
    <w:rsid w:val="004C711C"/>
    <w:rsid w:val="004D0B7A"/>
    <w:rsid w:val="004D1663"/>
    <w:rsid w:val="004E3127"/>
    <w:rsid w:val="004E4854"/>
    <w:rsid w:val="004F128A"/>
    <w:rsid w:val="004F2EE4"/>
    <w:rsid w:val="004F48F0"/>
    <w:rsid w:val="005078B0"/>
    <w:rsid w:val="00510857"/>
    <w:rsid w:val="005139E0"/>
    <w:rsid w:val="005222F1"/>
    <w:rsid w:val="005351FB"/>
    <w:rsid w:val="00540223"/>
    <w:rsid w:val="00544B18"/>
    <w:rsid w:val="00545347"/>
    <w:rsid w:val="00556560"/>
    <w:rsid w:val="00556A0B"/>
    <w:rsid w:val="00561C8E"/>
    <w:rsid w:val="00563958"/>
    <w:rsid w:val="005715DC"/>
    <w:rsid w:val="005734FF"/>
    <w:rsid w:val="0058214F"/>
    <w:rsid w:val="005A603B"/>
    <w:rsid w:val="005B079C"/>
    <w:rsid w:val="005B4C89"/>
    <w:rsid w:val="005B7594"/>
    <w:rsid w:val="005B79DA"/>
    <w:rsid w:val="005D4780"/>
    <w:rsid w:val="005E1B57"/>
    <w:rsid w:val="005E22F4"/>
    <w:rsid w:val="005E2441"/>
    <w:rsid w:val="005E3734"/>
    <w:rsid w:val="0060036C"/>
    <w:rsid w:val="006023EF"/>
    <w:rsid w:val="00604463"/>
    <w:rsid w:val="00604814"/>
    <w:rsid w:val="00605824"/>
    <w:rsid w:val="00607562"/>
    <w:rsid w:val="00611F54"/>
    <w:rsid w:val="00612BCE"/>
    <w:rsid w:val="00614289"/>
    <w:rsid w:val="00621474"/>
    <w:rsid w:val="00621F5E"/>
    <w:rsid w:val="00623B28"/>
    <w:rsid w:val="00626D55"/>
    <w:rsid w:val="00631320"/>
    <w:rsid w:val="006369D2"/>
    <w:rsid w:val="0063740F"/>
    <w:rsid w:val="00637FBD"/>
    <w:rsid w:val="0064374C"/>
    <w:rsid w:val="00646E2D"/>
    <w:rsid w:val="0065041E"/>
    <w:rsid w:val="0065158E"/>
    <w:rsid w:val="00655246"/>
    <w:rsid w:val="006557F8"/>
    <w:rsid w:val="006567FA"/>
    <w:rsid w:val="00656B88"/>
    <w:rsid w:val="00666240"/>
    <w:rsid w:val="00666FB6"/>
    <w:rsid w:val="0067756F"/>
    <w:rsid w:val="00682D59"/>
    <w:rsid w:val="00685AC0"/>
    <w:rsid w:val="00685F81"/>
    <w:rsid w:val="006932A7"/>
    <w:rsid w:val="00694440"/>
    <w:rsid w:val="00697C5B"/>
    <w:rsid w:val="006A6CE2"/>
    <w:rsid w:val="006B7CDA"/>
    <w:rsid w:val="006C2318"/>
    <w:rsid w:val="006C4528"/>
    <w:rsid w:val="006D20F5"/>
    <w:rsid w:val="006D30FF"/>
    <w:rsid w:val="006D474F"/>
    <w:rsid w:val="006D610F"/>
    <w:rsid w:val="006D6F2A"/>
    <w:rsid w:val="006E507D"/>
    <w:rsid w:val="006F39BB"/>
    <w:rsid w:val="006F47C9"/>
    <w:rsid w:val="006F7ED9"/>
    <w:rsid w:val="00700793"/>
    <w:rsid w:val="00701E05"/>
    <w:rsid w:val="007028F5"/>
    <w:rsid w:val="00711150"/>
    <w:rsid w:val="00712506"/>
    <w:rsid w:val="00714755"/>
    <w:rsid w:val="00717227"/>
    <w:rsid w:val="00723703"/>
    <w:rsid w:val="007255B3"/>
    <w:rsid w:val="00726E03"/>
    <w:rsid w:val="007431AE"/>
    <w:rsid w:val="007459CD"/>
    <w:rsid w:val="00751E4E"/>
    <w:rsid w:val="00754238"/>
    <w:rsid w:val="00766BBE"/>
    <w:rsid w:val="007771B9"/>
    <w:rsid w:val="0077781B"/>
    <w:rsid w:val="00780A4C"/>
    <w:rsid w:val="00786372"/>
    <w:rsid w:val="00787633"/>
    <w:rsid w:val="00792CC6"/>
    <w:rsid w:val="007A4A83"/>
    <w:rsid w:val="007A682B"/>
    <w:rsid w:val="007C1B56"/>
    <w:rsid w:val="007C29C4"/>
    <w:rsid w:val="007C7F39"/>
    <w:rsid w:val="007C7FFE"/>
    <w:rsid w:val="007D0CD2"/>
    <w:rsid w:val="007D4AF7"/>
    <w:rsid w:val="007D7CEC"/>
    <w:rsid w:val="007F1D80"/>
    <w:rsid w:val="007F26F2"/>
    <w:rsid w:val="00802BB5"/>
    <w:rsid w:val="0081342F"/>
    <w:rsid w:val="00813D74"/>
    <w:rsid w:val="008142DF"/>
    <w:rsid w:val="008157B1"/>
    <w:rsid w:val="00815E9F"/>
    <w:rsid w:val="00816DDA"/>
    <w:rsid w:val="008174E2"/>
    <w:rsid w:val="008176AC"/>
    <w:rsid w:val="00822B67"/>
    <w:rsid w:val="00825796"/>
    <w:rsid w:val="00825C8A"/>
    <w:rsid w:val="00826A70"/>
    <w:rsid w:val="00826D5B"/>
    <w:rsid w:val="008372F9"/>
    <w:rsid w:val="00841AF7"/>
    <w:rsid w:val="00850758"/>
    <w:rsid w:val="00850B97"/>
    <w:rsid w:val="008520E1"/>
    <w:rsid w:val="00852C39"/>
    <w:rsid w:val="0085312F"/>
    <w:rsid w:val="00856B25"/>
    <w:rsid w:val="00857367"/>
    <w:rsid w:val="00860A79"/>
    <w:rsid w:val="00864AC0"/>
    <w:rsid w:val="00871AFB"/>
    <w:rsid w:val="00877DB8"/>
    <w:rsid w:val="008802A2"/>
    <w:rsid w:val="00882E50"/>
    <w:rsid w:val="008A022D"/>
    <w:rsid w:val="008A02FD"/>
    <w:rsid w:val="008A6662"/>
    <w:rsid w:val="008B3BF3"/>
    <w:rsid w:val="008C1124"/>
    <w:rsid w:val="008C66ED"/>
    <w:rsid w:val="008E00DB"/>
    <w:rsid w:val="008E0BAF"/>
    <w:rsid w:val="008E26F6"/>
    <w:rsid w:val="008E5E48"/>
    <w:rsid w:val="008F01B0"/>
    <w:rsid w:val="00900E71"/>
    <w:rsid w:val="0090788A"/>
    <w:rsid w:val="00911C5A"/>
    <w:rsid w:val="00914969"/>
    <w:rsid w:val="00920E73"/>
    <w:rsid w:val="00922572"/>
    <w:rsid w:val="00922989"/>
    <w:rsid w:val="00924DA8"/>
    <w:rsid w:val="00926655"/>
    <w:rsid w:val="00930DA9"/>
    <w:rsid w:val="00934C77"/>
    <w:rsid w:val="0094242C"/>
    <w:rsid w:val="00942652"/>
    <w:rsid w:val="00946B14"/>
    <w:rsid w:val="00962369"/>
    <w:rsid w:val="00967284"/>
    <w:rsid w:val="00975F28"/>
    <w:rsid w:val="0098104F"/>
    <w:rsid w:val="00981A89"/>
    <w:rsid w:val="00983860"/>
    <w:rsid w:val="00992A3A"/>
    <w:rsid w:val="00992FA7"/>
    <w:rsid w:val="0099614F"/>
    <w:rsid w:val="009A2339"/>
    <w:rsid w:val="009B02E1"/>
    <w:rsid w:val="009B4C87"/>
    <w:rsid w:val="009C16F1"/>
    <w:rsid w:val="009C196F"/>
    <w:rsid w:val="009C1A1E"/>
    <w:rsid w:val="009C6C1D"/>
    <w:rsid w:val="009D6877"/>
    <w:rsid w:val="009D7C9D"/>
    <w:rsid w:val="009D7F5A"/>
    <w:rsid w:val="009E4A8F"/>
    <w:rsid w:val="009F068B"/>
    <w:rsid w:val="009F0CDB"/>
    <w:rsid w:val="009F4115"/>
    <w:rsid w:val="009F5234"/>
    <w:rsid w:val="00A07494"/>
    <w:rsid w:val="00A1584B"/>
    <w:rsid w:val="00A226A9"/>
    <w:rsid w:val="00A259F1"/>
    <w:rsid w:val="00A26C61"/>
    <w:rsid w:val="00A330F8"/>
    <w:rsid w:val="00A33B6E"/>
    <w:rsid w:val="00A40B4F"/>
    <w:rsid w:val="00A40CFE"/>
    <w:rsid w:val="00A4150F"/>
    <w:rsid w:val="00A42333"/>
    <w:rsid w:val="00A42D8E"/>
    <w:rsid w:val="00A43A50"/>
    <w:rsid w:val="00A52910"/>
    <w:rsid w:val="00A5468E"/>
    <w:rsid w:val="00A552AC"/>
    <w:rsid w:val="00A562DC"/>
    <w:rsid w:val="00A569BB"/>
    <w:rsid w:val="00A5777D"/>
    <w:rsid w:val="00A60959"/>
    <w:rsid w:val="00A60CB6"/>
    <w:rsid w:val="00A6694D"/>
    <w:rsid w:val="00A7696C"/>
    <w:rsid w:val="00A83309"/>
    <w:rsid w:val="00A87390"/>
    <w:rsid w:val="00A96B11"/>
    <w:rsid w:val="00AA486D"/>
    <w:rsid w:val="00AA6A61"/>
    <w:rsid w:val="00AB161E"/>
    <w:rsid w:val="00AB370A"/>
    <w:rsid w:val="00AB418B"/>
    <w:rsid w:val="00AB7292"/>
    <w:rsid w:val="00AB7F9D"/>
    <w:rsid w:val="00AC221B"/>
    <w:rsid w:val="00AD15AB"/>
    <w:rsid w:val="00AE1820"/>
    <w:rsid w:val="00AE4147"/>
    <w:rsid w:val="00AE50BB"/>
    <w:rsid w:val="00AE5182"/>
    <w:rsid w:val="00AF61C7"/>
    <w:rsid w:val="00AF629E"/>
    <w:rsid w:val="00B040BE"/>
    <w:rsid w:val="00B0727B"/>
    <w:rsid w:val="00B14AC6"/>
    <w:rsid w:val="00B203F1"/>
    <w:rsid w:val="00B21A97"/>
    <w:rsid w:val="00B25EE3"/>
    <w:rsid w:val="00B33148"/>
    <w:rsid w:val="00B336F9"/>
    <w:rsid w:val="00B40DAD"/>
    <w:rsid w:val="00B42C57"/>
    <w:rsid w:val="00B4684F"/>
    <w:rsid w:val="00B51661"/>
    <w:rsid w:val="00B52313"/>
    <w:rsid w:val="00B53F32"/>
    <w:rsid w:val="00B563B2"/>
    <w:rsid w:val="00B567EB"/>
    <w:rsid w:val="00B6483E"/>
    <w:rsid w:val="00B65A15"/>
    <w:rsid w:val="00B7158C"/>
    <w:rsid w:val="00B76388"/>
    <w:rsid w:val="00B86657"/>
    <w:rsid w:val="00B91E7F"/>
    <w:rsid w:val="00B92E2F"/>
    <w:rsid w:val="00B94D09"/>
    <w:rsid w:val="00B973AF"/>
    <w:rsid w:val="00BA3136"/>
    <w:rsid w:val="00BA4EA4"/>
    <w:rsid w:val="00BA583E"/>
    <w:rsid w:val="00BD20B1"/>
    <w:rsid w:val="00BD5A8C"/>
    <w:rsid w:val="00BD6949"/>
    <w:rsid w:val="00BE27D9"/>
    <w:rsid w:val="00BE38F8"/>
    <w:rsid w:val="00BE6C09"/>
    <w:rsid w:val="00BF1D5B"/>
    <w:rsid w:val="00BF2848"/>
    <w:rsid w:val="00C00236"/>
    <w:rsid w:val="00C015B2"/>
    <w:rsid w:val="00C068FC"/>
    <w:rsid w:val="00C10DF9"/>
    <w:rsid w:val="00C1733C"/>
    <w:rsid w:val="00C17E06"/>
    <w:rsid w:val="00C21E73"/>
    <w:rsid w:val="00C232A4"/>
    <w:rsid w:val="00C25621"/>
    <w:rsid w:val="00C34CD8"/>
    <w:rsid w:val="00C40D36"/>
    <w:rsid w:val="00C41150"/>
    <w:rsid w:val="00C43F7F"/>
    <w:rsid w:val="00C46D49"/>
    <w:rsid w:val="00C52628"/>
    <w:rsid w:val="00C535BC"/>
    <w:rsid w:val="00C53B64"/>
    <w:rsid w:val="00C5497A"/>
    <w:rsid w:val="00C62B91"/>
    <w:rsid w:val="00C700A3"/>
    <w:rsid w:val="00C703BC"/>
    <w:rsid w:val="00C70D1A"/>
    <w:rsid w:val="00C76303"/>
    <w:rsid w:val="00C7776E"/>
    <w:rsid w:val="00C77C5B"/>
    <w:rsid w:val="00C84E76"/>
    <w:rsid w:val="00C9220B"/>
    <w:rsid w:val="00C9455F"/>
    <w:rsid w:val="00C945FA"/>
    <w:rsid w:val="00C9514F"/>
    <w:rsid w:val="00C95161"/>
    <w:rsid w:val="00C96B56"/>
    <w:rsid w:val="00C96E22"/>
    <w:rsid w:val="00CA1AE3"/>
    <w:rsid w:val="00CA2AFE"/>
    <w:rsid w:val="00CA5C57"/>
    <w:rsid w:val="00CA7655"/>
    <w:rsid w:val="00CB0A3D"/>
    <w:rsid w:val="00CB267D"/>
    <w:rsid w:val="00CC10A0"/>
    <w:rsid w:val="00CC18A4"/>
    <w:rsid w:val="00CC1F52"/>
    <w:rsid w:val="00CC26EC"/>
    <w:rsid w:val="00CE4BC3"/>
    <w:rsid w:val="00CE705C"/>
    <w:rsid w:val="00CF0646"/>
    <w:rsid w:val="00CF1CE0"/>
    <w:rsid w:val="00CF271B"/>
    <w:rsid w:val="00CF2A8C"/>
    <w:rsid w:val="00D01F52"/>
    <w:rsid w:val="00D021DC"/>
    <w:rsid w:val="00D14572"/>
    <w:rsid w:val="00D14A07"/>
    <w:rsid w:val="00D17DED"/>
    <w:rsid w:val="00D23A1C"/>
    <w:rsid w:val="00D25AB9"/>
    <w:rsid w:val="00D26C53"/>
    <w:rsid w:val="00D404A0"/>
    <w:rsid w:val="00D41926"/>
    <w:rsid w:val="00D43572"/>
    <w:rsid w:val="00D50B4F"/>
    <w:rsid w:val="00D524ED"/>
    <w:rsid w:val="00D60E5A"/>
    <w:rsid w:val="00D633ED"/>
    <w:rsid w:val="00D660C0"/>
    <w:rsid w:val="00D6741F"/>
    <w:rsid w:val="00D72C24"/>
    <w:rsid w:val="00D75169"/>
    <w:rsid w:val="00D8009C"/>
    <w:rsid w:val="00D813F3"/>
    <w:rsid w:val="00D9162E"/>
    <w:rsid w:val="00D917A1"/>
    <w:rsid w:val="00D949B4"/>
    <w:rsid w:val="00D96C76"/>
    <w:rsid w:val="00DA2E0F"/>
    <w:rsid w:val="00DA6B43"/>
    <w:rsid w:val="00DB0592"/>
    <w:rsid w:val="00DB09B4"/>
    <w:rsid w:val="00DB5CBD"/>
    <w:rsid w:val="00DB6EB5"/>
    <w:rsid w:val="00DC01A6"/>
    <w:rsid w:val="00DC6C75"/>
    <w:rsid w:val="00DD0638"/>
    <w:rsid w:val="00DD1614"/>
    <w:rsid w:val="00DD3898"/>
    <w:rsid w:val="00DD4981"/>
    <w:rsid w:val="00DD57C2"/>
    <w:rsid w:val="00DD6D40"/>
    <w:rsid w:val="00DE4EAB"/>
    <w:rsid w:val="00DF0A87"/>
    <w:rsid w:val="00DF5493"/>
    <w:rsid w:val="00E00EE1"/>
    <w:rsid w:val="00E02228"/>
    <w:rsid w:val="00E14B1D"/>
    <w:rsid w:val="00E15CE1"/>
    <w:rsid w:val="00E24CE3"/>
    <w:rsid w:val="00E32574"/>
    <w:rsid w:val="00E33288"/>
    <w:rsid w:val="00E34C81"/>
    <w:rsid w:val="00E36FF1"/>
    <w:rsid w:val="00E3780E"/>
    <w:rsid w:val="00E46564"/>
    <w:rsid w:val="00E539B0"/>
    <w:rsid w:val="00E656B0"/>
    <w:rsid w:val="00E662D4"/>
    <w:rsid w:val="00E67FCD"/>
    <w:rsid w:val="00E74B18"/>
    <w:rsid w:val="00E77B92"/>
    <w:rsid w:val="00E93D53"/>
    <w:rsid w:val="00E95C00"/>
    <w:rsid w:val="00EB6C07"/>
    <w:rsid w:val="00EC2248"/>
    <w:rsid w:val="00EC3076"/>
    <w:rsid w:val="00ED6124"/>
    <w:rsid w:val="00EE472B"/>
    <w:rsid w:val="00EE765C"/>
    <w:rsid w:val="00F06A47"/>
    <w:rsid w:val="00F16DAC"/>
    <w:rsid w:val="00F16E00"/>
    <w:rsid w:val="00F16E40"/>
    <w:rsid w:val="00F17E8A"/>
    <w:rsid w:val="00F216FD"/>
    <w:rsid w:val="00F21908"/>
    <w:rsid w:val="00F31514"/>
    <w:rsid w:val="00F3259F"/>
    <w:rsid w:val="00F36D79"/>
    <w:rsid w:val="00F37482"/>
    <w:rsid w:val="00F433AF"/>
    <w:rsid w:val="00F45D21"/>
    <w:rsid w:val="00F538B1"/>
    <w:rsid w:val="00F5667A"/>
    <w:rsid w:val="00F61509"/>
    <w:rsid w:val="00F640E7"/>
    <w:rsid w:val="00F6647E"/>
    <w:rsid w:val="00F66D5B"/>
    <w:rsid w:val="00F73719"/>
    <w:rsid w:val="00F80806"/>
    <w:rsid w:val="00F85A94"/>
    <w:rsid w:val="00F86007"/>
    <w:rsid w:val="00F87667"/>
    <w:rsid w:val="00F9010B"/>
    <w:rsid w:val="00F9079A"/>
    <w:rsid w:val="00F916BC"/>
    <w:rsid w:val="00F95B6E"/>
    <w:rsid w:val="00F961E0"/>
    <w:rsid w:val="00F96DF9"/>
    <w:rsid w:val="00FA352E"/>
    <w:rsid w:val="00FA4641"/>
    <w:rsid w:val="00FA6743"/>
    <w:rsid w:val="00FB1EF4"/>
    <w:rsid w:val="00FB600B"/>
    <w:rsid w:val="00FB78A4"/>
    <w:rsid w:val="00FC04E9"/>
    <w:rsid w:val="00FC0535"/>
    <w:rsid w:val="00FC31DE"/>
    <w:rsid w:val="00FC3378"/>
    <w:rsid w:val="00FC4C55"/>
    <w:rsid w:val="00FC66EA"/>
    <w:rsid w:val="00FD108E"/>
    <w:rsid w:val="00FD1944"/>
    <w:rsid w:val="00FD2020"/>
    <w:rsid w:val="00FD3D23"/>
    <w:rsid w:val="00FD408B"/>
    <w:rsid w:val="00FE0842"/>
    <w:rsid w:val="00FE0E5C"/>
    <w:rsid w:val="00FE43F3"/>
    <w:rsid w:val="00FE61E2"/>
    <w:rsid w:val="00FF0C49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2FB5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61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23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11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FE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F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A4AF-FEAB-4DB1-83E6-F05FDDA7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Hannah Whitehead</cp:lastModifiedBy>
  <cp:revision>47</cp:revision>
  <cp:lastPrinted>2020-03-16T19:36:00Z</cp:lastPrinted>
  <dcterms:created xsi:type="dcterms:W3CDTF">2020-05-27T15:18:00Z</dcterms:created>
  <dcterms:modified xsi:type="dcterms:W3CDTF">2023-05-13T20:27:00Z</dcterms:modified>
</cp:coreProperties>
</file>