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96F6C" w14:textId="42F59CFC" w:rsidR="00A60959" w:rsidRPr="003B2F4E" w:rsidRDefault="00C605A2" w:rsidP="00E539B0">
      <w:pPr>
        <w:tabs>
          <w:tab w:val="left" w:pos="4145"/>
          <w:tab w:val="center" w:pos="10702"/>
        </w:tabs>
        <w:rPr>
          <w:rFonts w:ascii="Arial Narrow" w:hAnsi="Arial Narrow"/>
        </w:rPr>
      </w:pPr>
      <w:r>
        <w:rPr>
          <w:noProof/>
          <w:lang w:val="en-GB" w:eastAsia="en-GB"/>
        </w:rPr>
        <w:drawing>
          <wp:anchor distT="0" distB="0" distL="114300" distR="114300" simplePos="0" relativeHeight="252558336" behindDoc="0" locked="0" layoutInCell="1" allowOverlap="1" wp14:anchorId="2130950D" wp14:editId="54F3E8DC">
            <wp:simplePos x="0" y="0"/>
            <wp:positionH relativeFrom="margin">
              <wp:align>right</wp:align>
            </wp:positionH>
            <wp:positionV relativeFrom="paragraph">
              <wp:posOffset>5715</wp:posOffset>
            </wp:positionV>
            <wp:extent cx="482600" cy="4699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7858" t="17439" r="39070" b="25262"/>
                    <a:stretch/>
                  </pic:blipFill>
                  <pic:spPr bwMode="auto">
                    <a:xfrm>
                      <a:off x="0" y="0"/>
                      <a:ext cx="482600"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556288" behindDoc="0" locked="0" layoutInCell="1" allowOverlap="1" wp14:anchorId="1D2E8C67" wp14:editId="26C864EA">
            <wp:simplePos x="0" y="0"/>
            <wp:positionH relativeFrom="margin">
              <wp:posOffset>-279400</wp:posOffset>
            </wp:positionH>
            <wp:positionV relativeFrom="paragraph">
              <wp:posOffset>18415</wp:posOffset>
            </wp:positionV>
            <wp:extent cx="825500" cy="514985"/>
            <wp:effectExtent l="0" t="0" r="0" b="0"/>
            <wp:wrapSquare wrapText="bothSides"/>
            <wp:docPr id="7" name="Picture 7" descr="The Stone Age – i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tone Age – i Desig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5500" cy="51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E" w:rsidRPr="003B2F4E">
        <w:rPr>
          <w:rFonts w:ascii="Arial Narrow" w:hAnsi="Arial Narrow"/>
          <w:noProof/>
          <w:lang w:val="en-GB" w:eastAsia="en-GB"/>
        </w:rPr>
        <mc:AlternateContent>
          <mc:Choice Requires="wps">
            <w:drawing>
              <wp:anchor distT="0" distB="0" distL="114300" distR="114300" simplePos="0" relativeHeight="251661312" behindDoc="0" locked="0" layoutInCell="1" allowOverlap="1" wp14:anchorId="748DAE6C" wp14:editId="04305492">
                <wp:simplePos x="0" y="0"/>
                <wp:positionH relativeFrom="margin">
                  <wp:posOffset>8143966</wp:posOffset>
                </wp:positionH>
                <wp:positionV relativeFrom="paragraph">
                  <wp:posOffset>-72027</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2D7ED7D5" w14:textId="77777777" w:rsidR="003B2F4E" w:rsidRPr="001A0B5B" w:rsidRDefault="003B2F4E" w:rsidP="003B2F4E">
                            <w:pPr>
                              <w:pStyle w:val="NormalWeb"/>
                              <w:spacing w:before="0" w:beforeAutospacing="0" w:after="0" w:afterAutospacing="0"/>
                              <w:jc w:val="center"/>
                              <w:rPr>
                                <w:rFonts w:ascii="Arial Narrow" w:hAnsi="Arial Narrow"/>
                                <w:sz w:val="4"/>
                              </w:rPr>
                            </w:pPr>
                            <w:r w:rsidRPr="001A0B5B">
                              <w:rPr>
                                <w:rFonts w:ascii="Arial Narrow" w:eastAsia="Calibri" w:hAnsi="Arial Narrow"/>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p w14:paraId="63BF9817" w14:textId="1D785C6F" w:rsidR="00393E95" w:rsidRPr="007D0CD2" w:rsidRDefault="00393E95" w:rsidP="000D10C3">
                            <w:pPr>
                              <w:pStyle w:val="NormalWeb"/>
                              <w:spacing w:before="0" w:beforeAutospacing="0" w:after="0" w:afterAutospacing="0"/>
                              <w:jc w:val="center"/>
                              <w:rPr>
                                <w:rFonts w:ascii="Berlin Sans FB Demi" w:hAnsi="Berlin Sans FB Demi"/>
                                <w:sz w:val="4"/>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48DAE6C" id="Title 1" o:spid="_x0000_s1026" style="position:absolute;margin-left:641.25pt;margin-top:-5.6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" filled="f" stroked="f" strokeweight="2pt">
                <v:path arrowok="t"/>
                <o:lock v:ext="edit" grouping="t"/>
                <v:textbox>
                  <w:txbxContent>
                    <w:p w14:paraId="2D7ED7D5" w14:textId="77777777" w:rsidR="003B2F4E" w:rsidRPr="001A0B5B" w:rsidRDefault="003B2F4E" w:rsidP="003B2F4E">
                      <w:pPr>
                        <w:pStyle w:val="NormalWeb"/>
                        <w:spacing w:before="0" w:beforeAutospacing="0" w:after="0" w:afterAutospacing="0"/>
                        <w:jc w:val="center"/>
                        <w:rPr>
                          <w:rFonts w:ascii="Arial Narrow" w:hAnsi="Arial Narrow"/>
                          <w:sz w:val="4"/>
                        </w:rPr>
                      </w:pPr>
                      <w:r w:rsidRPr="001A0B5B">
                        <w:rPr>
                          <w:rFonts w:ascii="Arial Narrow" w:eastAsia="Calibri" w:hAnsi="Arial Narrow"/>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p w14:paraId="63BF9817" w14:textId="1D785C6F" w:rsidR="00393E95" w:rsidRPr="007D0CD2" w:rsidRDefault="00393E95" w:rsidP="000D10C3">
                      <w:pPr>
                        <w:pStyle w:val="NormalWeb"/>
                        <w:spacing w:before="0" w:beforeAutospacing="0" w:after="0" w:afterAutospacing="0"/>
                        <w:jc w:val="center"/>
                        <w:rPr>
                          <w:rFonts w:ascii="Berlin Sans FB Demi" w:hAnsi="Berlin Sans FB Demi"/>
                          <w:sz w:val="4"/>
                        </w:rPr>
                      </w:pPr>
                    </w:p>
                  </w:txbxContent>
                </v:textbox>
                <w10:wrap anchorx="margin"/>
              </v:rect>
            </w:pict>
          </mc:Fallback>
        </mc:AlternateContent>
      </w:r>
      <w:r w:rsidR="00042C25" w:rsidRPr="003B2F4E">
        <w:rPr>
          <w:rFonts w:ascii="Arial Narrow" w:hAnsi="Arial Narrow"/>
          <w:noProof/>
          <w:lang w:val="en-GB" w:eastAsia="en-GB"/>
        </w:rPr>
        <mc:AlternateContent>
          <mc:Choice Requires="wps">
            <w:drawing>
              <wp:anchor distT="0" distB="0" distL="114300" distR="114300" simplePos="0" relativeHeight="251670528" behindDoc="0" locked="0" layoutInCell="1" allowOverlap="1" wp14:anchorId="7CECC058" wp14:editId="0D0CCC51">
                <wp:simplePos x="0" y="0"/>
                <wp:positionH relativeFrom="column">
                  <wp:posOffset>618490</wp:posOffset>
                </wp:positionH>
                <wp:positionV relativeFrom="paragraph">
                  <wp:posOffset>189865</wp:posOffset>
                </wp:positionV>
                <wp:extent cx="1466850" cy="6350"/>
                <wp:effectExtent l="19050" t="19050" r="19050" b="31750"/>
                <wp:wrapNone/>
                <wp:docPr id="12" name="Straight Connector 12"/>
                <wp:cNvGraphicFramePr/>
                <a:graphic xmlns:a="http://schemas.openxmlformats.org/drawingml/2006/main">
                  <a:graphicData uri="http://schemas.microsoft.com/office/word/2010/wordprocessingShape">
                    <wps:wsp>
                      <wps:cNvCnPr/>
                      <wps:spPr>
                        <a:xfrm>
                          <a:off x="0" y="0"/>
                          <a:ext cx="1466850" cy="6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29F084E"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14.95pt" to="164.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" strokecolor="black [3213]" strokeweight="3pt">
                <v:stroke joinstyle="miter"/>
              </v:line>
            </w:pict>
          </mc:Fallback>
        </mc:AlternateContent>
      </w:r>
      <w:r w:rsidR="00042C25" w:rsidRPr="003B2F4E">
        <w:rPr>
          <w:rFonts w:ascii="Arial Narrow" w:hAnsi="Arial Narrow"/>
          <w:noProof/>
          <w:lang w:val="en-GB" w:eastAsia="en-GB"/>
        </w:rPr>
        <mc:AlternateContent>
          <mc:Choice Requires="wps">
            <w:drawing>
              <wp:anchor distT="0" distB="0" distL="114300" distR="114300" simplePos="0" relativeHeight="251672576" behindDoc="0" locked="0" layoutInCell="1" allowOverlap="1" wp14:anchorId="687501F5" wp14:editId="631C8BB4">
                <wp:simplePos x="0" y="0"/>
                <wp:positionH relativeFrom="margin">
                  <wp:posOffset>11572240</wp:posOffset>
                </wp:positionH>
                <wp:positionV relativeFrom="paragraph">
                  <wp:posOffset>177165</wp:posOffset>
                </wp:positionV>
                <wp:extent cx="1281430" cy="6350"/>
                <wp:effectExtent l="19050" t="19050" r="33020" b="31750"/>
                <wp:wrapNone/>
                <wp:docPr id="13" name="Straight Connector 13"/>
                <wp:cNvGraphicFramePr/>
                <a:graphic xmlns:a="http://schemas.openxmlformats.org/drawingml/2006/main">
                  <a:graphicData uri="http://schemas.microsoft.com/office/word/2010/wordprocessingShape">
                    <wps:wsp>
                      <wps:cNvCnPr/>
                      <wps:spPr>
                        <a:xfrm flipV="1">
                          <a:off x="0" y="0"/>
                          <a:ext cx="1281430" cy="635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6D5EC7"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1.2pt,13.95pt" to="1012.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" strokecolor="black [3213]" strokeweight="3pt">
                <v:stroke joinstyle="miter"/>
                <w10:wrap anchorx="margin"/>
              </v:line>
            </w:pict>
          </mc:Fallback>
        </mc:AlternateContent>
      </w:r>
      <w:r w:rsidR="005715DC" w:rsidRPr="003B2F4E">
        <w:rPr>
          <w:rFonts w:ascii="Arial Narrow" w:hAnsi="Arial Narrow"/>
          <w:noProof/>
        </w:rPr>
        <w:t xml:space="preserve"> </w:t>
      </w:r>
      <w:r w:rsidR="00E539B0" w:rsidRPr="003B2F4E">
        <w:rPr>
          <w:rFonts w:ascii="Arial Narrow" w:hAnsi="Arial Narrow"/>
          <w:noProof/>
        </w:rPr>
        <w:tab/>
      </w:r>
      <w:r w:rsidR="00E539B0" w:rsidRPr="003B2F4E">
        <w:rPr>
          <w:rFonts w:ascii="Arial Narrow" w:hAnsi="Arial Narrow"/>
          <w:noProof/>
        </w:rPr>
        <w:tab/>
      </w:r>
      <w:r w:rsidR="00E24CE3" w:rsidRPr="003B2F4E">
        <w:rPr>
          <w:rFonts w:ascii="Arial Narrow" w:hAnsi="Arial Narrow"/>
          <w:noProof/>
        </w:rPr>
        <w:t xml:space="preserve"> </w:t>
      </w:r>
    </w:p>
    <w:tbl>
      <w:tblPr>
        <w:tblStyle w:val="TableGrid"/>
        <w:tblpPr w:vertAnchor="text" w:horzAnchor="margin" w:tblpY="370"/>
        <w:tblW w:w="0" w:type="auto"/>
        <w:tblLook w:val="04A0" w:firstRow="1" w:lastRow="0" w:firstColumn="1" w:lastColumn="0" w:noHBand="0" w:noVBand="1"/>
      </w:tblPr>
      <w:tblGrid>
        <w:gridCol w:w="5807"/>
        <w:gridCol w:w="661"/>
        <w:gridCol w:w="4206"/>
        <w:gridCol w:w="258"/>
        <w:gridCol w:w="4099"/>
        <w:gridCol w:w="4099"/>
        <w:gridCol w:w="431"/>
        <w:gridCol w:w="1833"/>
      </w:tblGrid>
      <w:tr w:rsidR="00C52A4E" w:rsidRPr="003B2F4E" w14:paraId="26C69074" w14:textId="77777777" w:rsidTr="003B7BF1">
        <w:trPr>
          <w:trHeight w:val="420"/>
        </w:trPr>
        <w:tc>
          <w:tcPr>
            <w:tcW w:w="5807" w:type="dxa"/>
            <w:shd w:val="clear" w:color="auto" w:fill="A8D08D" w:themeFill="accent6" w:themeFillTint="99"/>
            <w:vAlign w:val="center"/>
          </w:tcPr>
          <w:p w14:paraId="1443491C" w14:textId="1CD9BBD6" w:rsidR="00C52A4E" w:rsidRPr="003B2F4E" w:rsidRDefault="00C52A4E" w:rsidP="00DD0638">
            <w:pPr>
              <w:jc w:val="center"/>
              <w:rPr>
                <w:rFonts w:ascii="Arial Narrow" w:hAnsi="Arial Narrow"/>
              </w:rPr>
            </w:pPr>
            <w:r w:rsidRPr="00021191">
              <w:rPr>
                <w:rFonts w:ascii="Arial Narrow" w:hAnsi="Arial Narrow"/>
                <w:b/>
                <w:noProof/>
                <w:sz w:val="28"/>
                <w:szCs w:val="32"/>
                <w:lang w:val="en-GB" w:eastAsia="en-GB"/>
              </w:rPr>
              <mc:AlternateContent>
                <mc:Choice Requires="wps">
                  <w:drawing>
                    <wp:anchor distT="45720" distB="45720" distL="114300" distR="114300" simplePos="0" relativeHeight="252569600" behindDoc="0" locked="0" layoutInCell="1" allowOverlap="1" wp14:anchorId="21F7FCE2" wp14:editId="3EB2FAA4">
                      <wp:simplePos x="0" y="0"/>
                      <wp:positionH relativeFrom="column">
                        <wp:posOffset>6985</wp:posOffset>
                      </wp:positionH>
                      <wp:positionV relativeFrom="paragraph">
                        <wp:posOffset>290195</wp:posOffset>
                      </wp:positionV>
                      <wp:extent cx="3517900" cy="39751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3975100"/>
                              </a:xfrm>
                              <a:prstGeom prst="rect">
                                <a:avLst/>
                              </a:prstGeom>
                              <a:noFill/>
                              <a:ln w="9525">
                                <a:noFill/>
                                <a:miter lim="800000"/>
                                <a:headEnd/>
                                <a:tailEnd/>
                              </a:ln>
                            </wps:spPr>
                            <wps:txbx>
                              <w:txbxContent>
                                <w:p w14:paraId="28DC65F3" w14:textId="6A31AFC4" w:rsidR="00C52A4E" w:rsidRPr="00651D72" w:rsidRDefault="00C52A4E" w:rsidP="00021191">
                                  <w:pPr>
                                    <w:rPr>
                                      <w:rFonts w:ascii="Arial" w:hAnsi="Arial" w:cs="Arial"/>
                                      <w:szCs w:val="20"/>
                                    </w:rPr>
                                  </w:pPr>
                                  <w:r w:rsidRPr="00651D72">
                                    <w:rPr>
                                      <w:rFonts w:ascii="Arial" w:hAnsi="Arial" w:cs="Arial"/>
                                      <w:szCs w:val="20"/>
                                    </w:rPr>
                                    <w:t>Drawing</w:t>
                                  </w:r>
                                  <w:r w:rsidRPr="00651D72">
                                    <w:rPr>
                                      <w:rFonts w:ascii="Arial" w:hAnsi="Arial" w:cs="Arial"/>
                                      <w:szCs w:val="20"/>
                                    </w:rPr>
                                    <w:br/>
                                    <w:t>- Drawings can be made using a variety of media (pencils, rubbers, crayons, pastels, felt tips, charcoal, ballpoints, chalk).</w:t>
                                  </w:r>
                                  <w:r w:rsidRPr="00651D72">
                                    <w:rPr>
                                      <w:rFonts w:ascii="Arial" w:hAnsi="Arial" w:cs="Arial"/>
                                      <w:szCs w:val="20"/>
                                    </w:rPr>
                                    <w:br/>
                                    <w:t>- Lines, marks and shapes can be made from observations or using imagination.</w:t>
                                  </w:r>
                                  <w:r w:rsidRPr="00651D72">
                                    <w:rPr>
                                      <w:rFonts w:ascii="Arial" w:hAnsi="Arial" w:cs="Arial"/>
                                      <w:szCs w:val="20"/>
                                    </w:rPr>
                                    <w:br/>
                                    <w:t>- The tone of the drawing can be changed by drawing light/dark lines or shapes.</w:t>
                                  </w:r>
                                  <w:r w:rsidRPr="00651D72">
                                    <w:rPr>
                                      <w:rFonts w:ascii="Arial" w:hAnsi="Arial" w:cs="Arial"/>
                                      <w:szCs w:val="20"/>
                                    </w:rPr>
                                    <w:br/>
                                    <w:t>- Textures can be made by rubbing or copying.</w:t>
                                  </w:r>
                                </w:p>
                                <w:p w14:paraId="7EB68F5F" w14:textId="50F6E266" w:rsidR="00C52A4E" w:rsidRPr="00651D72" w:rsidRDefault="00C52A4E" w:rsidP="00021191">
                                  <w:pPr>
                                    <w:rPr>
                                      <w:rFonts w:ascii="Arial" w:hAnsi="Arial" w:cs="Arial"/>
                                      <w:szCs w:val="20"/>
                                    </w:rPr>
                                  </w:pPr>
                                  <w:r w:rsidRPr="00651D72">
                                    <w:rPr>
                                      <w:rFonts w:ascii="Arial" w:hAnsi="Arial" w:cs="Arial"/>
                                      <w:szCs w:val="20"/>
                                    </w:rPr>
                                    <w:t>Painting</w:t>
                                  </w:r>
                                  <w:r w:rsidRPr="00651D72">
                                    <w:rPr>
                                      <w:rFonts w:ascii="Arial" w:hAnsi="Arial" w:cs="Arial"/>
                                      <w:szCs w:val="20"/>
                                    </w:rPr>
                                    <w:br/>
                                    <w:t>- A variety of tools and techniques can be used including different brush sizes and types.</w:t>
                                  </w:r>
                                  <w:r w:rsidRPr="00651D72">
                                    <w:rPr>
                                      <w:rFonts w:ascii="Arial" w:hAnsi="Arial" w:cs="Arial"/>
                                      <w:szCs w:val="20"/>
                                    </w:rPr>
                                    <w:br/>
                                    <w:t xml:space="preserve">- </w:t>
                                  </w:r>
                                  <w:proofErr w:type="spellStart"/>
                                  <w:r w:rsidRPr="00651D72">
                                    <w:rPr>
                                      <w:rFonts w:ascii="Arial" w:hAnsi="Arial" w:cs="Arial"/>
                                      <w:szCs w:val="20"/>
                                    </w:rPr>
                                    <w:t>Colours</w:t>
                                  </w:r>
                                  <w:proofErr w:type="spellEnd"/>
                                  <w:r w:rsidRPr="00651D72">
                                    <w:rPr>
                                      <w:rFonts w:ascii="Arial" w:hAnsi="Arial" w:cs="Arial"/>
                                      <w:szCs w:val="20"/>
                                    </w:rPr>
                                    <w:t xml:space="preserve"> can be mixed and matched to artefacts and objects.</w:t>
                                  </w:r>
                                  <w:r w:rsidRPr="00651D72">
                                    <w:rPr>
                                      <w:rFonts w:ascii="Arial" w:hAnsi="Arial" w:cs="Arial"/>
                                      <w:szCs w:val="20"/>
                                    </w:rPr>
                                    <w:br/>
                                    <w:t>- Artwork can be on different scales (large or small).</w:t>
                                  </w:r>
                                  <w:r w:rsidRPr="00651D72">
                                    <w:rPr>
                                      <w:rFonts w:ascii="Arial" w:hAnsi="Arial" w:cs="Arial"/>
                                      <w:szCs w:val="20"/>
                                    </w:rPr>
                                    <w:br/>
                                    <w:t>- Tools and techniques can help you in layering paint and mixing media.</w:t>
                                  </w:r>
                                  <w:r w:rsidRPr="00651D72">
                                    <w:rPr>
                                      <w:rFonts w:ascii="Arial" w:hAnsi="Arial" w:cs="Arial"/>
                                      <w:szCs w:val="20"/>
                                    </w:rPr>
                                    <w:br/>
                                    <w:t>- Texture can be created by adding sand or plaster.</w:t>
                                  </w:r>
                                  <w:r w:rsidRPr="00651D72">
                                    <w:rPr>
                                      <w:rFonts w:cstheme="minorHAnsi"/>
                                      <w:szCs w:val="20"/>
                                    </w:rPr>
                                    <w:t xml:space="preserve"> </w:t>
                                  </w:r>
                                  <w:r w:rsidRPr="00651D72">
                                    <w:rPr>
                                      <w:rFonts w:ascii="Arial" w:hAnsi="Arial" w:cs="Arial"/>
                                      <w:szCs w:val="20"/>
                                    </w:rPr>
                                    <w:br/>
                                    <w:t xml:space="preserve">- Identify and name primary and secondary </w:t>
                                  </w:r>
                                  <w:proofErr w:type="spellStart"/>
                                  <w:r w:rsidRPr="00651D72">
                                    <w:rPr>
                                      <w:rFonts w:ascii="Arial" w:hAnsi="Arial" w:cs="Arial"/>
                                      <w:szCs w:val="20"/>
                                    </w:rPr>
                                    <w:t>colours</w:t>
                                  </w:r>
                                  <w:proofErr w:type="spellEnd"/>
                                  <w:r w:rsidRPr="00651D72">
                                    <w:rPr>
                                      <w:rFonts w:ascii="Arial" w:hAnsi="Arial" w:cs="Arial"/>
                                      <w:szCs w:val="20"/>
                                    </w:rPr>
                                    <w:t xml:space="preserve">. </w:t>
                                  </w:r>
                                  <w:r w:rsidRPr="00651D72">
                                    <w:rPr>
                                      <w:rFonts w:ascii="Arial" w:hAnsi="Arial" w:cs="Arial"/>
                                      <w:szCs w:val="20"/>
                                    </w:rPr>
                                    <w:br/>
                                    <w:t xml:space="preserve">- Which primary </w:t>
                                  </w:r>
                                  <w:proofErr w:type="spellStart"/>
                                  <w:r w:rsidRPr="00651D72">
                                    <w:rPr>
                                      <w:rFonts w:ascii="Arial" w:hAnsi="Arial" w:cs="Arial"/>
                                      <w:szCs w:val="20"/>
                                    </w:rPr>
                                    <w:t>colours</w:t>
                                  </w:r>
                                  <w:proofErr w:type="spellEnd"/>
                                  <w:r w:rsidRPr="00651D72">
                                    <w:rPr>
                                      <w:rFonts w:ascii="Arial" w:hAnsi="Arial" w:cs="Arial"/>
                                      <w:szCs w:val="20"/>
                                    </w:rPr>
                                    <w:t xml:space="preserve"> mix to make the secondary </w:t>
                                  </w:r>
                                  <w:proofErr w:type="spellStart"/>
                                  <w:proofErr w:type="gramStart"/>
                                  <w:r w:rsidRPr="00651D72">
                                    <w:rPr>
                                      <w:rFonts w:ascii="Arial" w:hAnsi="Arial" w:cs="Arial"/>
                                      <w:szCs w:val="20"/>
                                    </w:rPr>
                                    <w:t>colours</w:t>
                                  </w:r>
                                  <w:proofErr w:type="spellEnd"/>
                                  <w:r w:rsidRPr="00651D72">
                                    <w:rPr>
                                      <w:rFonts w:ascii="Arial" w:hAnsi="Arial" w:cs="Arial"/>
                                      <w:szCs w:val="2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7FCE2" id="_x0000_t202" coordsize="21600,21600" o:spt="202" path="m,l,21600r21600,l21600,xe">
                      <v:stroke joinstyle="miter"/>
                      <v:path gradientshapeok="t" o:connecttype="rect"/>
                    </v:shapetype>
                    <v:shape id="Text Box 2" o:spid="_x0000_s1027" type="#_x0000_t202" style="position:absolute;left:0;text-align:left;margin-left:.55pt;margin-top:22.85pt;width:277pt;height:313pt;z-index:25256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" filled="f" stroked="f">
                      <v:textbox>
                        <w:txbxContent>
                          <w:p w14:paraId="28DC65F3" w14:textId="6A31AFC4" w:rsidR="00C52A4E" w:rsidRPr="00651D72" w:rsidRDefault="00C52A4E" w:rsidP="00021191">
                            <w:pPr>
                              <w:rPr>
                                <w:rFonts w:ascii="Arial" w:hAnsi="Arial" w:cs="Arial"/>
                                <w:szCs w:val="20"/>
                              </w:rPr>
                            </w:pPr>
                            <w:r w:rsidRPr="00651D72">
                              <w:rPr>
                                <w:rFonts w:ascii="Arial" w:hAnsi="Arial" w:cs="Arial"/>
                                <w:szCs w:val="20"/>
                              </w:rPr>
                              <w:t>Drawing</w:t>
                            </w:r>
                            <w:r w:rsidRPr="00651D72">
                              <w:rPr>
                                <w:rFonts w:ascii="Arial" w:hAnsi="Arial" w:cs="Arial"/>
                                <w:szCs w:val="20"/>
                              </w:rPr>
                              <w:br/>
                              <w:t>- Drawings can be made using a variety of media (pencils, rubbers, crayons, pastels, felt tips, charcoal, ballpoints, chalk).</w:t>
                            </w:r>
                            <w:r w:rsidRPr="00651D72">
                              <w:rPr>
                                <w:rFonts w:ascii="Arial" w:hAnsi="Arial" w:cs="Arial"/>
                                <w:szCs w:val="20"/>
                              </w:rPr>
                              <w:br/>
                              <w:t>- Lines, marks and shapes can be made from observations or using imagination.</w:t>
                            </w:r>
                            <w:r w:rsidRPr="00651D72">
                              <w:rPr>
                                <w:rFonts w:ascii="Arial" w:hAnsi="Arial" w:cs="Arial"/>
                                <w:szCs w:val="20"/>
                              </w:rPr>
                              <w:br/>
                              <w:t>- The tone of the drawing can be changed by drawing light/dark lines or shapes.</w:t>
                            </w:r>
                            <w:r w:rsidRPr="00651D72">
                              <w:rPr>
                                <w:rFonts w:ascii="Arial" w:hAnsi="Arial" w:cs="Arial"/>
                                <w:szCs w:val="20"/>
                              </w:rPr>
                              <w:br/>
                              <w:t>- Textures can be made by rubbing or copying.</w:t>
                            </w:r>
                          </w:p>
                          <w:p w14:paraId="7EB68F5F" w14:textId="50F6E266" w:rsidR="00C52A4E" w:rsidRPr="00651D72" w:rsidRDefault="00C52A4E" w:rsidP="00021191">
                            <w:pPr>
                              <w:rPr>
                                <w:rFonts w:ascii="Arial" w:hAnsi="Arial" w:cs="Arial"/>
                                <w:szCs w:val="20"/>
                              </w:rPr>
                            </w:pPr>
                            <w:r w:rsidRPr="00651D72">
                              <w:rPr>
                                <w:rFonts w:ascii="Arial" w:hAnsi="Arial" w:cs="Arial"/>
                                <w:szCs w:val="20"/>
                              </w:rPr>
                              <w:t>Painting</w:t>
                            </w:r>
                            <w:r w:rsidRPr="00651D72">
                              <w:rPr>
                                <w:rFonts w:ascii="Arial" w:hAnsi="Arial" w:cs="Arial"/>
                                <w:szCs w:val="20"/>
                              </w:rPr>
                              <w:br/>
                              <w:t>- A variety of tools and techniques can be used including different brush sizes and types.</w:t>
                            </w:r>
                            <w:r w:rsidRPr="00651D72">
                              <w:rPr>
                                <w:rFonts w:ascii="Arial" w:hAnsi="Arial" w:cs="Arial"/>
                                <w:szCs w:val="20"/>
                              </w:rPr>
                              <w:br/>
                              <w:t xml:space="preserve">- </w:t>
                            </w:r>
                            <w:proofErr w:type="spellStart"/>
                            <w:r w:rsidRPr="00651D72">
                              <w:rPr>
                                <w:rFonts w:ascii="Arial" w:hAnsi="Arial" w:cs="Arial"/>
                                <w:szCs w:val="20"/>
                              </w:rPr>
                              <w:t>Colours</w:t>
                            </w:r>
                            <w:proofErr w:type="spellEnd"/>
                            <w:r w:rsidRPr="00651D72">
                              <w:rPr>
                                <w:rFonts w:ascii="Arial" w:hAnsi="Arial" w:cs="Arial"/>
                                <w:szCs w:val="20"/>
                              </w:rPr>
                              <w:t xml:space="preserve"> can be mixed and matched to artefacts and objects.</w:t>
                            </w:r>
                            <w:r w:rsidRPr="00651D72">
                              <w:rPr>
                                <w:rFonts w:ascii="Arial" w:hAnsi="Arial" w:cs="Arial"/>
                                <w:szCs w:val="20"/>
                              </w:rPr>
                              <w:br/>
                              <w:t>- Artwork can be on different scales (large or small).</w:t>
                            </w:r>
                            <w:r w:rsidRPr="00651D72">
                              <w:rPr>
                                <w:rFonts w:ascii="Arial" w:hAnsi="Arial" w:cs="Arial"/>
                                <w:szCs w:val="20"/>
                              </w:rPr>
                              <w:br/>
                              <w:t>- Tools and techniques can help you in layering paint and mixing media.</w:t>
                            </w:r>
                            <w:r w:rsidRPr="00651D72">
                              <w:rPr>
                                <w:rFonts w:ascii="Arial" w:hAnsi="Arial" w:cs="Arial"/>
                                <w:szCs w:val="20"/>
                              </w:rPr>
                              <w:br/>
                              <w:t>- Texture can be created by adding sand or plaster.</w:t>
                            </w:r>
                            <w:r w:rsidRPr="00651D72">
                              <w:rPr>
                                <w:rFonts w:cstheme="minorHAnsi"/>
                                <w:szCs w:val="20"/>
                              </w:rPr>
                              <w:t xml:space="preserve"> </w:t>
                            </w:r>
                            <w:r w:rsidRPr="00651D72">
                              <w:rPr>
                                <w:rFonts w:ascii="Arial" w:hAnsi="Arial" w:cs="Arial"/>
                                <w:szCs w:val="20"/>
                              </w:rPr>
                              <w:br/>
                              <w:t xml:space="preserve">- Identify and name primary and secondary </w:t>
                            </w:r>
                            <w:proofErr w:type="spellStart"/>
                            <w:r w:rsidRPr="00651D72">
                              <w:rPr>
                                <w:rFonts w:ascii="Arial" w:hAnsi="Arial" w:cs="Arial"/>
                                <w:szCs w:val="20"/>
                              </w:rPr>
                              <w:t>colours</w:t>
                            </w:r>
                            <w:proofErr w:type="spellEnd"/>
                            <w:r w:rsidRPr="00651D72">
                              <w:rPr>
                                <w:rFonts w:ascii="Arial" w:hAnsi="Arial" w:cs="Arial"/>
                                <w:szCs w:val="20"/>
                              </w:rPr>
                              <w:t xml:space="preserve">. </w:t>
                            </w:r>
                            <w:r w:rsidRPr="00651D72">
                              <w:rPr>
                                <w:rFonts w:ascii="Arial" w:hAnsi="Arial" w:cs="Arial"/>
                                <w:szCs w:val="20"/>
                              </w:rPr>
                              <w:br/>
                              <w:t xml:space="preserve">- Which primary </w:t>
                            </w:r>
                            <w:proofErr w:type="spellStart"/>
                            <w:r w:rsidRPr="00651D72">
                              <w:rPr>
                                <w:rFonts w:ascii="Arial" w:hAnsi="Arial" w:cs="Arial"/>
                                <w:szCs w:val="20"/>
                              </w:rPr>
                              <w:t>colours</w:t>
                            </w:r>
                            <w:proofErr w:type="spellEnd"/>
                            <w:r w:rsidRPr="00651D72">
                              <w:rPr>
                                <w:rFonts w:ascii="Arial" w:hAnsi="Arial" w:cs="Arial"/>
                                <w:szCs w:val="20"/>
                              </w:rPr>
                              <w:t xml:space="preserve"> mix to make the secondary </w:t>
                            </w:r>
                            <w:proofErr w:type="spellStart"/>
                            <w:proofErr w:type="gramStart"/>
                            <w:r w:rsidRPr="00651D72">
                              <w:rPr>
                                <w:rFonts w:ascii="Arial" w:hAnsi="Arial" w:cs="Arial"/>
                                <w:szCs w:val="20"/>
                              </w:rPr>
                              <w:t>colours</w:t>
                            </w:r>
                            <w:proofErr w:type="spellEnd"/>
                            <w:r w:rsidRPr="00651D72">
                              <w:rPr>
                                <w:rFonts w:ascii="Arial" w:hAnsi="Arial" w:cs="Arial"/>
                                <w:szCs w:val="20"/>
                              </w:rPr>
                              <w:t>.</w:t>
                            </w:r>
                            <w:proofErr w:type="gramEnd"/>
                          </w:p>
                        </w:txbxContent>
                      </v:textbox>
                    </v:shape>
                  </w:pict>
                </mc:Fallback>
              </mc:AlternateContent>
            </w:r>
            <w:r w:rsidRPr="003B2F4E">
              <w:rPr>
                <w:rFonts w:ascii="Arial Narrow" w:hAnsi="Arial Narrow"/>
                <w:noProof/>
                <w:lang w:val="en-GB" w:eastAsia="en-GB"/>
              </w:rPr>
              <mc:AlternateContent>
                <mc:Choice Requires="wps">
                  <w:drawing>
                    <wp:anchor distT="0" distB="0" distL="114300" distR="114300" simplePos="0" relativeHeight="252567552" behindDoc="0" locked="0" layoutInCell="1" allowOverlap="1" wp14:anchorId="34B3960F" wp14:editId="6ACA737B">
                      <wp:simplePos x="0" y="0"/>
                      <wp:positionH relativeFrom="column">
                        <wp:posOffset>737235</wp:posOffset>
                      </wp:positionH>
                      <wp:positionV relativeFrom="paragraph">
                        <wp:posOffset>-731520</wp:posOffset>
                      </wp:positionV>
                      <wp:extent cx="8648700" cy="62293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0" cy="622935"/>
                              </a:xfrm>
                              <a:prstGeom prst="rect">
                                <a:avLst/>
                              </a:prstGeom>
                              <a:noFill/>
                              <a:ln w="9525">
                                <a:noFill/>
                                <a:miter lim="800000"/>
                                <a:headEnd/>
                                <a:tailEnd/>
                              </a:ln>
                            </wps:spPr>
                            <wps:txbx>
                              <w:txbxContent>
                                <w:p w14:paraId="1CCB1E7F" w14:textId="7168E9C2" w:rsidR="00C52A4E" w:rsidRPr="00E3780E" w:rsidRDefault="00C52A4E" w:rsidP="003B2F4E">
                                  <w:pPr>
                                    <w:pStyle w:val="NormalWeb"/>
                                    <w:spacing w:before="0" w:beforeAutospacing="0" w:after="160" w:afterAutospacing="0" w:line="256" w:lineRule="auto"/>
                                    <w:jc w:val="center"/>
                                    <w:rPr>
                                      <w:rFonts w:ascii="Arial Narrow" w:hAnsi="Arial Narrow"/>
                                      <w:color w:val="FF0000"/>
                                      <w:spacing w:val="20"/>
                                      <w:sz w:val="72"/>
                                      <w:szCs w:val="11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Pr>
                                      <w:rFonts w:ascii="Arial Narrow" w:eastAsia="Calibri" w:hAnsi="Arial Narrow"/>
                                      <w:b/>
                                      <w:bCs/>
                                      <w:color w:val="ED7D31" w:themeColor="accent2"/>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2">
                                                <w14:lumMod w14:val="60000"/>
                                                <w14:lumOff w14:val="40000"/>
                                                <w14:shade w14:val="30000"/>
                                                <w14:satMod w14:val="115000"/>
                                              </w14:schemeClr>
                                            </w14:gs>
                                            <w14:gs w14:pos="50000">
                                              <w14:schemeClr w14:val="accent2">
                                                <w14:lumMod w14:val="60000"/>
                                                <w14:lumOff w14:val="40000"/>
                                                <w14:shade w14:val="67500"/>
                                                <w14:satMod w14:val="115000"/>
                                              </w14:schemeClr>
                                            </w14:gs>
                                            <w14:gs w14:pos="100000">
                                              <w14:schemeClr w14:val="accent2">
                                                <w14:lumMod w14:val="60000"/>
                                                <w14:lumOff w14:val="40000"/>
                                                <w14:shade w14:val="100000"/>
                                                <w14:satMod w14:val="115000"/>
                                              </w14:schemeClr>
                                            </w14:gs>
                                          </w14:gsLst>
                                          <w14:lin w14:ang="5400000" w14:scaled="0"/>
                                        </w14:gradFill>
                                      </w14:textFill>
                                    </w:rPr>
                                    <w:t>Year 3 Art</w:t>
                                  </w:r>
                                  <w:r w:rsidRPr="00E3780E">
                                    <w:rPr>
                                      <w:rFonts w:ascii="Arial Narrow" w:eastAsia="Calibri" w:hAnsi="Arial Narrow"/>
                                      <w:b/>
                                      <w:bCs/>
                                      <w:color w:val="F4B083" w:themeColor="accent2" w:themeTint="99"/>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Pr>
                                      <w:rFonts w:ascii="Arial Narrow" w:eastAsia="Calibri" w:hAnsi="Arial Narrow"/>
                                      <w:b/>
                                      <w:bCs/>
                                      <w:color w:val="00B050"/>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Drawing and Painting</w:t>
                                  </w:r>
                                </w:p>
                                <w:p w14:paraId="07CEA543" w14:textId="7625A22A" w:rsidR="00C52A4E" w:rsidRPr="00441F28" w:rsidRDefault="00C52A4E" w:rsidP="00612BCE">
                                  <w:pPr>
                                    <w:pStyle w:val="NormalWeb"/>
                                    <w:spacing w:before="0" w:beforeAutospacing="0" w:after="160" w:afterAutospacing="0" w:line="256" w:lineRule="auto"/>
                                    <w:jc w:val="center"/>
                                    <w:rPr>
                                      <w:rFonts w:ascii="Berlin Sans FB Demi" w:hAnsi="Berlin Sans FB Demi"/>
                                      <w:color w:val="FFC000" w:themeColor="accent4"/>
                                      <w:spacing w:val="-20"/>
                                      <w:sz w:val="92"/>
                                      <w:szCs w:val="92"/>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960F" id="_x0000_s1028" type="#_x0000_t202" style="position:absolute;left:0;text-align:left;margin-left:58.05pt;margin-top:-57.6pt;width:681pt;height:49.0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" filled="f" stroked="f">
                      <v:textbox>
                        <w:txbxContent>
                          <w:p w14:paraId="1CCB1E7F" w14:textId="7168E9C2" w:rsidR="00C52A4E" w:rsidRPr="00E3780E" w:rsidRDefault="00C52A4E" w:rsidP="003B2F4E">
                            <w:pPr>
                              <w:pStyle w:val="NormalWeb"/>
                              <w:spacing w:before="0" w:beforeAutospacing="0" w:after="160" w:afterAutospacing="0" w:line="256" w:lineRule="auto"/>
                              <w:jc w:val="center"/>
                              <w:rPr>
                                <w:rFonts w:ascii="Arial Narrow" w:hAnsi="Arial Narrow"/>
                                <w:color w:val="FF0000"/>
                                <w:spacing w:val="20"/>
                                <w:sz w:val="72"/>
                                <w:szCs w:val="11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Pr>
                                <w:rFonts w:ascii="Arial Narrow" w:eastAsia="Calibri" w:hAnsi="Arial Narrow"/>
                                <w:b/>
                                <w:bCs/>
                                <w:color w:val="ED7D31" w:themeColor="accent2"/>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2">
                                          <w14:lumMod w14:val="60000"/>
                                          <w14:lumOff w14:val="40000"/>
                                          <w14:shade w14:val="30000"/>
                                          <w14:satMod w14:val="115000"/>
                                        </w14:schemeClr>
                                      </w14:gs>
                                      <w14:gs w14:pos="50000">
                                        <w14:schemeClr w14:val="accent2">
                                          <w14:lumMod w14:val="60000"/>
                                          <w14:lumOff w14:val="40000"/>
                                          <w14:shade w14:val="67500"/>
                                          <w14:satMod w14:val="115000"/>
                                        </w14:schemeClr>
                                      </w14:gs>
                                      <w14:gs w14:pos="100000">
                                        <w14:schemeClr w14:val="accent2">
                                          <w14:lumMod w14:val="60000"/>
                                          <w14:lumOff w14:val="40000"/>
                                          <w14:shade w14:val="100000"/>
                                          <w14:satMod w14:val="115000"/>
                                        </w14:schemeClr>
                                      </w14:gs>
                                    </w14:gsLst>
                                    <w14:lin w14:ang="5400000" w14:scaled="0"/>
                                  </w14:gradFill>
                                </w14:textFill>
                              </w:rPr>
                              <w:t>Year 3 Art</w:t>
                            </w:r>
                            <w:r w:rsidRPr="00E3780E">
                              <w:rPr>
                                <w:rFonts w:ascii="Arial Narrow" w:eastAsia="Calibri" w:hAnsi="Arial Narrow"/>
                                <w:b/>
                                <w:bCs/>
                                <w:color w:val="F4B083" w:themeColor="accent2" w:themeTint="99"/>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Pr>
                                <w:rFonts w:ascii="Arial Narrow" w:eastAsia="Calibri" w:hAnsi="Arial Narrow"/>
                                <w:b/>
                                <w:bCs/>
                                <w:color w:val="00B050"/>
                                <w:spacing w:val="20"/>
                                <w:kern w:val="24"/>
                                <w:sz w:val="72"/>
                                <w:szCs w:val="11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Drawing and Painting</w:t>
                            </w:r>
                          </w:p>
                          <w:p w14:paraId="07CEA543" w14:textId="7625A22A" w:rsidR="00C52A4E" w:rsidRPr="00441F28" w:rsidRDefault="00C52A4E" w:rsidP="00612BCE">
                            <w:pPr>
                              <w:pStyle w:val="NormalWeb"/>
                              <w:spacing w:before="0" w:beforeAutospacing="0" w:after="160" w:afterAutospacing="0" w:line="256" w:lineRule="auto"/>
                              <w:jc w:val="center"/>
                              <w:rPr>
                                <w:rFonts w:ascii="Berlin Sans FB Demi" w:hAnsi="Berlin Sans FB Demi"/>
                                <w:color w:val="FFC000" w:themeColor="accent4"/>
                                <w:spacing w:val="-20"/>
                                <w:sz w:val="92"/>
                                <w:szCs w:val="92"/>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5400000" w14:scaled="0"/>
                                  </w14:gradFill>
                                </w14:textFill>
                              </w:rPr>
                            </w:pPr>
                          </w:p>
                        </w:txbxContent>
                      </v:textbox>
                    </v:shape>
                  </w:pict>
                </mc:Fallback>
              </mc:AlternateContent>
            </w:r>
            <w:r>
              <w:rPr>
                <w:rFonts w:ascii="Arial Narrow" w:hAnsi="Arial Narrow"/>
                <w:b/>
                <w:sz w:val="28"/>
              </w:rPr>
              <w:t>What should I know already?</w:t>
            </w:r>
          </w:p>
        </w:tc>
        <w:tc>
          <w:tcPr>
            <w:tcW w:w="4867" w:type="dxa"/>
            <w:gridSpan w:val="2"/>
            <w:shd w:val="clear" w:color="auto" w:fill="A8D08D" w:themeFill="accent6" w:themeFillTint="99"/>
            <w:vAlign w:val="center"/>
          </w:tcPr>
          <w:p w14:paraId="716432DC" w14:textId="31169DB6" w:rsidR="00C52A4E" w:rsidRPr="000D5CEF" w:rsidRDefault="000D5CEF" w:rsidP="00DD0638">
            <w:pPr>
              <w:jc w:val="center"/>
              <w:rPr>
                <w:rFonts w:ascii="Arial Narrow" w:hAnsi="Arial Narrow"/>
                <w:b/>
              </w:rPr>
            </w:pPr>
            <w:r w:rsidRPr="000D5CEF">
              <w:rPr>
                <w:rFonts w:ascii="Arial Narrow" w:hAnsi="Arial Narrow"/>
                <w:b/>
                <w:sz w:val="28"/>
              </w:rPr>
              <w:t>Questions to explore:</w:t>
            </w:r>
          </w:p>
        </w:tc>
        <w:tc>
          <w:tcPr>
            <w:tcW w:w="258" w:type="dxa"/>
            <w:tcBorders>
              <w:top w:val="nil"/>
              <w:bottom w:val="nil"/>
            </w:tcBorders>
          </w:tcPr>
          <w:p w14:paraId="2C001DB4" w14:textId="77777777" w:rsidR="00C52A4E" w:rsidRPr="003B2F4E" w:rsidRDefault="00C52A4E" w:rsidP="00D6741F">
            <w:pPr>
              <w:jc w:val="center"/>
              <w:rPr>
                <w:rFonts w:ascii="Arial Narrow" w:hAnsi="Arial Narrow"/>
              </w:rPr>
            </w:pPr>
          </w:p>
        </w:tc>
        <w:tc>
          <w:tcPr>
            <w:tcW w:w="4099" w:type="dxa"/>
            <w:shd w:val="clear" w:color="auto" w:fill="9CC2E5" w:themeFill="accent1" w:themeFillTint="99"/>
          </w:tcPr>
          <w:p w14:paraId="720397B8" w14:textId="77777777" w:rsidR="00C52A4E" w:rsidRPr="008174E2" w:rsidRDefault="00C52A4E" w:rsidP="00B53F32">
            <w:pPr>
              <w:jc w:val="center"/>
              <w:rPr>
                <w:rFonts w:ascii="Arial Narrow" w:hAnsi="Arial Narrow"/>
                <w:b/>
                <w:sz w:val="24"/>
              </w:rPr>
            </w:pPr>
            <w:r w:rsidRPr="00021191">
              <w:rPr>
                <w:rFonts w:ascii="Arial Narrow" w:hAnsi="Arial Narrow"/>
                <w:b/>
                <w:sz w:val="28"/>
              </w:rPr>
              <w:t>Painting Techniques</w:t>
            </w:r>
          </w:p>
        </w:tc>
        <w:tc>
          <w:tcPr>
            <w:tcW w:w="4099" w:type="dxa"/>
            <w:shd w:val="clear" w:color="auto" w:fill="9CC2E5" w:themeFill="accent1" w:themeFillTint="99"/>
          </w:tcPr>
          <w:p w14:paraId="6A24F554" w14:textId="4946D7A1" w:rsidR="00C52A4E" w:rsidRPr="008174E2" w:rsidRDefault="008840D3" w:rsidP="00B53F32">
            <w:pPr>
              <w:jc w:val="center"/>
              <w:rPr>
                <w:rFonts w:ascii="Arial Narrow" w:hAnsi="Arial Narrow"/>
                <w:b/>
                <w:sz w:val="24"/>
              </w:rPr>
            </w:pPr>
            <w:r>
              <w:rPr>
                <w:rFonts w:ascii="Arial Narrow" w:hAnsi="Arial Narrow"/>
                <w:b/>
                <w:sz w:val="28"/>
              </w:rPr>
              <w:t>What skills will I learn?</w:t>
            </w:r>
          </w:p>
        </w:tc>
        <w:tc>
          <w:tcPr>
            <w:tcW w:w="431" w:type="dxa"/>
            <w:vMerge w:val="restart"/>
            <w:tcBorders>
              <w:top w:val="nil"/>
            </w:tcBorders>
            <w:shd w:val="clear" w:color="auto" w:fill="BDD6EE" w:themeFill="accent1" w:themeFillTint="66"/>
          </w:tcPr>
          <w:p w14:paraId="26E4764D" w14:textId="5598C554" w:rsidR="00C52A4E" w:rsidRPr="003B2F4E" w:rsidRDefault="00C52A4E" w:rsidP="00B53F32">
            <w:pPr>
              <w:jc w:val="center"/>
              <w:rPr>
                <w:rFonts w:ascii="Arial Narrow" w:hAnsi="Arial Narrow"/>
                <w:sz w:val="20"/>
              </w:rPr>
            </w:pPr>
          </w:p>
        </w:tc>
        <w:bookmarkStart w:id="0" w:name="_GoBack"/>
        <w:tc>
          <w:tcPr>
            <w:tcW w:w="1833" w:type="dxa"/>
            <w:vMerge w:val="restart"/>
            <w:shd w:val="clear" w:color="auto" w:fill="BDD6EE" w:themeFill="accent1" w:themeFillTint="66"/>
            <w:vAlign w:val="center"/>
          </w:tcPr>
          <w:p w14:paraId="2736F2C8" w14:textId="7ECB7B31" w:rsidR="00C52A4E" w:rsidRPr="003B2F4E" w:rsidRDefault="00C52A4E" w:rsidP="003721E6">
            <w:pPr>
              <w:jc w:val="center"/>
              <w:rPr>
                <w:rFonts w:ascii="Arial Narrow" w:hAnsi="Arial Narrow"/>
                <w:b/>
                <w:sz w:val="28"/>
                <w:szCs w:val="32"/>
              </w:rPr>
            </w:pPr>
            <w:r>
              <w:rPr>
                <w:rFonts w:ascii="Arial Narrow" w:hAnsi="Arial Narrow"/>
                <w:noProof/>
                <w:lang w:val="en-GB" w:eastAsia="en-GB"/>
              </w:rPr>
              <mc:AlternateContent>
                <mc:Choice Requires="wps">
                  <w:drawing>
                    <wp:anchor distT="0" distB="0" distL="114300" distR="114300" simplePos="0" relativeHeight="252568576" behindDoc="1" locked="0" layoutInCell="1" allowOverlap="1" wp14:anchorId="042670C5" wp14:editId="012DB90C">
                      <wp:simplePos x="0" y="0"/>
                      <wp:positionH relativeFrom="column">
                        <wp:posOffset>-12981305</wp:posOffset>
                      </wp:positionH>
                      <wp:positionV relativeFrom="paragraph">
                        <wp:posOffset>-742315</wp:posOffset>
                      </wp:positionV>
                      <wp:extent cx="14452600" cy="10033000"/>
                      <wp:effectExtent l="0" t="0" r="25400" b="25400"/>
                      <wp:wrapNone/>
                      <wp:docPr id="6" name="Rectangle 6"/>
                      <wp:cNvGraphicFramePr/>
                      <a:graphic xmlns:a="http://schemas.openxmlformats.org/drawingml/2006/main">
                        <a:graphicData uri="http://schemas.microsoft.com/office/word/2010/wordprocessingShape">
                          <wps:wsp>
                            <wps:cNvSpPr/>
                            <wps:spPr>
                              <a:xfrm>
                                <a:off x="0" y="0"/>
                                <a:ext cx="14452600" cy="10033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C4101" id="Rectangle 6" o:spid="_x0000_s1026" style="position:absolute;margin-left:-1022.15pt;margin-top:-58.45pt;width:1138pt;height:790pt;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" fillcolor="#bdd6ee [1300]" strokecolor="#1f4d78 [1604]" strokeweight="1pt"/>
                  </w:pict>
                </mc:Fallback>
              </mc:AlternateContent>
            </w:r>
            <w:bookmarkEnd w:id="0"/>
            <w:r w:rsidRPr="003B2F4E">
              <w:rPr>
                <w:rFonts w:ascii="Arial Narrow" w:hAnsi="Arial Narrow"/>
                <w:b/>
                <w:sz w:val="28"/>
                <w:szCs w:val="32"/>
              </w:rPr>
              <w:t>Key Vocabulary</w:t>
            </w:r>
          </w:p>
          <w:p w14:paraId="32CCDA1B" w14:textId="711F2CFA" w:rsidR="00C52A4E" w:rsidRDefault="00C52A4E" w:rsidP="00541083">
            <w:pPr>
              <w:rPr>
                <w:rFonts w:ascii="Arial Narrow" w:hAnsi="Arial Narrow"/>
                <w:sz w:val="28"/>
                <w:szCs w:val="32"/>
              </w:rPr>
            </w:pPr>
            <w:r w:rsidRPr="00C52A4E">
              <w:rPr>
                <w:rFonts w:ascii="Arial Narrow" w:hAnsi="Arial Narrow"/>
                <w:noProof/>
                <w:lang w:val="en-GB" w:eastAsia="en-GB"/>
              </w:rPr>
              <mc:AlternateContent>
                <mc:Choice Requires="wps">
                  <w:drawing>
                    <wp:anchor distT="45720" distB="45720" distL="114300" distR="114300" simplePos="0" relativeHeight="252571648" behindDoc="0" locked="0" layoutInCell="1" allowOverlap="1" wp14:anchorId="12A3DEFA" wp14:editId="5B5151A0">
                      <wp:simplePos x="0" y="0"/>
                      <wp:positionH relativeFrom="column">
                        <wp:posOffset>-2933065</wp:posOffset>
                      </wp:positionH>
                      <wp:positionV relativeFrom="paragraph">
                        <wp:posOffset>60960</wp:posOffset>
                      </wp:positionV>
                      <wp:extent cx="2444115" cy="36791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679190"/>
                              </a:xfrm>
                              <a:prstGeom prst="rect">
                                <a:avLst/>
                              </a:prstGeom>
                              <a:noFill/>
                              <a:ln w="9525">
                                <a:noFill/>
                                <a:miter lim="800000"/>
                                <a:headEnd/>
                                <a:tailEnd/>
                              </a:ln>
                            </wps:spPr>
                            <wps:txbx>
                              <w:txbxContent>
                                <w:p w14:paraId="5BB69D74" w14:textId="14C0E499" w:rsidR="00C52A4E" w:rsidRPr="00C52A4E" w:rsidRDefault="00C52A4E" w:rsidP="00C52A4E">
                                  <w:pPr>
                                    <w:rPr>
                                      <w:rFonts w:cstheme="minorHAnsi"/>
                                      <w:sz w:val="24"/>
                                      <w:szCs w:val="18"/>
                                    </w:rPr>
                                  </w:pPr>
                                  <w:r w:rsidRPr="00C52A4E">
                                    <w:rPr>
                                      <w:rFonts w:cstheme="minorHAnsi"/>
                                      <w:sz w:val="24"/>
                                      <w:szCs w:val="18"/>
                                    </w:rPr>
                                    <w:t xml:space="preserve">- Experiment with different effects and textures including blocking in </w:t>
                                  </w:r>
                                  <w:proofErr w:type="spellStart"/>
                                  <w:r w:rsidRPr="00C52A4E">
                                    <w:rPr>
                                      <w:rFonts w:cstheme="minorHAnsi"/>
                                      <w:sz w:val="24"/>
                                      <w:szCs w:val="18"/>
                                    </w:rPr>
                                    <w:t>colour</w:t>
                                  </w:r>
                                  <w:proofErr w:type="spellEnd"/>
                                  <w:r w:rsidRPr="00C52A4E">
                                    <w:rPr>
                                      <w:rFonts w:cstheme="minorHAnsi"/>
                                      <w:sz w:val="24"/>
                                      <w:szCs w:val="18"/>
                                    </w:rPr>
                                    <w:t>, washes, thickened paint creating textural effects.</w:t>
                                  </w:r>
                                  <w:r w:rsidRPr="00C52A4E">
                                    <w:rPr>
                                      <w:rFonts w:cstheme="minorHAnsi"/>
                                      <w:sz w:val="24"/>
                                      <w:szCs w:val="18"/>
                                    </w:rPr>
                                    <w:br/>
                                    <w:t>- Work on a range of scales e.g. thin brush on small picture etc</w:t>
                                  </w:r>
                                  <w:proofErr w:type="gramStart"/>
                                  <w:r w:rsidRPr="00C52A4E">
                                    <w:rPr>
                                      <w:rFonts w:cstheme="minorHAnsi"/>
                                      <w:sz w:val="24"/>
                                      <w:szCs w:val="18"/>
                                    </w:rPr>
                                    <w:t>.</w:t>
                                  </w:r>
                                  <w:proofErr w:type="gramEnd"/>
                                  <w:r w:rsidRPr="00C52A4E">
                                    <w:rPr>
                                      <w:rFonts w:cstheme="minorHAnsi"/>
                                      <w:sz w:val="24"/>
                                      <w:szCs w:val="18"/>
                                    </w:rPr>
                                    <w:br/>
                                    <w:t>- Create different effects and textures with paint according to what they need for the task.</w:t>
                                  </w:r>
                                </w:p>
                                <w:p w14:paraId="36E4E45F" w14:textId="2EA25C32" w:rsidR="00C52A4E" w:rsidRPr="00C52A4E" w:rsidRDefault="00C52A4E" w:rsidP="00C52A4E">
                                  <w:pPr>
                                    <w:rPr>
                                      <w:rFonts w:cstheme="minorHAnsi"/>
                                      <w:sz w:val="24"/>
                                      <w:szCs w:val="18"/>
                                    </w:rPr>
                                  </w:pPr>
                                  <w:proofErr w:type="spellStart"/>
                                  <w:r w:rsidRPr="00C52A4E">
                                    <w:rPr>
                                      <w:rFonts w:cstheme="minorHAnsi"/>
                                      <w:sz w:val="24"/>
                                      <w:szCs w:val="18"/>
                                    </w:rPr>
                                    <w:t>Colour</w:t>
                                  </w:r>
                                  <w:proofErr w:type="spellEnd"/>
                                  <w:r w:rsidRPr="00C52A4E">
                                    <w:rPr>
                                      <w:rFonts w:cstheme="minorHAnsi"/>
                                      <w:sz w:val="24"/>
                                      <w:szCs w:val="18"/>
                                    </w:rPr>
                                    <w:br/>
                                    <w:t xml:space="preserve">- Use more specific </w:t>
                                  </w:r>
                                  <w:proofErr w:type="spellStart"/>
                                  <w:r w:rsidRPr="00C52A4E">
                                    <w:rPr>
                                      <w:rFonts w:cstheme="minorHAnsi"/>
                                      <w:sz w:val="24"/>
                                      <w:szCs w:val="18"/>
                                    </w:rPr>
                                    <w:t>colour</w:t>
                                  </w:r>
                                  <w:proofErr w:type="spellEnd"/>
                                  <w:r w:rsidRPr="00C52A4E">
                                    <w:rPr>
                                      <w:rFonts w:cstheme="minorHAnsi"/>
                                      <w:sz w:val="24"/>
                                      <w:szCs w:val="18"/>
                                    </w:rPr>
                                    <w:t xml:space="preserve"> language</w:t>
                                  </w:r>
                                  <w:r w:rsidRPr="00C52A4E">
                                    <w:rPr>
                                      <w:rFonts w:cstheme="minorHAnsi"/>
                                      <w:sz w:val="24"/>
                                      <w:szCs w:val="18"/>
                                    </w:rPr>
                                    <w:br/>
                                    <w:t>- Mix and use tints and shades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3DEFA" id="_x0000_s1029" type="#_x0000_t202" style="position:absolute;margin-left:-230.95pt;margin-top:4.8pt;width:192.45pt;height:289.7pt;z-index:25257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" filled="f" stroked="f">
                      <v:textbox>
                        <w:txbxContent>
                          <w:p w14:paraId="5BB69D74" w14:textId="14C0E499" w:rsidR="00C52A4E" w:rsidRPr="00C52A4E" w:rsidRDefault="00C52A4E" w:rsidP="00C52A4E">
                            <w:pPr>
                              <w:rPr>
                                <w:rFonts w:cstheme="minorHAnsi"/>
                                <w:sz w:val="24"/>
                                <w:szCs w:val="18"/>
                              </w:rPr>
                            </w:pPr>
                            <w:r w:rsidRPr="00C52A4E">
                              <w:rPr>
                                <w:rFonts w:cstheme="minorHAnsi"/>
                                <w:sz w:val="24"/>
                                <w:szCs w:val="18"/>
                              </w:rPr>
                              <w:t xml:space="preserve">- </w:t>
                            </w:r>
                            <w:r w:rsidRPr="00C52A4E">
                              <w:rPr>
                                <w:rFonts w:cstheme="minorHAnsi"/>
                                <w:sz w:val="24"/>
                                <w:szCs w:val="18"/>
                              </w:rPr>
                              <w:t>Experiment with different effects and textures</w:t>
                            </w:r>
                            <w:r w:rsidRPr="00C52A4E">
                              <w:rPr>
                                <w:rFonts w:cstheme="minorHAnsi"/>
                                <w:sz w:val="24"/>
                                <w:szCs w:val="18"/>
                              </w:rPr>
                              <w:t xml:space="preserve"> including</w:t>
                            </w:r>
                            <w:r w:rsidRPr="00C52A4E">
                              <w:rPr>
                                <w:rFonts w:cstheme="minorHAnsi"/>
                                <w:sz w:val="24"/>
                                <w:szCs w:val="18"/>
                              </w:rPr>
                              <w:t xml:space="preserve"> blocking in </w:t>
                            </w:r>
                            <w:proofErr w:type="spellStart"/>
                            <w:r w:rsidRPr="00C52A4E">
                              <w:rPr>
                                <w:rFonts w:cstheme="minorHAnsi"/>
                                <w:sz w:val="24"/>
                                <w:szCs w:val="18"/>
                              </w:rPr>
                              <w:t>colour</w:t>
                            </w:r>
                            <w:proofErr w:type="spellEnd"/>
                            <w:r w:rsidRPr="00C52A4E">
                              <w:rPr>
                                <w:rFonts w:cstheme="minorHAnsi"/>
                                <w:sz w:val="24"/>
                                <w:szCs w:val="18"/>
                              </w:rPr>
                              <w:t>, washes, thickened paint creating textural effects</w:t>
                            </w:r>
                            <w:r w:rsidRPr="00C52A4E">
                              <w:rPr>
                                <w:rFonts w:cstheme="minorHAnsi"/>
                                <w:sz w:val="24"/>
                                <w:szCs w:val="18"/>
                              </w:rPr>
                              <w:t>.</w:t>
                            </w:r>
                            <w:r w:rsidRPr="00C52A4E">
                              <w:rPr>
                                <w:rFonts w:cstheme="minorHAnsi"/>
                                <w:sz w:val="24"/>
                                <w:szCs w:val="18"/>
                              </w:rPr>
                              <w:br/>
                              <w:t xml:space="preserve">- </w:t>
                            </w:r>
                            <w:r w:rsidRPr="00C52A4E">
                              <w:rPr>
                                <w:rFonts w:cstheme="minorHAnsi"/>
                                <w:sz w:val="24"/>
                                <w:szCs w:val="18"/>
                              </w:rPr>
                              <w:t>Work on a range of scales e.g. thin brush on small picture etc</w:t>
                            </w:r>
                            <w:proofErr w:type="gramStart"/>
                            <w:r w:rsidRPr="00C52A4E">
                              <w:rPr>
                                <w:rFonts w:cstheme="minorHAnsi"/>
                                <w:sz w:val="24"/>
                                <w:szCs w:val="18"/>
                              </w:rPr>
                              <w:t>.</w:t>
                            </w:r>
                            <w:proofErr w:type="gramEnd"/>
                            <w:r w:rsidRPr="00C52A4E">
                              <w:rPr>
                                <w:rFonts w:cstheme="minorHAnsi"/>
                                <w:sz w:val="24"/>
                                <w:szCs w:val="18"/>
                              </w:rPr>
                              <w:br/>
                              <w:t xml:space="preserve">- </w:t>
                            </w:r>
                            <w:r w:rsidRPr="00C52A4E">
                              <w:rPr>
                                <w:rFonts w:cstheme="minorHAnsi"/>
                                <w:sz w:val="24"/>
                                <w:szCs w:val="18"/>
                              </w:rPr>
                              <w:t>Create different effects and textures with paint according to what they need for the task.</w:t>
                            </w:r>
                          </w:p>
                          <w:p w14:paraId="36E4E45F" w14:textId="2EA25C32" w:rsidR="00C52A4E" w:rsidRPr="00C52A4E" w:rsidRDefault="00C52A4E" w:rsidP="00C52A4E">
                            <w:pPr>
                              <w:rPr>
                                <w:rFonts w:cstheme="minorHAnsi"/>
                                <w:sz w:val="24"/>
                                <w:szCs w:val="18"/>
                              </w:rPr>
                            </w:pPr>
                            <w:proofErr w:type="spellStart"/>
                            <w:r w:rsidRPr="00C52A4E">
                              <w:rPr>
                                <w:rFonts w:cstheme="minorHAnsi"/>
                                <w:sz w:val="24"/>
                                <w:szCs w:val="18"/>
                              </w:rPr>
                              <w:t>Colour</w:t>
                            </w:r>
                            <w:proofErr w:type="spellEnd"/>
                            <w:r w:rsidRPr="00C52A4E">
                              <w:rPr>
                                <w:rFonts w:cstheme="minorHAnsi"/>
                                <w:sz w:val="24"/>
                                <w:szCs w:val="18"/>
                              </w:rPr>
                              <w:br/>
                              <w:t xml:space="preserve">- </w:t>
                            </w:r>
                            <w:r w:rsidRPr="00C52A4E">
                              <w:rPr>
                                <w:rFonts w:cstheme="minorHAnsi"/>
                                <w:sz w:val="24"/>
                                <w:szCs w:val="18"/>
                              </w:rPr>
                              <w:t xml:space="preserve">Use more specific </w:t>
                            </w:r>
                            <w:proofErr w:type="spellStart"/>
                            <w:r w:rsidRPr="00C52A4E">
                              <w:rPr>
                                <w:rFonts w:cstheme="minorHAnsi"/>
                                <w:sz w:val="24"/>
                                <w:szCs w:val="18"/>
                              </w:rPr>
                              <w:t>colour</w:t>
                            </w:r>
                            <w:proofErr w:type="spellEnd"/>
                            <w:r w:rsidRPr="00C52A4E">
                              <w:rPr>
                                <w:rFonts w:cstheme="minorHAnsi"/>
                                <w:sz w:val="24"/>
                                <w:szCs w:val="18"/>
                              </w:rPr>
                              <w:t xml:space="preserve"> language</w:t>
                            </w:r>
                            <w:r w:rsidRPr="00C52A4E">
                              <w:rPr>
                                <w:rFonts w:cstheme="minorHAnsi"/>
                                <w:sz w:val="24"/>
                                <w:szCs w:val="18"/>
                              </w:rPr>
                              <w:br/>
                              <w:t xml:space="preserve">- </w:t>
                            </w:r>
                            <w:r w:rsidRPr="00C52A4E">
                              <w:rPr>
                                <w:rFonts w:cstheme="minorHAnsi"/>
                                <w:sz w:val="24"/>
                                <w:szCs w:val="18"/>
                              </w:rPr>
                              <w:t>Mix and use tints and shades</w:t>
                            </w:r>
                          </w:p>
                        </w:txbxContent>
                      </v:textbox>
                    </v:shape>
                  </w:pict>
                </mc:Fallback>
              </mc:AlternateContent>
            </w:r>
          </w:p>
          <w:p w14:paraId="2245F0EB" w14:textId="58522A7E" w:rsidR="00C52A4E" w:rsidRDefault="00C52A4E" w:rsidP="0040240B">
            <w:pPr>
              <w:jc w:val="center"/>
              <w:rPr>
                <w:rFonts w:ascii="Arial Narrow" w:hAnsi="Arial Narrow"/>
                <w:sz w:val="28"/>
                <w:szCs w:val="32"/>
              </w:rPr>
            </w:pPr>
            <w:r>
              <w:rPr>
                <w:rFonts w:ascii="Arial Narrow" w:hAnsi="Arial Narrow"/>
                <w:sz w:val="28"/>
                <w:szCs w:val="32"/>
              </w:rPr>
              <w:t>Line</w:t>
            </w:r>
          </w:p>
          <w:p w14:paraId="384A5061" w14:textId="77777777" w:rsidR="00C52A4E" w:rsidRDefault="00C52A4E" w:rsidP="0040240B">
            <w:pPr>
              <w:jc w:val="center"/>
              <w:rPr>
                <w:rFonts w:ascii="Arial Narrow" w:hAnsi="Arial Narrow"/>
                <w:sz w:val="28"/>
                <w:szCs w:val="32"/>
              </w:rPr>
            </w:pPr>
          </w:p>
          <w:p w14:paraId="2F27EEF6" w14:textId="77777777" w:rsidR="00C52A4E" w:rsidRDefault="00C52A4E" w:rsidP="0040240B">
            <w:pPr>
              <w:jc w:val="center"/>
              <w:rPr>
                <w:rFonts w:ascii="Arial Narrow" w:hAnsi="Arial Narrow"/>
                <w:sz w:val="28"/>
                <w:szCs w:val="32"/>
              </w:rPr>
            </w:pPr>
            <w:r>
              <w:rPr>
                <w:rFonts w:ascii="Arial Narrow" w:hAnsi="Arial Narrow"/>
                <w:sz w:val="28"/>
                <w:szCs w:val="32"/>
              </w:rPr>
              <w:t>Mark</w:t>
            </w:r>
          </w:p>
          <w:p w14:paraId="70699B68" w14:textId="77777777" w:rsidR="00C52A4E" w:rsidRDefault="00C52A4E" w:rsidP="0040240B">
            <w:pPr>
              <w:jc w:val="center"/>
              <w:rPr>
                <w:rFonts w:ascii="Arial Narrow" w:hAnsi="Arial Narrow"/>
                <w:sz w:val="28"/>
                <w:szCs w:val="32"/>
              </w:rPr>
            </w:pPr>
          </w:p>
          <w:p w14:paraId="2701D19D" w14:textId="77777777" w:rsidR="00C52A4E" w:rsidRDefault="00C52A4E" w:rsidP="0040240B">
            <w:pPr>
              <w:jc w:val="center"/>
              <w:rPr>
                <w:rFonts w:ascii="Arial Narrow" w:hAnsi="Arial Narrow"/>
                <w:sz w:val="28"/>
                <w:szCs w:val="32"/>
              </w:rPr>
            </w:pPr>
            <w:r>
              <w:rPr>
                <w:rFonts w:ascii="Arial Narrow" w:hAnsi="Arial Narrow"/>
                <w:sz w:val="28"/>
                <w:szCs w:val="32"/>
              </w:rPr>
              <w:t>Form</w:t>
            </w:r>
          </w:p>
          <w:p w14:paraId="40B92614" w14:textId="77777777" w:rsidR="00C52A4E" w:rsidRDefault="00C52A4E" w:rsidP="0040240B">
            <w:pPr>
              <w:jc w:val="center"/>
              <w:rPr>
                <w:rFonts w:ascii="Arial Narrow" w:hAnsi="Arial Narrow"/>
                <w:sz w:val="28"/>
                <w:szCs w:val="32"/>
              </w:rPr>
            </w:pPr>
          </w:p>
          <w:p w14:paraId="6C940201" w14:textId="77777777" w:rsidR="00C52A4E" w:rsidRDefault="00C52A4E" w:rsidP="0040240B">
            <w:pPr>
              <w:jc w:val="center"/>
              <w:rPr>
                <w:rFonts w:ascii="Arial Narrow" w:hAnsi="Arial Narrow"/>
                <w:sz w:val="28"/>
                <w:szCs w:val="32"/>
              </w:rPr>
            </w:pPr>
            <w:r>
              <w:rPr>
                <w:rFonts w:ascii="Arial Narrow" w:hAnsi="Arial Narrow"/>
                <w:sz w:val="28"/>
                <w:szCs w:val="32"/>
              </w:rPr>
              <w:t>Shape</w:t>
            </w:r>
          </w:p>
          <w:p w14:paraId="6209DCCA" w14:textId="77777777" w:rsidR="00C52A4E" w:rsidRDefault="00C52A4E" w:rsidP="0040240B">
            <w:pPr>
              <w:jc w:val="center"/>
              <w:rPr>
                <w:rFonts w:ascii="Arial Narrow" w:hAnsi="Arial Narrow"/>
                <w:sz w:val="28"/>
                <w:szCs w:val="32"/>
              </w:rPr>
            </w:pPr>
          </w:p>
          <w:p w14:paraId="515E7737" w14:textId="77777777" w:rsidR="00C52A4E" w:rsidRDefault="00C52A4E" w:rsidP="0040240B">
            <w:pPr>
              <w:jc w:val="center"/>
              <w:rPr>
                <w:rFonts w:ascii="Arial Narrow" w:hAnsi="Arial Narrow"/>
                <w:sz w:val="28"/>
                <w:szCs w:val="32"/>
              </w:rPr>
            </w:pPr>
            <w:r>
              <w:rPr>
                <w:rFonts w:ascii="Arial Narrow" w:hAnsi="Arial Narrow"/>
                <w:sz w:val="28"/>
                <w:szCs w:val="32"/>
              </w:rPr>
              <w:t>Tone</w:t>
            </w:r>
          </w:p>
          <w:p w14:paraId="7C463F78" w14:textId="77777777" w:rsidR="00C52A4E" w:rsidRDefault="00C52A4E" w:rsidP="0040240B">
            <w:pPr>
              <w:jc w:val="center"/>
              <w:rPr>
                <w:rFonts w:ascii="Arial Narrow" w:hAnsi="Arial Narrow"/>
                <w:sz w:val="28"/>
                <w:szCs w:val="32"/>
              </w:rPr>
            </w:pPr>
          </w:p>
          <w:p w14:paraId="37B4111E" w14:textId="38672172" w:rsidR="00C52A4E" w:rsidRDefault="00C52A4E" w:rsidP="0040240B">
            <w:pPr>
              <w:jc w:val="center"/>
              <w:rPr>
                <w:rFonts w:ascii="Arial Narrow" w:hAnsi="Arial Narrow"/>
                <w:sz w:val="28"/>
                <w:szCs w:val="32"/>
              </w:rPr>
            </w:pPr>
            <w:r>
              <w:rPr>
                <w:rFonts w:ascii="Arial Narrow" w:hAnsi="Arial Narrow"/>
                <w:sz w:val="28"/>
                <w:szCs w:val="32"/>
              </w:rPr>
              <w:t>Texture</w:t>
            </w:r>
          </w:p>
          <w:p w14:paraId="677AF685" w14:textId="73503091" w:rsidR="00C52A4E" w:rsidRDefault="00C52A4E" w:rsidP="0040240B">
            <w:pPr>
              <w:jc w:val="center"/>
              <w:rPr>
                <w:rFonts w:ascii="Arial Narrow" w:hAnsi="Arial Narrow"/>
                <w:sz w:val="28"/>
                <w:szCs w:val="32"/>
              </w:rPr>
            </w:pPr>
          </w:p>
          <w:p w14:paraId="66642C3A" w14:textId="27C80A74" w:rsidR="00C52A4E" w:rsidRDefault="00C52A4E" w:rsidP="0040240B">
            <w:pPr>
              <w:jc w:val="center"/>
              <w:rPr>
                <w:rFonts w:ascii="Arial Narrow" w:hAnsi="Arial Narrow"/>
                <w:sz w:val="28"/>
                <w:szCs w:val="32"/>
              </w:rPr>
            </w:pPr>
            <w:r>
              <w:rPr>
                <w:rFonts w:ascii="Arial Narrow" w:hAnsi="Arial Narrow"/>
                <w:sz w:val="28"/>
                <w:szCs w:val="32"/>
              </w:rPr>
              <w:t>Pencil Grade</w:t>
            </w:r>
          </w:p>
          <w:p w14:paraId="1D8C21E5" w14:textId="23FD1094" w:rsidR="00C52A4E" w:rsidRDefault="00C52A4E" w:rsidP="0040240B">
            <w:pPr>
              <w:jc w:val="center"/>
              <w:rPr>
                <w:rFonts w:ascii="Arial Narrow" w:hAnsi="Arial Narrow"/>
                <w:sz w:val="28"/>
                <w:szCs w:val="32"/>
              </w:rPr>
            </w:pPr>
          </w:p>
          <w:p w14:paraId="3E71D50F" w14:textId="0775E2BD" w:rsidR="00C52A4E" w:rsidRDefault="00C52A4E" w:rsidP="0040240B">
            <w:pPr>
              <w:jc w:val="center"/>
              <w:rPr>
                <w:rFonts w:ascii="Arial Narrow" w:hAnsi="Arial Narrow"/>
                <w:sz w:val="28"/>
                <w:szCs w:val="32"/>
              </w:rPr>
            </w:pPr>
            <w:r>
              <w:rPr>
                <w:rFonts w:ascii="Arial Narrow" w:hAnsi="Arial Narrow"/>
                <w:sz w:val="28"/>
                <w:szCs w:val="32"/>
              </w:rPr>
              <w:t>2D</w:t>
            </w:r>
          </w:p>
          <w:p w14:paraId="508816B2" w14:textId="0FDB80AF" w:rsidR="00C52A4E" w:rsidRDefault="00C52A4E" w:rsidP="0040240B">
            <w:pPr>
              <w:jc w:val="center"/>
              <w:rPr>
                <w:rFonts w:ascii="Arial Narrow" w:hAnsi="Arial Narrow"/>
                <w:sz w:val="28"/>
                <w:szCs w:val="32"/>
              </w:rPr>
            </w:pPr>
          </w:p>
          <w:p w14:paraId="72E48121" w14:textId="3F1A9FEE" w:rsidR="00C52A4E" w:rsidRDefault="00C52A4E" w:rsidP="0040240B">
            <w:pPr>
              <w:jc w:val="center"/>
              <w:rPr>
                <w:rFonts w:ascii="Arial Narrow" w:hAnsi="Arial Narrow"/>
                <w:sz w:val="28"/>
                <w:szCs w:val="32"/>
              </w:rPr>
            </w:pPr>
            <w:r>
              <w:rPr>
                <w:rFonts w:ascii="Arial Narrow" w:hAnsi="Arial Narrow"/>
                <w:sz w:val="28"/>
                <w:szCs w:val="32"/>
              </w:rPr>
              <w:t>3D</w:t>
            </w:r>
          </w:p>
          <w:p w14:paraId="3019D130" w14:textId="697AE551" w:rsidR="00C52A4E" w:rsidRDefault="00C52A4E" w:rsidP="0040240B">
            <w:pPr>
              <w:jc w:val="center"/>
              <w:rPr>
                <w:rFonts w:ascii="Arial Narrow" w:hAnsi="Arial Narrow"/>
                <w:sz w:val="28"/>
                <w:szCs w:val="32"/>
              </w:rPr>
            </w:pPr>
          </w:p>
          <w:p w14:paraId="2ABC4E30" w14:textId="4FF0102D" w:rsidR="00C52A4E" w:rsidRDefault="00C52A4E" w:rsidP="0040240B">
            <w:pPr>
              <w:jc w:val="center"/>
              <w:rPr>
                <w:rFonts w:ascii="Arial Narrow" w:hAnsi="Arial Narrow"/>
                <w:sz w:val="28"/>
                <w:szCs w:val="32"/>
              </w:rPr>
            </w:pPr>
            <w:r>
              <w:rPr>
                <w:rFonts w:ascii="Arial Narrow" w:hAnsi="Arial Narrow"/>
                <w:sz w:val="28"/>
                <w:szCs w:val="32"/>
              </w:rPr>
              <w:t>Wash</w:t>
            </w:r>
          </w:p>
          <w:p w14:paraId="47A96E8E" w14:textId="4A03201E" w:rsidR="00C52A4E" w:rsidRDefault="00C52A4E" w:rsidP="0040240B">
            <w:pPr>
              <w:jc w:val="center"/>
              <w:rPr>
                <w:rFonts w:ascii="Arial Narrow" w:hAnsi="Arial Narrow"/>
                <w:sz w:val="28"/>
                <w:szCs w:val="32"/>
              </w:rPr>
            </w:pPr>
          </w:p>
          <w:p w14:paraId="0FC8FF97" w14:textId="603A9562" w:rsidR="00C52A4E" w:rsidRDefault="00C52A4E" w:rsidP="00541083">
            <w:pPr>
              <w:jc w:val="center"/>
              <w:rPr>
                <w:rFonts w:ascii="Arial Narrow" w:hAnsi="Arial Narrow"/>
                <w:sz w:val="28"/>
                <w:szCs w:val="32"/>
              </w:rPr>
            </w:pPr>
            <w:r>
              <w:rPr>
                <w:rFonts w:ascii="Arial Narrow" w:hAnsi="Arial Narrow"/>
                <w:sz w:val="28"/>
                <w:szCs w:val="32"/>
              </w:rPr>
              <w:t>Scale</w:t>
            </w:r>
          </w:p>
          <w:p w14:paraId="21991B32" w14:textId="09B50909" w:rsidR="00C52A4E" w:rsidRDefault="00C52A4E" w:rsidP="0040240B">
            <w:pPr>
              <w:jc w:val="center"/>
              <w:rPr>
                <w:rFonts w:ascii="Arial Narrow" w:hAnsi="Arial Narrow"/>
                <w:sz w:val="28"/>
                <w:szCs w:val="32"/>
              </w:rPr>
            </w:pPr>
          </w:p>
          <w:p w14:paraId="012856C5" w14:textId="304EEFA2" w:rsidR="00C52A4E" w:rsidRDefault="00C52A4E" w:rsidP="0040240B">
            <w:pPr>
              <w:jc w:val="center"/>
              <w:rPr>
                <w:rFonts w:ascii="Arial Narrow" w:hAnsi="Arial Narrow"/>
                <w:sz w:val="28"/>
                <w:szCs w:val="32"/>
              </w:rPr>
            </w:pPr>
            <w:r>
              <w:rPr>
                <w:rFonts w:ascii="Arial Narrow" w:hAnsi="Arial Narrow"/>
                <w:sz w:val="28"/>
                <w:szCs w:val="32"/>
              </w:rPr>
              <w:t>Effect</w:t>
            </w:r>
          </w:p>
          <w:p w14:paraId="1BC94B05" w14:textId="09152EF7" w:rsidR="00C52A4E" w:rsidRDefault="00C52A4E" w:rsidP="00541083">
            <w:pPr>
              <w:rPr>
                <w:rFonts w:ascii="Arial Narrow" w:hAnsi="Arial Narrow"/>
                <w:sz w:val="28"/>
                <w:szCs w:val="32"/>
              </w:rPr>
            </w:pPr>
          </w:p>
          <w:p w14:paraId="53D6121F" w14:textId="5DA92B9E" w:rsidR="00C52A4E" w:rsidRDefault="00C52A4E" w:rsidP="0040240B">
            <w:pPr>
              <w:jc w:val="center"/>
              <w:rPr>
                <w:rFonts w:ascii="Arial Narrow" w:hAnsi="Arial Narrow"/>
                <w:sz w:val="28"/>
                <w:szCs w:val="32"/>
              </w:rPr>
            </w:pPr>
            <w:r>
              <w:rPr>
                <w:rFonts w:ascii="Arial Narrow" w:hAnsi="Arial Narrow"/>
                <w:sz w:val="28"/>
                <w:szCs w:val="32"/>
              </w:rPr>
              <w:t>Pattern</w:t>
            </w:r>
          </w:p>
          <w:p w14:paraId="3DFB41E3" w14:textId="6B1B741C" w:rsidR="00C52A4E" w:rsidRDefault="00C52A4E" w:rsidP="0040240B">
            <w:pPr>
              <w:jc w:val="center"/>
              <w:rPr>
                <w:rFonts w:ascii="Arial Narrow" w:hAnsi="Arial Narrow"/>
                <w:sz w:val="28"/>
                <w:szCs w:val="32"/>
              </w:rPr>
            </w:pPr>
          </w:p>
          <w:p w14:paraId="17423D6D" w14:textId="1B36BC64" w:rsidR="00C52A4E" w:rsidRDefault="00C52A4E" w:rsidP="0040240B">
            <w:pPr>
              <w:jc w:val="center"/>
              <w:rPr>
                <w:rFonts w:ascii="Arial Narrow" w:hAnsi="Arial Narrow"/>
                <w:sz w:val="28"/>
                <w:szCs w:val="32"/>
              </w:rPr>
            </w:pPr>
            <w:proofErr w:type="spellStart"/>
            <w:r>
              <w:rPr>
                <w:rFonts w:ascii="Arial Narrow" w:hAnsi="Arial Narrow"/>
                <w:sz w:val="28"/>
                <w:szCs w:val="32"/>
              </w:rPr>
              <w:t>Colour</w:t>
            </w:r>
            <w:proofErr w:type="spellEnd"/>
            <w:r>
              <w:rPr>
                <w:rFonts w:ascii="Arial Narrow" w:hAnsi="Arial Narrow"/>
                <w:sz w:val="28"/>
                <w:szCs w:val="32"/>
              </w:rPr>
              <w:t xml:space="preserve"> Wheel</w:t>
            </w:r>
          </w:p>
          <w:p w14:paraId="05E166CB" w14:textId="333124FB" w:rsidR="00C52A4E" w:rsidRDefault="00C52A4E" w:rsidP="0040240B">
            <w:pPr>
              <w:jc w:val="center"/>
              <w:rPr>
                <w:rFonts w:ascii="Arial Narrow" w:hAnsi="Arial Narrow"/>
                <w:sz w:val="28"/>
                <w:szCs w:val="32"/>
              </w:rPr>
            </w:pPr>
          </w:p>
          <w:p w14:paraId="7F64839A" w14:textId="79A1375C" w:rsidR="00C52A4E" w:rsidRDefault="00C52A4E" w:rsidP="0040240B">
            <w:pPr>
              <w:jc w:val="center"/>
              <w:rPr>
                <w:rFonts w:ascii="Arial Narrow" w:hAnsi="Arial Narrow"/>
                <w:sz w:val="28"/>
                <w:szCs w:val="32"/>
              </w:rPr>
            </w:pPr>
            <w:r>
              <w:rPr>
                <w:rFonts w:ascii="Arial Narrow" w:hAnsi="Arial Narrow"/>
                <w:sz w:val="28"/>
                <w:szCs w:val="32"/>
              </w:rPr>
              <w:t xml:space="preserve">Primary </w:t>
            </w:r>
            <w:proofErr w:type="spellStart"/>
            <w:r>
              <w:rPr>
                <w:rFonts w:ascii="Arial Narrow" w:hAnsi="Arial Narrow"/>
                <w:sz w:val="28"/>
                <w:szCs w:val="32"/>
              </w:rPr>
              <w:t>Colour</w:t>
            </w:r>
            <w:proofErr w:type="spellEnd"/>
          </w:p>
          <w:p w14:paraId="38D5B9E9" w14:textId="7A49F24A" w:rsidR="00C52A4E" w:rsidRDefault="00C52A4E" w:rsidP="0040240B">
            <w:pPr>
              <w:jc w:val="center"/>
              <w:rPr>
                <w:rFonts w:ascii="Arial Narrow" w:hAnsi="Arial Narrow"/>
                <w:sz w:val="28"/>
                <w:szCs w:val="32"/>
              </w:rPr>
            </w:pPr>
          </w:p>
          <w:p w14:paraId="01E0E823" w14:textId="2F5EB672" w:rsidR="00C52A4E" w:rsidRDefault="00C52A4E" w:rsidP="0040240B">
            <w:pPr>
              <w:jc w:val="center"/>
              <w:rPr>
                <w:rFonts w:ascii="Arial Narrow" w:hAnsi="Arial Narrow"/>
                <w:sz w:val="28"/>
                <w:szCs w:val="32"/>
              </w:rPr>
            </w:pPr>
            <w:r>
              <w:rPr>
                <w:rFonts w:ascii="Arial Narrow" w:hAnsi="Arial Narrow"/>
                <w:sz w:val="28"/>
                <w:szCs w:val="32"/>
              </w:rPr>
              <w:t xml:space="preserve">Secondary </w:t>
            </w:r>
            <w:proofErr w:type="spellStart"/>
            <w:r>
              <w:rPr>
                <w:rFonts w:ascii="Arial Narrow" w:hAnsi="Arial Narrow"/>
                <w:sz w:val="28"/>
                <w:szCs w:val="32"/>
              </w:rPr>
              <w:t>Colour</w:t>
            </w:r>
            <w:proofErr w:type="spellEnd"/>
          </w:p>
          <w:p w14:paraId="5F8A1186" w14:textId="4ECF20EA" w:rsidR="00C52A4E" w:rsidRDefault="00C52A4E" w:rsidP="0040240B">
            <w:pPr>
              <w:jc w:val="center"/>
              <w:rPr>
                <w:rFonts w:ascii="Arial Narrow" w:hAnsi="Arial Narrow"/>
                <w:sz w:val="28"/>
                <w:szCs w:val="32"/>
              </w:rPr>
            </w:pPr>
          </w:p>
          <w:p w14:paraId="7B2E85AC" w14:textId="22A36475" w:rsidR="00C52A4E" w:rsidRDefault="00C52A4E" w:rsidP="0040240B">
            <w:pPr>
              <w:jc w:val="center"/>
              <w:rPr>
                <w:rFonts w:ascii="Arial Narrow" w:hAnsi="Arial Narrow"/>
                <w:sz w:val="28"/>
                <w:szCs w:val="32"/>
              </w:rPr>
            </w:pPr>
            <w:r>
              <w:rPr>
                <w:rFonts w:ascii="Arial Narrow" w:hAnsi="Arial Narrow"/>
                <w:sz w:val="28"/>
                <w:szCs w:val="32"/>
              </w:rPr>
              <w:t xml:space="preserve">Tertiary </w:t>
            </w:r>
            <w:proofErr w:type="spellStart"/>
            <w:r>
              <w:rPr>
                <w:rFonts w:ascii="Arial Narrow" w:hAnsi="Arial Narrow"/>
                <w:sz w:val="28"/>
                <w:szCs w:val="32"/>
              </w:rPr>
              <w:t>Colour</w:t>
            </w:r>
            <w:proofErr w:type="spellEnd"/>
          </w:p>
          <w:p w14:paraId="3D455137" w14:textId="27497DDA" w:rsidR="00C52A4E" w:rsidRDefault="00C52A4E" w:rsidP="0040240B">
            <w:pPr>
              <w:jc w:val="center"/>
              <w:rPr>
                <w:rFonts w:ascii="Arial Narrow" w:hAnsi="Arial Narrow"/>
                <w:sz w:val="28"/>
                <w:szCs w:val="32"/>
              </w:rPr>
            </w:pPr>
          </w:p>
          <w:p w14:paraId="118D9701" w14:textId="7C8F4946" w:rsidR="00C52A4E" w:rsidRDefault="00C52A4E" w:rsidP="00541083">
            <w:pPr>
              <w:jc w:val="center"/>
              <w:rPr>
                <w:rFonts w:ascii="Arial Narrow" w:hAnsi="Arial Narrow"/>
                <w:sz w:val="28"/>
                <w:szCs w:val="32"/>
              </w:rPr>
            </w:pPr>
            <w:r>
              <w:rPr>
                <w:rFonts w:ascii="Arial Narrow" w:hAnsi="Arial Narrow"/>
                <w:sz w:val="28"/>
                <w:szCs w:val="32"/>
              </w:rPr>
              <w:t>Tint</w:t>
            </w:r>
          </w:p>
          <w:p w14:paraId="1FFB0389" w14:textId="7BC3510B" w:rsidR="00C52A4E" w:rsidRDefault="00C52A4E" w:rsidP="00541083">
            <w:pPr>
              <w:jc w:val="center"/>
              <w:rPr>
                <w:rFonts w:ascii="Arial Narrow" w:hAnsi="Arial Narrow"/>
                <w:sz w:val="28"/>
                <w:szCs w:val="32"/>
              </w:rPr>
            </w:pPr>
          </w:p>
          <w:p w14:paraId="0F090EA2" w14:textId="3F69ECAB" w:rsidR="00C52A4E" w:rsidRDefault="00C52A4E" w:rsidP="00541083">
            <w:pPr>
              <w:jc w:val="center"/>
              <w:rPr>
                <w:rFonts w:ascii="Arial Narrow" w:hAnsi="Arial Narrow"/>
                <w:sz w:val="28"/>
                <w:szCs w:val="32"/>
              </w:rPr>
            </w:pPr>
            <w:r>
              <w:rPr>
                <w:rFonts w:ascii="Arial Narrow" w:hAnsi="Arial Narrow"/>
                <w:sz w:val="28"/>
                <w:szCs w:val="32"/>
              </w:rPr>
              <w:t>Shade</w:t>
            </w:r>
          </w:p>
          <w:p w14:paraId="3ACEC0DA" w14:textId="2310B6BD" w:rsidR="00C52A4E" w:rsidRDefault="00C52A4E" w:rsidP="00541083">
            <w:pPr>
              <w:rPr>
                <w:rFonts w:ascii="Arial Narrow" w:hAnsi="Arial Narrow"/>
                <w:sz w:val="28"/>
                <w:szCs w:val="32"/>
              </w:rPr>
            </w:pPr>
          </w:p>
          <w:p w14:paraId="533F43C1" w14:textId="77777777" w:rsidR="00C52A4E" w:rsidRDefault="00C52A4E" w:rsidP="00541083">
            <w:pPr>
              <w:rPr>
                <w:rFonts w:ascii="Arial Narrow" w:hAnsi="Arial Narrow"/>
                <w:sz w:val="28"/>
                <w:szCs w:val="32"/>
              </w:rPr>
            </w:pPr>
          </w:p>
          <w:p w14:paraId="1B805EEE" w14:textId="2C02C530" w:rsidR="00C52A4E" w:rsidRPr="003B2F4E" w:rsidRDefault="00C52A4E" w:rsidP="00541083">
            <w:pPr>
              <w:rPr>
                <w:rFonts w:ascii="Arial Narrow" w:hAnsi="Arial Narrow"/>
                <w:sz w:val="24"/>
                <w:szCs w:val="28"/>
              </w:rPr>
            </w:pPr>
          </w:p>
        </w:tc>
      </w:tr>
      <w:tr w:rsidR="00021191" w:rsidRPr="003B2F4E" w14:paraId="1E772EE3" w14:textId="77777777" w:rsidTr="00651D72">
        <w:trPr>
          <w:trHeight w:val="1693"/>
        </w:trPr>
        <w:tc>
          <w:tcPr>
            <w:tcW w:w="5807" w:type="dxa"/>
            <w:vMerge w:val="restart"/>
            <w:shd w:val="clear" w:color="auto" w:fill="BDD6EE" w:themeFill="accent1" w:themeFillTint="66"/>
          </w:tcPr>
          <w:p w14:paraId="71F58303" w14:textId="2A8DCC0C" w:rsidR="00021191" w:rsidRPr="003B2F4E" w:rsidRDefault="00021191" w:rsidP="008174E2">
            <w:pPr>
              <w:jc w:val="center"/>
              <w:rPr>
                <w:rFonts w:ascii="Arial Narrow" w:hAnsi="Arial Narrow"/>
                <w:sz w:val="18"/>
                <w:szCs w:val="18"/>
              </w:rPr>
            </w:pPr>
          </w:p>
          <w:p w14:paraId="29E3B056" w14:textId="26523601" w:rsidR="00021191" w:rsidRDefault="00021191" w:rsidP="00137C57">
            <w:pPr>
              <w:jc w:val="center"/>
              <w:rPr>
                <w:rFonts w:ascii="Arial Narrow" w:hAnsi="Arial Narrow"/>
                <w:sz w:val="24"/>
              </w:rPr>
            </w:pPr>
          </w:p>
          <w:p w14:paraId="12533ABA" w14:textId="4B4654E1" w:rsidR="00021191" w:rsidRPr="00137C57" w:rsidRDefault="00021191" w:rsidP="00137C57">
            <w:pPr>
              <w:jc w:val="center"/>
              <w:rPr>
                <w:rFonts w:ascii="Arial Narrow" w:hAnsi="Arial Narrow"/>
                <w:sz w:val="24"/>
                <w:szCs w:val="24"/>
              </w:rPr>
            </w:pPr>
          </w:p>
        </w:tc>
        <w:tc>
          <w:tcPr>
            <w:tcW w:w="4867" w:type="dxa"/>
            <w:gridSpan w:val="2"/>
            <w:vMerge w:val="restart"/>
            <w:shd w:val="clear" w:color="auto" w:fill="BDD6EE" w:themeFill="accent1" w:themeFillTint="66"/>
          </w:tcPr>
          <w:p w14:paraId="4D1586A7" w14:textId="468E1C07" w:rsidR="00021191" w:rsidRPr="00137C57" w:rsidRDefault="000D5CEF" w:rsidP="00021191">
            <w:pPr>
              <w:jc w:val="center"/>
              <w:rPr>
                <w:rFonts w:ascii="Arial Narrow" w:hAnsi="Arial Narrow"/>
                <w:sz w:val="24"/>
                <w:szCs w:val="24"/>
              </w:rPr>
            </w:pPr>
            <w:r>
              <w:rPr>
                <w:rFonts w:ascii="Arial Narrow" w:hAnsi="Arial Narrow"/>
                <w:sz w:val="24"/>
                <w:szCs w:val="24"/>
              </w:rPr>
              <w:br/>
            </w:r>
            <w:r w:rsidR="00021191" w:rsidRPr="00137C57">
              <w:rPr>
                <w:rFonts w:ascii="Arial Narrow" w:hAnsi="Arial Narrow"/>
                <w:sz w:val="24"/>
                <w:szCs w:val="24"/>
              </w:rPr>
              <w:t>Who were the first artists?</w:t>
            </w:r>
          </w:p>
          <w:p w14:paraId="4DDB8FEE" w14:textId="77777777" w:rsidR="00021191" w:rsidRPr="00137C57" w:rsidRDefault="00021191" w:rsidP="00021191">
            <w:pPr>
              <w:jc w:val="center"/>
              <w:rPr>
                <w:rFonts w:ascii="Arial Narrow" w:hAnsi="Arial Narrow"/>
                <w:sz w:val="24"/>
                <w:szCs w:val="24"/>
              </w:rPr>
            </w:pPr>
            <w:r w:rsidRPr="00137C57">
              <w:rPr>
                <w:rFonts w:ascii="Arial Narrow" w:hAnsi="Arial Narrow"/>
                <w:sz w:val="24"/>
                <w:szCs w:val="24"/>
              </w:rPr>
              <w:t>How was the paint made</w:t>
            </w:r>
            <w:r>
              <w:rPr>
                <w:rFonts w:ascii="Arial Narrow" w:hAnsi="Arial Narrow"/>
                <w:sz w:val="24"/>
                <w:szCs w:val="24"/>
              </w:rPr>
              <w:t xml:space="preserve"> for a cave painting</w:t>
            </w:r>
            <w:r w:rsidRPr="00137C57">
              <w:rPr>
                <w:rFonts w:ascii="Arial Narrow" w:hAnsi="Arial Narrow"/>
                <w:sz w:val="24"/>
                <w:szCs w:val="24"/>
              </w:rPr>
              <w:t>? How was it applied to the walls? What did the images represent?</w:t>
            </w:r>
          </w:p>
          <w:p w14:paraId="7B2D8070" w14:textId="77777777" w:rsidR="00021191" w:rsidRPr="00137C57" w:rsidRDefault="00021191" w:rsidP="00021191">
            <w:pPr>
              <w:jc w:val="center"/>
              <w:rPr>
                <w:rFonts w:ascii="Arial Narrow" w:hAnsi="Arial Narrow"/>
                <w:sz w:val="24"/>
                <w:szCs w:val="24"/>
              </w:rPr>
            </w:pPr>
            <w:r w:rsidRPr="00137C57">
              <w:rPr>
                <w:rFonts w:ascii="Arial Narrow" w:hAnsi="Arial Narrow"/>
                <w:sz w:val="24"/>
                <w:szCs w:val="24"/>
              </w:rPr>
              <w:t>Why do archaeologists think most of the hand prints depicted in cave paintings were created by women?</w:t>
            </w:r>
          </w:p>
          <w:p w14:paraId="4E586231" w14:textId="1BA546DF" w:rsidR="00021191" w:rsidRPr="00137C57" w:rsidRDefault="00021191" w:rsidP="00021191">
            <w:pPr>
              <w:jc w:val="center"/>
              <w:rPr>
                <w:rFonts w:ascii="Arial Narrow" w:hAnsi="Arial Narrow"/>
                <w:sz w:val="24"/>
                <w:szCs w:val="24"/>
              </w:rPr>
            </w:pPr>
            <w:r w:rsidRPr="00137C57">
              <w:rPr>
                <w:rFonts w:ascii="Arial Narrow" w:hAnsi="Arial Narrow"/>
                <w:sz w:val="24"/>
                <w:szCs w:val="24"/>
              </w:rPr>
              <w:t xml:space="preserve">What would the surface of a cave wall feel like? How could we create a textured surface on a smooth piece of </w:t>
            </w:r>
            <w:proofErr w:type="spellStart"/>
            <w:r w:rsidRPr="00137C57">
              <w:rPr>
                <w:rFonts w:ascii="Arial Narrow" w:hAnsi="Arial Narrow"/>
                <w:sz w:val="24"/>
                <w:szCs w:val="24"/>
              </w:rPr>
              <w:t>paper</w:t>
            </w:r>
            <w:proofErr w:type="gramStart"/>
            <w:r w:rsidRPr="00137C57">
              <w:rPr>
                <w:rFonts w:ascii="Arial Narrow" w:hAnsi="Arial Narrow"/>
                <w:sz w:val="24"/>
                <w:szCs w:val="24"/>
              </w:rPr>
              <w:t>?How</w:t>
            </w:r>
            <w:proofErr w:type="spellEnd"/>
            <w:proofErr w:type="gramEnd"/>
            <w:r w:rsidRPr="00137C57">
              <w:rPr>
                <w:rFonts w:ascii="Arial Narrow" w:hAnsi="Arial Narrow"/>
                <w:sz w:val="24"/>
                <w:szCs w:val="24"/>
              </w:rPr>
              <w:t xml:space="preserve"> would you compare drawing on textured paper to drawing on smooth paper?</w:t>
            </w:r>
          </w:p>
          <w:p w14:paraId="2FBBCD70" w14:textId="1B7B48EF" w:rsidR="00021191" w:rsidRPr="00137C57" w:rsidRDefault="00021191" w:rsidP="00137C57">
            <w:pPr>
              <w:jc w:val="center"/>
              <w:rPr>
                <w:rFonts w:ascii="Arial Narrow" w:hAnsi="Arial Narrow"/>
                <w:sz w:val="24"/>
                <w:szCs w:val="24"/>
              </w:rPr>
            </w:pPr>
            <w:r w:rsidRPr="00137C57">
              <w:rPr>
                <w:rFonts w:ascii="Arial Narrow" w:hAnsi="Arial Narrow"/>
                <w:sz w:val="24"/>
                <w:szCs w:val="24"/>
              </w:rPr>
              <w:t>Could you paint with your fingers instead of a paintbrush?</w:t>
            </w:r>
          </w:p>
          <w:p w14:paraId="292E87A9" w14:textId="77777777" w:rsidR="00021191" w:rsidRPr="00137C57" w:rsidRDefault="00021191" w:rsidP="00137C57">
            <w:pPr>
              <w:jc w:val="center"/>
              <w:rPr>
                <w:rFonts w:ascii="Arial Narrow" w:hAnsi="Arial Narrow"/>
                <w:sz w:val="24"/>
                <w:szCs w:val="24"/>
              </w:rPr>
            </w:pPr>
            <w:r w:rsidRPr="00137C57">
              <w:rPr>
                <w:rFonts w:ascii="Arial Narrow" w:hAnsi="Arial Narrow"/>
                <w:sz w:val="24"/>
                <w:szCs w:val="24"/>
              </w:rPr>
              <w:t>Was clay accessib</w:t>
            </w:r>
            <w:r>
              <w:rPr>
                <w:rFonts w:ascii="Arial Narrow" w:hAnsi="Arial Narrow"/>
                <w:sz w:val="24"/>
                <w:szCs w:val="24"/>
              </w:rPr>
              <w:t>le to use during the Stone Age?</w:t>
            </w:r>
          </w:p>
          <w:p w14:paraId="791720DA" w14:textId="77777777" w:rsidR="00021191" w:rsidRPr="00137C57" w:rsidRDefault="00021191" w:rsidP="00137C57">
            <w:pPr>
              <w:jc w:val="center"/>
              <w:rPr>
                <w:rFonts w:ascii="Arial Narrow" w:hAnsi="Arial Narrow"/>
                <w:sz w:val="24"/>
                <w:szCs w:val="24"/>
              </w:rPr>
            </w:pPr>
            <w:r w:rsidRPr="00137C57">
              <w:rPr>
                <w:rFonts w:ascii="Arial Narrow" w:hAnsi="Arial Narrow"/>
                <w:sz w:val="24"/>
                <w:szCs w:val="24"/>
              </w:rPr>
              <w:t xml:space="preserve">Was </w:t>
            </w:r>
            <w:r>
              <w:rPr>
                <w:rFonts w:ascii="Arial Narrow" w:hAnsi="Arial Narrow"/>
                <w:sz w:val="24"/>
                <w:szCs w:val="24"/>
              </w:rPr>
              <w:t>charcoal</w:t>
            </w:r>
            <w:r w:rsidRPr="00137C57">
              <w:rPr>
                <w:rFonts w:ascii="Arial Narrow" w:hAnsi="Arial Narrow"/>
                <w:sz w:val="24"/>
                <w:szCs w:val="24"/>
              </w:rPr>
              <w:t xml:space="preserve"> a tool for drawing that was available during the Stone Age? How do we know?</w:t>
            </w:r>
          </w:p>
          <w:p w14:paraId="5343DAAB" w14:textId="77777777" w:rsidR="00021191" w:rsidRPr="00137C57" w:rsidRDefault="00021191" w:rsidP="00137C57">
            <w:pPr>
              <w:jc w:val="center"/>
              <w:rPr>
                <w:rFonts w:ascii="Arial Narrow" w:hAnsi="Arial Narrow"/>
                <w:sz w:val="24"/>
                <w:szCs w:val="24"/>
              </w:rPr>
            </w:pPr>
            <w:r w:rsidRPr="00137C57">
              <w:rPr>
                <w:rFonts w:ascii="Arial Narrow" w:hAnsi="Arial Narrow"/>
                <w:sz w:val="24"/>
                <w:szCs w:val="24"/>
              </w:rPr>
              <w:t>What tools would have been used to paint during the Stone Age period of history? How has this changed over time?</w:t>
            </w:r>
          </w:p>
          <w:p w14:paraId="18BB097C" w14:textId="6A687A20" w:rsidR="00021191" w:rsidRPr="00137C57" w:rsidRDefault="00021191" w:rsidP="00137C57">
            <w:pPr>
              <w:jc w:val="center"/>
              <w:rPr>
                <w:rFonts w:ascii="Arial Narrow" w:hAnsi="Arial Narrow"/>
                <w:sz w:val="24"/>
                <w:szCs w:val="24"/>
              </w:rPr>
            </w:pPr>
            <w:r w:rsidRPr="00137C57">
              <w:rPr>
                <w:rFonts w:ascii="Arial Narrow" w:hAnsi="Arial Narrow"/>
                <w:sz w:val="24"/>
                <w:szCs w:val="24"/>
              </w:rPr>
              <w:t>How can we use the materials available to us to create a replica Iron Age tool?</w:t>
            </w:r>
          </w:p>
          <w:p w14:paraId="2AA06A43" w14:textId="61456938" w:rsidR="00021191" w:rsidRPr="00137C57" w:rsidRDefault="00021191" w:rsidP="00137C57">
            <w:pPr>
              <w:jc w:val="center"/>
              <w:rPr>
                <w:rFonts w:ascii="Arial Narrow" w:hAnsi="Arial Narrow"/>
                <w:sz w:val="24"/>
                <w:szCs w:val="24"/>
              </w:rPr>
            </w:pPr>
            <w:r>
              <w:rPr>
                <w:rFonts w:ascii="Arial Narrow" w:hAnsi="Arial Narrow"/>
                <w:sz w:val="24"/>
                <w:szCs w:val="24"/>
              </w:rPr>
              <w:t xml:space="preserve">What would you use? </w:t>
            </w:r>
            <w:r w:rsidRPr="00137C57">
              <w:rPr>
                <w:rFonts w:ascii="Arial Narrow" w:hAnsi="Arial Narrow"/>
                <w:sz w:val="24"/>
                <w:szCs w:val="24"/>
              </w:rPr>
              <w:t>How would you construct it?</w:t>
            </w:r>
            <w:r>
              <w:t xml:space="preserve">  </w:t>
            </w:r>
          </w:p>
        </w:tc>
        <w:tc>
          <w:tcPr>
            <w:tcW w:w="258" w:type="dxa"/>
            <w:tcBorders>
              <w:top w:val="nil"/>
              <w:bottom w:val="nil"/>
            </w:tcBorders>
          </w:tcPr>
          <w:p w14:paraId="6719680D" w14:textId="2B86CA9D" w:rsidR="00021191" w:rsidRPr="003B2F4E" w:rsidRDefault="00021191" w:rsidP="00D6741F">
            <w:pPr>
              <w:jc w:val="center"/>
              <w:rPr>
                <w:rFonts w:ascii="Arial Narrow" w:hAnsi="Arial Narrow"/>
              </w:rPr>
            </w:pPr>
          </w:p>
        </w:tc>
        <w:tc>
          <w:tcPr>
            <w:tcW w:w="8198" w:type="dxa"/>
            <w:gridSpan w:val="2"/>
            <w:vMerge w:val="restart"/>
            <w:shd w:val="clear" w:color="auto" w:fill="BDD6EE" w:themeFill="accent1" w:themeFillTint="66"/>
            <w:vAlign w:val="center"/>
          </w:tcPr>
          <w:p w14:paraId="0580919F" w14:textId="6CCC7637" w:rsidR="00021191" w:rsidRPr="00B203F1" w:rsidRDefault="00021191" w:rsidP="00021191">
            <w:pPr>
              <w:rPr>
                <w:rFonts w:ascii="Arial Narrow" w:hAnsi="Arial Narrow"/>
                <w:sz w:val="24"/>
              </w:rPr>
            </w:pPr>
            <w:r>
              <w:rPr>
                <w:noProof/>
                <w:lang w:val="en-GB" w:eastAsia="en-GB"/>
              </w:rPr>
              <w:drawing>
                <wp:anchor distT="0" distB="0" distL="114300" distR="114300" simplePos="0" relativeHeight="252563456" behindDoc="0" locked="0" layoutInCell="1" allowOverlap="1" wp14:anchorId="291341F0" wp14:editId="0060B7AA">
                  <wp:simplePos x="0" y="0"/>
                  <wp:positionH relativeFrom="column">
                    <wp:posOffset>142240</wp:posOffset>
                  </wp:positionH>
                  <wp:positionV relativeFrom="paragraph">
                    <wp:posOffset>-282575</wp:posOffset>
                  </wp:positionV>
                  <wp:extent cx="2165985" cy="2110105"/>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7858" t="17439" r="39070" b="25262"/>
                          <a:stretch/>
                        </pic:blipFill>
                        <pic:spPr bwMode="auto">
                          <a:xfrm>
                            <a:off x="0" y="0"/>
                            <a:ext cx="2165985" cy="211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DFF91" w14:textId="4D8CB724" w:rsidR="00021191" w:rsidRPr="00B203F1" w:rsidRDefault="00021191" w:rsidP="007255B3">
            <w:pPr>
              <w:jc w:val="center"/>
              <w:rPr>
                <w:rFonts w:ascii="Arial Narrow" w:hAnsi="Arial Narrow"/>
                <w:sz w:val="24"/>
              </w:rPr>
            </w:pPr>
          </w:p>
        </w:tc>
        <w:tc>
          <w:tcPr>
            <w:tcW w:w="431" w:type="dxa"/>
            <w:vMerge/>
            <w:shd w:val="clear" w:color="auto" w:fill="BDD6EE" w:themeFill="accent1" w:themeFillTint="66"/>
            <w:vAlign w:val="center"/>
          </w:tcPr>
          <w:p w14:paraId="2A2CBE20" w14:textId="140680C3" w:rsidR="00021191" w:rsidRPr="003B2F4E" w:rsidRDefault="00021191" w:rsidP="00544B18">
            <w:pPr>
              <w:jc w:val="center"/>
              <w:rPr>
                <w:rFonts w:ascii="Arial Narrow" w:hAnsi="Arial Narrow"/>
                <w:sz w:val="18"/>
                <w:szCs w:val="18"/>
              </w:rPr>
            </w:pPr>
          </w:p>
        </w:tc>
        <w:tc>
          <w:tcPr>
            <w:tcW w:w="1833" w:type="dxa"/>
            <w:vMerge/>
            <w:shd w:val="clear" w:color="auto" w:fill="BDD6EE" w:themeFill="accent1" w:themeFillTint="66"/>
            <w:vAlign w:val="center"/>
          </w:tcPr>
          <w:p w14:paraId="2787C401" w14:textId="6F07A9B5" w:rsidR="00021191" w:rsidRPr="003B2F4E" w:rsidRDefault="00021191" w:rsidP="00544B18">
            <w:pPr>
              <w:jc w:val="center"/>
              <w:rPr>
                <w:rFonts w:ascii="Arial Narrow" w:hAnsi="Arial Narrow"/>
                <w:sz w:val="18"/>
                <w:szCs w:val="16"/>
              </w:rPr>
            </w:pPr>
          </w:p>
        </w:tc>
      </w:tr>
      <w:tr w:rsidR="00021191" w:rsidRPr="003B2F4E" w14:paraId="78F1F014" w14:textId="77777777" w:rsidTr="00651D72">
        <w:trPr>
          <w:trHeight w:val="4517"/>
        </w:trPr>
        <w:tc>
          <w:tcPr>
            <w:tcW w:w="5807" w:type="dxa"/>
            <w:vMerge/>
            <w:tcBorders>
              <w:bottom w:val="single" w:sz="4" w:space="0" w:color="auto"/>
            </w:tcBorders>
            <w:shd w:val="clear" w:color="auto" w:fill="BDD6EE" w:themeFill="accent1" w:themeFillTint="66"/>
          </w:tcPr>
          <w:p w14:paraId="50E69A9F" w14:textId="77777777" w:rsidR="00021191" w:rsidRPr="003B2F4E" w:rsidRDefault="00021191" w:rsidP="00D6741F">
            <w:pPr>
              <w:rPr>
                <w:rFonts w:ascii="Arial Narrow" w:hAnsi="Arial Narrow"/>
                <w:sz w:val="18"/>
                <w:szCs w:val="18"/>
              </w:rPr>
            </w:pPr>
          </w:p>
        </w:tc>
        <w:tc>
          <w:tcPr>
            <w:tcW w:w="4867" w:type="dxa"/>
            <w:gridSpan w:val="2"/>
            <w:vMerge/>
            <w:tcBorders>
              <w:bottom w:val="single" w:sz="4" w:space="0" w:color="auto"/>
            </w:tcBorders>
            <w:shd w:val="clear" w:color="auto" w:fill="BDD6EE" w:themeFill="accent1" w:themeFillTint="66"/>
          </w:tcPr>
          <w:p w14:paraId="612CCF23" w14:textId="0A85FA79" w:rsidR="00021191" w:rsidRPr="003B2F4E" w:rsidRDefault="00021191" w:rsidP="00D6741F">
            <w:pPr>
              <w:rPr>
                <w:rFonts w:ascii="Arial Narrow" w:hAnsi="Arial Narrow"/>
                <w:sz w:val="18"/>
                <w:szCs w:val="18"/>
              </w:rPr>
            </w:pPr>
          </w:p>
        </w:tc>
        <w:tc>
          <w:tcPr>
            <w:tcW w:w="258" w:type="dxa"/>
            <w:tcBorders>
              <w:top w:val="nil"/>
              <w:bottom w:val="nil"/>
            </w:tcBorders>
          </w:tcPr>
          <w:p w14:paraId="0F1358BF" w14:textId="01160198" w:rsidR="00021191" w:rsidRPr="003B2F4E" w:rsidRDefault="00021191" w:rsidP="00D6741F">
            <w:pPr>
              <w:jc w:val="center"/>
              <w:rPr>
                <w:rFonts w:ascii="Arial Narrow" w:hAnsi="Arial Narrow"/>
              </w:rPr>
            </w:pPr>
          </w:p>
        </w:tc>
        <w:tc>
          <w:tcPr>
            <w:tcW w:w="8198" w:type="dxa"/>
            <w:gridSpan w:val="2"/>
            <w:vMerge/>
            <w:tcBorders>
              <w:bottom w:val="single" w:sz="4" w:space="0" w:color="auto"/>
            </w:tcBorders>
            <w:shd w:val="clear" w:color="auto" w:fill="BDD6EE" w:themeFill="accent1" w:themeFillTint="66"/>
            <w:vAlign w:val="center"/>
          </w:tcPr>
          <w:p w14:paraId="6715C922" w14:textId="4B1CDB76" w:rsidR="00021191" w:rsidRPr="001235AC" w:rsidRDefault="00021191" w:rsidP="00A83309">
            <w:pPr>
              <w:shd w:val="clear" w:color="auto" w:fill="FFFFFF"/>
              <w:spacing w:after="100" w:afterAutospacing="1"/>
              <w:jc w:val="center"/>
              <w:rPr>
                <w:rFonts w:ascii="Arial Narrow" w:eastAsia="Times New Roman" w:hAnsi="Arial Narrow" w:cs="Arial"/>
                <w:lang w:val="en-GB" w:eastAsia="en-GB"/>
              </w:rPr>
            </w:pPr>
          </w:p>
        </w:tc>
        <w:tc>
          <w:tcPr>
            <w:tcW w:w="431" w:type="dxa"/>
            <w:vMerge/>
            <w:tcBorders>
              <w:bottom w:val="single" w:sz="4" w:space="0" w:color="auto"/>
            </w:tcBorders>
            <w:shd w:val="clear" w:color="auto" w:fill="BDD6EE" w:themeFill="accent1" w:themeFillTint="66"/>
            <w:vAlign w:val="center"/>
          </w:tcPr>
          <w:p w14:paraId="1ACD98E4" w14:textId="3A62A142" w:rsidR="00021191" w:rsidRPr="003B2F4E" w:rsidRDefault="00021191" w:rsidP="00CC26EC">
            <w:pPr>
              <w:jc w:val="center"/>
              <w:rPr>
                <w:rFonts w:ascii="Arial Narrow" w:hAnsi="Arial Narrow"/>
                <w:sz w:val="18"/>
                <w:szCs w:val="18"/>
              </w:rPr>
            </w:pPr>
          </w:p>
        </w:tc>
        <w:tc>
          <w:tcPr>
            <w:tcW w:w="1833" w:type="dxa"/>
            <w:vMerge/>
            <w:tcBorders>
              <w:bottom w:val="single" w:sz="4" w:space="0" w:color="auto"/>
            </w:tcBorders>
            <w:shd w:val="clear" w:color="auto" w:fill="BDD6EE" w:themeFill="accent1" w:themeFillTint="66"/>
            <w:vAlign w:val="center"/>
          </w:tcPr>
          <w:p w14:paraId="2931DCD7" w14:textId="19B11AEC" w:rsidR="00021191" w:rsidRPr="003B2F4E" w:rsidRDefault="00021191" w:rsidP="00CC26EC">
            <w:pPr>
              <w:jc w:val="center"/>
              <w:rPr>
                <w:rFonts w:ascii="Arial Narrow" w:hAnsi="Arial Narrow"/>
                <w:sz w:val="18"/>
                <w:szCs w:val="16"/>
              </w:rPr>
            </w:pPr>
          </w:p>
        </w:tc>
      </w:tr>
      <w:tr w:rsidR="00A2036A" w:rsidRPr="003B2F4E" w14:paraId="65B7BFF9" w14:textId="77777777" w:rsidTr="00651D72">
        <w:trPr>
          <w:trHeight w:val="79"/>
        </w:trPr>
        <w:tc>
          <w:tcPr>
            <w:tcW w:w="5807" w:type="dxa"/>
            <w:tcBorders>
              <w:left w:val="nil"/>
              <w:right w:val="nil"/>
            </w:tcBorders>
            <w:shd w:val="clear" w:color="auto" w:fill="BDD6EE" w:themeFill="accent1" w:themeFillTint="66"/>
          </w:tcPr>
          <w:p w14:paraId="4531F343" w14:textId="6C6A11A2" w:rsidR="007255B3" w:rsidRPr="003B2F4E" w:rsidRDefault="007255B3" w:rsidP="00D6741F">
            <w:pPr>
              <w:rPr>
                <w:rFonts w:ascii="Arial Narrow" w:hAnsi="Arial Narrow"/>
                <w:sz w:val="18"/>
              </w:rPr>
            </w:pPr>
          </w:p>
        </w:tc>
        <w:tc>
          <w:tcPr>
            <w:tcW w:w="4867" w:type="dxa"/>
            <w:gridSpan w:val="2"/>
            <w:tcBorders>
              <w:left w:val="nil"/>
              <w:right w:val="nil"/>
            </w:tcBorders>
            <w:shd w:val="clear" w:color="auto" w:fill="BDD6EE" w:themeFill="accent1" w:themeFillTint="66"/>
          </w:tcPr>
          <w:p w14:paraId="284E3A04" w14:textId="07EFFD7F" w:rsidR="007255B3" w:rsidRPr="003B2F4E" w:rsidRDefault="007255B3" w:rsidP="00D6741F">
            <w:pPr>
              <w:rPr>
                <w:rFonts w:ascii="Arial Narrow" w:hAnsi="Arial Narrow"/>
                <w:sz w:val="18"/>
              </w:rPr>
            </w:pPr>
          </w:p>
        </w:tc>
        <w:tc>
          <w:tcPr>
            <w:tcW w:w="258" w:type="dxa"/>
            <w:tcBorders>
              <w:top w:val="nil"/>
              <w:left w:val="nil"/>
              <w:bottom w:val="nil"/>
            </w:tcBorders>
          </w:tcPr>
          <w:p w14:paraId="5C147BC6" w14:textId="77777777" w:rsidR="007255B3" w:rsidRPr="003B2F4E" w:rsidRDefault="007255B3" w:rsidP="00D6741F">
            <w:pPr>
              <w:jc w:val="center"/>
              <w:rPr>
                <w:rFonts w:ascii="Arial Narrow" w:hAnsi="Arial Narrow"/>
              </w:rPr>
            </w:pPr>
          </w:p>
        </w:tc>
        <w:tc>
          <w:tcPr>
            <w:tcW w:w="8198" w:type="dxa"/>
            <w:gridSpan w:val="2"/>
            <w:vMerge/>
            <w:tcBorders>
              <w:bottom w:val="single" w:sz="4" w:space="0" w:color="auto"/>
            </w:tcBorders>
            <w:shd w:val="clear" w:color="auto" w:fill="BDD6EE" w:themeFill="accent1" w:themeFillTint="66"/>
            <w:vAlign w:val="center"/>
          </w:tcPr>
          <w:p w14:paraId="68ABA450" w14:textId="355297D0" w:rsidR="007255B3" w:rsidRPr="003B2F4E" w:rsidRDefault="007255B3" w:rsidP="00A552AC">
            <w:pPr>
              <w:jc w:val="center"/>
              <w:rPr>
                <w:rFonts w:ascii="Arial Narrow" w:hAnsi="Arial Narrow"/>
                <w:sz w:val="16"/>
                <w:szCs w:val="18"/>
              </w:rPr>
            </w:pPr>
          </w:p>
        </w:tc>
        <w:tc>
          <w:tcPr>
            <w:tcW w:w="431" w:type="dxa"/>
            <w:vMerge/>
            <w:shd w:val="clear" w:color="auto" w:fill="BDD6EE" w:themeFill="accent1" w:themeFillTint="66"/>
            <w:vAlign w:val="center"/>
          </w:tcPr>
          <w:p w14:paraId="67801E30" w14:textId="6143427E" w:rsidR="007255B3" w:rsidRPr="003B2F4E" w:rsidRDefault="007255B3" w:rsidP="00D6741F">
            <w:pPr>
              <w:jc w:val="center"/>
              <w:rPr>
                <w:rFonts w:ascii="Arial Narrow" w:hAnsi="Arial Narrow"/>
                <w:sz w:val="18"/>
                <w:szCs w:val="18"/>
              </w:rPr>
            </w:pPr>
          </w:p>
        </w:tc>
        <w:tc>
          <w:tcPr>
            <w:tcW w:w="1833" w:type="dxa"/>
            <w:vMerge/>
            <w:shd w:val="clear" w:color="auto" w:fill="BDD6EE" w:themeFill="accent1" w:themeFillTint="66"/>
            <w:vAlign w:val="center"/>
          </w:tcPr>
          <w:p w14:paraId="371CC4D4" w14:textId="48A79D1D" w:rsidR="007255B3" w:rsidRPr="003B2F4E" w:rsidRDefault="007255B3" w:rsidP="00CC26EC">
            <w:pPr>
              <w:jc w:val="center"/>
              <w:rPr>
                <w:rFonts w:ascii="Arial Narrow" w:hAnsi="Arial Narrow"/>
                <w:sz w:val="18"/>
                <w:szCs w:val="16"/>
              </w:rPr>
            </w:pPr>
          </w:p>
        </w:tc>
      </w:tr>
      <w:tr w:rsidR="00021191" w:rsidRPr="003B2F4E" w14:paraId="34CCC6E2" w14:textId="77777777" w:rsidTr="00651D72">
        <w:trPr>
          <w:trHeight w:val="486"/>
        </w:trPr>
        <w:tc>
          <w:tcPr>
            <w:tcW w:w="5807" w:type="dxa"/>
            <w:shd w:val="clear" w:color="auto" w:fill="F4B083" w:themeFill="accent2" w:themeFillTint="99"/>
            <w:vAlign w:val="center"/>
          </w:tcPr>
          <w:p w14:paraId="14F9440D" w14:textId="77777777" w:rsidR="00021191" w:rsidRPr="003B2F4E" w:rsidRDefault="00021191" w:rsidP="00D6741F">
            <w:pPr>
              <w:jc w:val="center"/>
              <w:rPr>
                <w:rFonts w:ascii="Arial Narrow" w:hAnsi="Arial Narrow"/>
                <w:b/>
                <w:sz w:val="24"/>
                <w:szCs w:val="32"/>
              </w:rPr>
            </w:pPr>
            <w:r>
              <w:rPr>
                <w:rFonts w:ascii="Arial Narrow" w:hAnsi="Arial Narrow"/>
                <w:b/>
                <w:sz w:val="28"/>
                <w:szCs w:val="36"/>
              </w:rPr>
              <w:t>What will I know by the end of the unit?</w:t>
            </w:r>
          </w:p>
        </w:tc>
        <w:tc>
          <w:tcPr>
            <w:tcW w:w="4867" w:type="dxa"/>
            <w:gridSpan w:val="2"/>
            <w:shd w:val="clear" w:color="auto" w:fill="F4B083" w:themeFill="accent2" w:themeFillTint="99"/>
            <w:vAlign w:val="center"/>
          </w:tcPr>
          <w:p w14:paraId="554C8DD2" w14:textId="72F3FB36" w:rsidR="00021191" w:rsidRPr="003B2F4E" w:rsidRDefault="00021191" w:rsidP="00D6741F">
            <w:pPr>
              <w:jc w:val="center"/>
              <w:rPr>
                <w:rFonts w:ascii="Arial Narrow" w:hAnsi="Arial Narrow"/>
                <w:b/>
                <w:sz w:val="24"/>
                <w:szCs w:val="32"/>
              </w:rPr>
            </w:pPr>
          </w:p>
        </w:tc>
        <w:tc>
          <w:tcPr>
            <w:tcW w:w="258" w:type="dxa"/>
            <w:tcBorders>
              <w:top w:val="nil"/>
              <w:bottom w:val="nil"/>
              <w:right w:val="nil"/>
            </w:tcBorders>
          </w:tcPr>
          <w:p w14:paraId="74E98D5F" w14:textId="4C04D983" w:rsidR="00021191" w:rsidRPr="003B2F4E" w:rsidRDefault="00021191" w:rsidP="00D6741F">
            <w:pPr>
              <w:jc w:val="center"/>
              <w:rPr>
                <w:rFonts w:ascii="Arial Narrow" w:hAnsi="Arial Narrow"/>
              </w:rPr>
            </w:pPr>
          </w:p>
        </w:tc>
        <w:tc>
          <w:tcPr>
            <w:tcW w:w="8198" w:type="dxa"/>
            <w:gridSpan w:val="2"/>
            <w:tcBorders>
              <w:left w:val="nil"/>
            </w:tcBorders>
            <w:shd w:val="clear" w:color="auto" w:fill="BDD6EE" w:themeFill="accent1" w:themeFillTint="66"/>
            <w:vAlign w:val="center"/>
          </w:tcPr>
          <w:p w14:paraId="2E932154" w14:textId="09EA1BFF" w:rsidR="00021191" w:rsidRPr="003B2F4E" w:rsidRDefault="00021191" w:rsidP="00D6741F">
            <w:pPr>
              <w:jc w:val="center"/>
              <w:rPr>
                <w:rFonts w:ascii="Arial Narrow" w:hAnsi="Arial Narrow"/>
                <w:sz w:val="16"/>
                <w:szCs w:val="18"/>
              </w:rPr>
            </w:pPr>
          </w:p>
        </w:tc>
        <w:tc>
          <w:tcPr>
            <w:tcW w:w="431" w:type="dxa"/>
            <w:vMerge/>
            <w:tcBorders>
              <w:bottom w:val="nil"/>
            </w:tcBorders>
            <w:shd w:val="clear" w:color="auto" w:fill="BDD6EE" w:themeFill="accent1" w:themeFillTint="66"/>
            <w:vAlign w:val="center"/>
          </w:tcPr>
          <w:p w14:paraId="5D7268DC" w14:textId="77777777" w:rsidR="00021191" w:rsidRPr="003B2F4E" w:rsidRDefault="00021191" w:rsidP="00D6741F">
            <w:pPr>
              <w:jc w:val="center"/>
              <w:rPr>
                <w:rFonts w:ascii="Arial Narrow" w:hAnsi="Arial Narrow"/>
                <w:sz w:val="18"/>
                <w:szCs w:val="18"/>
              </w:rPr>
            </w:pPr>
          </w:p>
        </w:tc>
        <w:tc>
          <w:tcPr>
            <w:tcW w:w="1833" w:type="dxa"/>
            <w:vMerge/>
            <w:shd w:val="clear" w:color="auto" w:fill="BDD6EE" w:themeFill="accent1" w:themeFillTint="66"/>
            <w:vAlign w:val="center"/>
          </w:tcPr>
          <w:p w14:paraId="092D957E" w14:textId="77777777" w:rsidR="00021191" w:rsidRPr="003B2F4E" w:rsidRDefault="00021191" w:rsidP="00D6741F">
            <w:pPr>
              <w:jc w:val="center"/>
              <w:rPr>
                <w:rFonts w:ascii="Arial Narrow" w:hAnsi="Arial Narrow"/>
                <w:sz w:val="18"/>
                <w:szCs w:val="16"/>
              </w:rPr>
            </w:pPr>
          </w:p>
        </w:tc>
      </w:tr>
      <w:tr w:rsidR="00A2036A" w:rsidRPr="003B2F4E" w14:paraId="544861DF" w14:textId="77777777" w:rsidTr="00B943F5">
        <w:trPr>
          <w:trHeight w:val="456"/>
        </w:trPr>
        <w:tc>
          <w:tcPr>
            <w:tcW w:w="6468" w:type="dxa"/>
            <w:gridSpan w:val="2"/>
            <w:vMerge w:val="restart"/>
            <w:shd w:val="clear" w:color="auto" w:fill="BDD6EE" w:themeFill="accent1" w:themeFillTint="66"/>
            <w:vAlign w:val="center"/>
          </w:tcPr>
          <w:p w14:paraId="29951590" w14:textId="77777777" w:rsidR="003F3A40" w:rsidRDefault="003F3A40" w:rsidP="00464AFE">
            <w:pPr>
              <w:jc w:val="center"/>
              <w:rPr>
                <w:rFonts w:ascii="Arial Narrow" w:hAnsi="Arial Narrow"/>
                <w:noProof/>
                <w:sz w:val="24"/>
                <w:szCs w:val="24"/>
                <w:lang w:val="en-GB" w:eastAsia="en-GB"/>
              </w:rPr>
            </w:pPr>
            <w:r>
              <w:rPr>
                <w:rFonts w:ascii="Arial Narrow" w:hAnsi="Arial Narrow"/>
                <w:noProof/>
                <w:sz w:val="24"/>
                <w:szCs w:val="24"/>
                <w:lang w:val="en-GB" w:eastAsia="en-GB"/>
              </w:rPr>
              <w:t xml:space="preserve">Did you know that drawing pencils have different </w:t>
            </w:r>
            <w:r w:rsidRPr="00FB188F">
              <w:rPr>
                <w:rFonts w:ascii="Arial Narrow" w:hAnsi="Arial Narrow"/>
                <w:b/>
                <w:noProof/>
                <w:sz w:val="24"/>
                <w:szCs w:val="24"/>
                <w:lang w:val="en-GB" w:eastAsia="en-GB"/>
              </w:rPr>
              <w:t>grades</w:t>
            </w:r>
            <w:r>
              <w:rPr>
                <w:rFonts w:ascii="Arial Narrow" w:hAnsi="Arial Narrow"/>
                <w:noProof/>
                <w:sz w:val="24"/>
                <w:szCs w:val="24"/>
                <w:lang w:val="en-GB" w:eastAsia="en-GB"/>
              </w:rPr>
              <w:t>?</w:t>
            </w:r>
          </w:p>
          <w:p w14:paraId="15C02D4A" w14:textId="387FB659" w:rsidR="003F3A40" w:rsidRPr="003F3A40" w:rsidRDefault="003F3A40" w:rsidP="00FB188F">
            <w:pPr>
              <w:jc w:val="center"/>
              <w:rPr>
                <w:rFonts w:ascii="Arial Narrow" w:hAnsi="Arial Narrow"/>
                <w:noProof/>
                <w:sz w:val="24"/>
                <w:szCs w:val="24"/>
                <w:lang w:val="en-GB" w:eastAsia="en-GB"/>
              </w:rPr>
            </w:pPr>
            <w:r w:rsidRPr="003F3A40">
              <w:rPr>
                <w:rFonts w:ascii="Arial Narrow" w:hAnsi="Arial Narrow"/>
                <w:noProof/>
                <w:sz w:val="24"/>
                <w:szCs w:val="24"/>
                <w:lang w:val="en-GB" w:eastAsia="en-GB"/>
              </w:rPr>
              <w:t>The degree of hardness of a p</w:t>
            </w:r>
            <w:r w:rsidR="00FB188F">
              <w:rPr>
                <w:rFonts w:ascii="Arial Narrow" w:hAnsi="Arial Narrow"/>
                <w:noProof/>
                <w:sz w:val="24"/>
                <w:szCs w:val="24"/>
                <w:lang w:val="en-GB" w:eastAsia="en-GB"/>
              </w:rPr>
              <w:t>encil is printed on it.</w:t>
            </w:r>
          </w:p>
          <w:p w14:paraId="0896393E" w14:textId="77777777" w:rsidR="003F3A40" w:rsidRPr="003F3A40" w:rsidRDefault="003F3A40" w:rsidP="003F3A40">
            <w:pPr>
              <w:jc w:val="center"/>
              <w:rPr>
                <w:rFonts w:ascii="Arial Narrow" w:hAnsi="Arial Narrow"/>
                <w:noProof/>
                <w:sz w:val="24"/>
                <w:szCs w:val="24"/>
                <w:lang w:val="en-GB" w:eastAsia="en-GB"/>
              </w:rPr>
            </w:pPr>
            <w:r w:rsidRPr="003F3A40">
              <w:rPr>
                <w:rFonts w:ascii="Arial Narrow" w:hAnsi="Arial Narrow"/>
                <w:noProof/>
                <w:sz w:val="24"/>
                <w:szCs w:val="24"/>
                <w:lang w:val="en-GB" w:eastAsia="en-GB"/>
              </w:rPr>
              <w:t>B stands for "black". These pencils are soft.</w:t>
            </w:r>
          </w:p>
          <w:p w14:paraId="061EAC56" w14:textId="77777777" w:rsidR="003F3A40" w:rsidRPr="003F3A40" w:rsidRDefault="003F3A40" w:rsidP="003F3A40">
            <w:pPr>
              <w:jc w:val="center"/>
              <w:rPr>
                <w:rFonts w:ascii="Arial Narrow" w:hAnsi="Arial Narrow"/>
                <w:noProof/>
                <w:sz w:val="24"/>
                <w:szCs w:val="24"/>
                <w:lang w:val="en-GB" w:eastAsia="en-GB"/>
              </w:rPr>
            </w:pPr>
            <w:r w:rsidRPr="003F3A40">
              <w:rPr>
                <w:rFonts w:ascii="Arial Narrow" w:hAnsi="Arial Narrow"/>
                <w:noProof/>
                <w:sz w:val="24"/>
                <w:szCs w:val="24"/>
                <w:lang w:val="en-GB" w:eastAsia="en-GB"/>
              </w:rPr>
              <w:t>H stands for "hard".</w:t>
            </w:r>
          </w:p>
          <w:p w14:paraId="61C6042E" w14:textId="77777777" w:rsidR="003F3A40" w:rsidRPr="003F3A40" w:rsidRDefault="003F3A40" w:rsidP="003F3A40">
            <w:pPr>
              <w:jc w:val="center"/>
              <w:rPr>
                <w:rFonts w:ascii="Arial Narrow" w:hAnsi="Arial Narrow"/>
                <w:noProof/>
                <w:sz w:val="24"/>
                <w:szCs w:val="24"/>
                <w:lang w:val="en-GB" w:eastAsia="en-GB"/>
              </w:rPr>
            </w:pPr>
            <w:r w:rsidRPr="003F3A40">
              <w:rPr>
                <w:rFonts w:ascii="Arial Narrow" w:hAnsi="Arial Narrow"/>
                <w:noProof/>
                <w:sz w:val="24"/>
                <w:szCs w:val="24"/>
                <w:lang w:val="en-GB" w:eastAsia="en-GB"/>
              </w:rPr>
              <w:t>HB stands for "hard black", which means "medium hard".</w:t>
            </w:r>
          </w:p>
          <w:p w14:paraId="049B479C" w14:textId="77777777" w:rsidR="003F3A40" w:rsidRPr="003F3A40" w:rsidRDefault="003F3A40" w:rsidP="003F3A40">
            <w:pPr>
              <w:jc w:val="center"/>
              <w:rPr>
                <w:rFonts w:ascii="Arial Narrow" w:hAnsi="Arial Narrow"/>
                <w:noProof/>
                <w:sz w:val="24"/>
                <w:szCs w:val="24"/>
                <w:lang w:val="en-GB" w:eastAsia="en-GB"/>
              </w:rPr>
            </w:pPr>
            <w:r w:rsidRPr="003F3A40">
              <w:rPr>
                <w:rFonts w:ascii="Arial Narrow" w:hAnsi="Arial Narrow"/>
                <w:noProof/>
                <w:sz w:val="24"/>
                <w:szCs w:val="24"/>
                <w:lang w:val="en-GB" w:eastAsia="en-GB"/>
              </w:rPr>
              <w:t>F stands for "firm".</w:t>
            </w:r>
          </w:p>
          <w:p w14:paraId="047FEE66" w14:textId="3D178F27" w:rsidR="003F3A40" w:rsidRDefault="003F3A40" w:rsidP="00FB188F">
            <w:pPr>
              <w:jc w:val="center"/>
              <w:rPr>
                <w:rFonts w:ascii="Arial Narrow" w:hAnsi="Arial Narrow"/>
                <w:noProof/>
                <w:sz w:val="24"/>
                <w:szCs w:val="24"/>
                <w:lang w:val="en-GB" w:eastAsia="en-GB"/>
              </w:rPr>
            </w:pPr>
            <w:r w:rsidRPr="003F3A40">
              <w:rPr>
                <w:rFonts w:ascii="Arial Narrow" w:hAnsi="Arial Narrow"/>
                <w:noProof/>
                <w:sz w:val="24"/>
                <w:szCs w:val="24"/>
                <w:lang w:val="en-GB" w:eastAsia="en-GB"/>
              </w:rPr>
              <w:t>Sometime</w:t>
            </w:r>
            <w:r w:rsidR="00FB188F">
              <w:rPr>
                <w:rFonts w:ascii="Arial Narrow" w:hAnsi="Arial Narrow"/>
                <w:noProof/>
                <w:sz w:val="24"/>
                <w:szCs w:val="24"/>
                <w:lang w:val="en-GB" w:eastAsia="en-GB"/>
              </w:rPr>
              <w:t>s the alphabetic characters have</w:t>
            </w:r>
            <w:r w:rsidRPr="003F3A40">
              <w:rPr>
                <w:rFonts w:ascii="Arial Narrow" w:hAnsi="Arial Narrow"/>
                <w:noProof/>
                <w:sz w:val="24"/>
                <w:szCs w:val="24"/>
                <w:lang w:val="en-GB" w:eastAsia="en-GB"/>
              </w:rPr>
              <w:t xml:space="preserve"> numbers</w:t>
            </w:r>
            <w:r w:rsidR="00FB188F">
              <w:rPr>
                <w:rFonts w:ascii="Arial Narrow" w:hAnsi="Arial Narrow"/>
                <w:noProof/>
                <w:sz w:val="24"/>
                <w:szCs w:val="24"/>
                <w:lang w:val="en-GB" w:eastAsia="en-GB"/>
              </w:rPr>
              <w:t xml:space="preserve"> before them. They make a</w:t>
            </w:r>
            <w:r w:rsidRPr="003F3A40">
              <w:rPr>
                <w:rFonts w:ascii="Arial Narrow" w:hAnsi="Arial Narrow"/>
                <w:noProof/>
                <w:sz w:val="24"/>
                <w:szCs w:val="24"/>
                <w:lang w:val="en-GB" w:eastAsia="en-GB"/>
              </w:rPr>
              <w:t xml:space="preserve"> pre</w:t>
            </w:r>
            <w:r w:rsidR="00FB188F">
              <w:rPr>
                <w:rFonts w:ascii="Arial Narrow" w:hAnsi="Arial Narrow"/>
                <w:noProof/>
                <w:sz w:val="24"/>
                <w:szCs w:val="24"/>
                <w:lang w:val="en-GB" w:eastAsia="en-GB"/>
              </w:rPr>
              <w:t xml:space="preserve">cise statement about the hardness or colour </w:t>
            </w:r>
            <w:r w:rsidRPr="003F3A40">
              <w:rPr>
                <w:rFonts w:ascii="Arial Narrow" w:hAnsi="Arial Narrow"/>
                <w:noProof/>
                <w:sz w:val="24"/>
                <w:szCs w:val="24"/>
                <w:lang w:val="en-GB" w:eastAsia="en-GB"/>
              </w:rPr>
              <w:t>of the pencil. The higher the number, the harder, softer or blacker the pencil is.</w:t>
            </w:r>
          </w:p>
        </w:tc>
        <w:tc>
          <w:tcPr>
            <w:tcW w:w="4206" w:type="dxa"/>
            <w:vMerge w:val="restart"/>
            <w:shd w:val="clear" w:color="auto" w:fill="BDD6EE" w:themeFill="accent1" w:themeFillTint="66"/>
            <w:vAlign w:val="center"/>
          </w:tcPr>
          <w:p w14:paraId="6E3AD6A9" w14:textId="41B28DCA" w:rsidR="00FB188F" w:rsidRDefault="00FB188F" w:rsidP="00FB188F">
            <w:pPr>
              <w:jc w:val="center"/>
              <w:rPr>
                <w:noProof/>
                <w:lang w:val="en-GB" w:eastAsia="en-GB"/>
              </w:rPr>
            </w:pPr>
            <w:r w:rsidRPr="00FB188F">
              <w:rPr>
                <w:rFonts w:ascii="Arial Narrow" w:hAnsi="Arial Narrow"/>
                <w:b/>
                <w:noProof/>
                <w:sz w:val="24"/>
                <w:szCs w:val="24"/>
                <w:lang w:val="en-GB" w:eastAsia="en-GB"/>
              </w:rPr>
              <w:t>Pencil Grades</w:t>
            </w:r>
          </w:p>
          <w:p w14:paraId="5C07F0E2" w14:textId="53974B91" w:rsidR="003F3A40" w:rsidRPr="00DD1614" w:rsidRDefault="003F3A40" w:rsidP="00464AFE">
            <w:pPr>
              <w:jc w:val="center"/>
              <w:rPr>
                <w:rFonts w:ascii="Arial Narrow" w:hAnsi="Arial Narrow"/>
                <w:noProof/>
                <w:sz w:val="24"/>
                <w:szCs w:val="24"/>
                <w:lang w:val="en-GB" w:eastAsia="en-GB"/>
              </w:rPr>
            </w:pPr>
            <w:r>
              <w:rPr>
                <w:noProof/>
                <w:lang w:val="en-GB" w:eastAsia="en-GB"/>
              </w:rPr>
              <w:drawing>
                <wp:inline distT="0" distB="0" distL="0" distR="0" wp14:anchorId="2700F019" wp14:editId="25D5ED39">
                  <wp:extent cx="2531157" cy="1394460"/>
                  <wp:effectExtent l="0" t="0" r="2540" b="0"/>
                  <wp:docPr id="17" name="Picture 17" descr="Beginner's Guide to Pencils - Pencil Grades | CW Pencil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ginner's Guide to Pencils - Pencil Grades | CW Pencil Enterpri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4839" cy="1407507"/>
                          </a:xfrm>
                          <a:prstGeom prst="rect">
                            <a:avLst/>
                          </a:prstGeom>
                          <a:noFill/>
                          <a:ln>
                            <a:noFill/>
                          </a:ln>
                        </pic:spPr>
                      </pic:pic>
                    </a:graphicData>
                  </a:graphic>
                </wp:inline>
              </w:drawing>
            </w:r>
          </w:p>
        </w:tc>
        <w:tc>
          <w:tcPr>
            <w:tcW w:w="258" w:type="dxa"/>
            <w:tcBorders>
              <w:top w:val="nil"/>
            </w:tcBorders>
            <w:shd w:val="clear" w:color="auto" w:fill="auto"/>
          </w:tcPr>
          <w:p w14:paraId="37B10371" w14:textId="34B7B424" w:rsidR="003F3A40" w:rsidRPr="003B2F4E" w:rsidRDefault="003F3A40" w:rsidP="001A74DF">
            <w:pPr>
              <w:jc w:val="center"/>
              <w:rPr>
                <w:rFonts w:ascii="Arial Narrow" w:hAnsi="Arial Narrow"/>
                <w:sz w:val="18"/>
              </w:rPr>
            </w:pPr>
          </w:p>
        </w:tc>
        <w:tc>
          <w:tcPr>
            <w:tcW w:w="8198" w:type="dxa"/>
            <w:gridSpan w:val="2"/>
            <w:tcBorders>
              <w:bottom w:val="single" w:sz="4" w:space="0" w:color="auto"/>
            </w:tcBorders>
            <w:shd w:val="clear" w:color="auto" w:fill="C59EE2"/>
            <w:vAlign w:val="center"/>
          </w:tcPr>
          <w:p w14:paraId="1CDDCAC3" w14:textId="0D2E33CC" w:rsidR="003F3A40" w:rsidRDefault="003F3A40" w:rsidP="001A74DF">
            <w:pPr>
              <w:jc w:val="center"/>
              <w:rPr>
                <w:rFonts w:ascii="Arial Narrow" w:hAnsi="Arial Narrow"/>
                <w:b/>
                <w:sz w:val="28"/>
                <w:szCs w:val="24"/>
              </w:rPr>
            </w:pPr>
            <w:r>
              <w:rPr>
                <w:rFonts w:ascii="Arial Narrow" w:hAnsi="Arial Narrow"/>
                <w:b/>
                <w:sz w:val="28"/>
                <w:szCs w:val="24"/>
              </w:rPr>
              <w:t xml:space="preserve">The </w:t>
            </w:r>
            <w:proofErr w:type="spellStart"/>
            <w:r>
              <w:rPr>
                <w:rFonts w:ascii="Arial Narrow" w:hAnsi="Arial Narrow"/>
                <w:b/>
                <w:sz w:val="28"/>
                <w:szCs w:val="24"/>
              </w:rPr>
              <w:t>Colour</w:t>
            </w:r>
            <w:proofErr w:type="spellEnd"/>
            <w:r>
              <w:rPr>
                <w:rFonts w:ascii="Arial Narrow" w:hAnsi="Arial Narrow"/>
                <w:b/>
                <w:sz w:val="28"/>
                <w:szCs w:val="24"/>
              </w:rPr>
              <w:t xml:space="preserve"> Wheel</w:t>
            </w:r>
          </w:p>
        </w:tc>
        <w:tc>
          <w:tcPr>
            <w:tcW w:w="431" w:type="dxa"/>
            <w:tcBorders>
              <w:top w:val="nil"/>
              <w:bottom w:val="nil"/>
            </w:tcBorders>
            <w:shd w:val="clear" w:color="auto" w:fill="BDD6EE" w:themeFill="accent1" w:themeFillTint="66"/>
            <w:vAlign w:val="center"/>
          </w:tcPr>
          <w:p w14:paraId="03B863F9" w14:textId="77777777" w:rsidR="003F3A40" w:rsidRPr="003B2F4E" w:rsidRDefault="003F3A40" w:rsidP="001A74DF">
            <w:pPr>
              <w:jc w:val="center"/>
              <w:rPr>
                <w:rFonts w:ascii="Arial Narrow" w:hAnsi="Arial Narrow"/>
                <w:sz w:val="18"/>
                <w:szCs w:val="18"/>
              </w:rPr>
            </w:pPr>
          </w:p>
        </w:tc>
        <w:tc>
          <w:tcPr>
            <w:tcW w:w="1833" w:type="dxa"/>
            <w:vMerge/>
            <w:shd w:val="clear" w:color="auto" w:fill="BDD6EE" w:themeFill="accent1" w:themeFillTint="66"/>
            <w:vAlign w:val="center"/>
          </w:tcPr>
          <w:p w14:paraId="53E005B9" w14:textId="77777777" w:rsidR="003F3A40" w:rsidRPr="003B2F4E" w:rsidRDefault="003F3A40" w:rsidP="001A74DF">
            <w:pPr>
              <w:jc w:val="center"/>
              <w:rPr>
                <w:rFonts w:ascii="Arial Narrow" w:hAnsi="Arial Narrow"/>
                <w:sz w:val="18"/>
                <w:szCs w:val="16"/>
              </w:rPr>
            </w:pPr>
          </w:p>
        </w:tc>
      </w:tr>
      <w:tr w:rsidR="00A2036A" w:rsidRPr="003B2F4E" w14:paraId="1254BDAB" w14:textId="77777777" w:rsidTr="00B943F5">
        <w:trPr>
          <w:trHeight w:val="546"/>
        </w:trPr>
        <w:tc>
          <w:tcPr>
            <w:tcW w:w="6468" w:type="dxa"/>
            <w:gridSpan w:val="2"/>
            <w:vMerge/>
            <w:shd w:val="clear" w:color="auto" w:fill="BDD6EE" w:themeFill="accent1" w:themeFillTint="66"/>
            <w:vAlign w:val="center"/>
          </w:tcPr>
          <w:p w14:paraId="6330F7D8" w14:textId="77777777" w:rsidR="003F3A40" w:rsidRPr="003B2F4E" w:rsidRDefault="003F3A40" w:rsidP="001A74DF">
            <w:pPr>
              <w:rPr>
                <w:rFonts w:ascii="Arial Narrow" w:hAnsi="Arial Narrow"/>
                <w:b/>
              </w:rPr>
            </w:pPr>
          </w:p>
        </w:tc>
        <w:tc>
          <w:tcPr>
            <w:tcW w:w="4206" w:type="dxa"/>
            <w:vMerge/>
            <w:shd w:val="clear" w:color="auto" w:fill="BDD6EE" w:themeFill="accent1" w:themeFillTint="66"/>
            <w:vAlign w:val="center"/>
          </w:tcPr>
          <w:p w14:paraId="34AA6BF4" w14:textId="69FB27C1" w:rsidR="003F3A40" w:rsidRPr="003B2F4E" w:rsidRDefault="003F3A40" w:rsidP="001A74DF">
            <w:pPr>
              <w:rPr>
                <w:rFonts w:ascii="Arial Narrow" w:hAnsi="Arial Narrow"/>
                <w:b/>
              </w:rPr>
            </w:pPr>
          </w:p>
        </w:tc>
        <w:tc>
          <w:tcPr>
            <w:tcW w:w="258" w:type="dxa"/>
            <w:vMerge w:val="restart"/>
            <w:shd w:val="clear" w:color="auto" w:fill="auto"/>
          </w:tcPr>
          <w:p w14:paraId="08FC4E21" w14:textId="625CFCEA" w:rsidR="003F3A40" w:rsidRPr="003B2F4E" w:rsidRDefault="003F3A40" w:rsidP="001A74DF">
            <w:pPr>
              <w:jc w:val="center"/>
              <w:rPr>
                <w:rFonts w:ascii="Arial Narrow" w:hAnsi="Arial Narrow"/>
                <w:sz w:val="18"/>
              </w:rPr>
            </w:pPr>
          </w:p>
        </w:tc>
        <w:tc>
          <w:tcPr>
            <w:tcW w:w="8198" w:type="dxa"/>
            <w:gridSpan w:val="2"/>
            <w:vMerge w:val="restart"/>
            <w:shd w:val="clear" w:color="auto" w:fill="BDD6EE" w:themeFill="accent1" w:themeFillTint="66"/>
            <w:vAlign w:val="center"/>
          </w:tcPr>
          <w:p w14:paraId="7771BA02" w14:textId="175CCE6C" w:rsidR="003F3A40" w:rsidRDefault="00753CAE" w:rsidP="003F3A40">
            <w:pPr>
              <w:rPr>
                <w:rFonts w:ascii="Arial Narrow" w:hAnsi="Arial Narrow"/>
                <w:sz w:val="24"/>
              </w:rPr>
            </w:pPr>
            <w:r>
              <w:rPr>
                <w:rFonts w:ascii="Arial Narrow" w:hAnsi="Arial Narrow"/>
                <w:b/>
                <w:sz w:val="24"/>
              </w:rPr>
              <w:t xml:space="preserve">Prior Knowledge: </w:t>
            </w:r>
            <w:r>
              <w:rPr>
                <w:rFonts w:ascii="Arial Narrow" w:hAnsi="Arial Narrow"/>
                <w:b/>
                <w:sz w:val="24"/>
              </w:rPr>
              <w:br/>
            </w:r>
            <w:r w:rsidR="003F3A40" w:rsidRPr="003F3A40">
              <w:rPr>
                <w:rFonts w:ascii="Arial Narrow" w:hAnsi="Arial Narrow"/>
                <w:b/>
                <w:sz w:val="24"/>
              </w:rPr>
              <w:t xml:space="preserve">Primary </w:t>
            </w:r>
            <w:proofErr w:type="spellStart"/>
            <w:r w:rsidR="003F3A40" w:rsidRPr="003F3A40">
              <w:rPr>
                <w:rFonts w:ascii="Arial Narrow" w:hAnsi="Arial Narrow"/>
                <w:b/>
                <w:sz w:val="24"/>
              </w:rPr>
              <w:t>colours</w:t>
            </w:r>
            <w:proofErr w:type="spellEnd"/>
            <w:r w:rsidR="003F3A40" w:rsidRPr="003F3A40">
              <w:rPr>
                <w:rFonts w:ascii="Arial Narrow" w:hAnsi="Arial Narrow"/>
                <w:sz w:val="24"/>
              </w:rPr>
              <w:t xml:space="preserve"> cannot be made from other </w:t>
            </w:r>
            <w:proofErr w:type="spellStart"/>
            <w:r w:rsidR="003F3A40" w:rsidRPr="003F3A40">
              <w:rPr>
                <w:rFonts w:ascii="Arial Narrow" w:hAnsi="Arial Narrow"/>
                <w:sz w:val="24"/>
              </w:rPr>
              <w:t>colours</w:t>
            </w:r>
            <w:proofErr w:type="spellEnd"/>
            <w:r w:rsidR="003F3A40" w:rsidRPr="003F3A40">
              <w:rPr>
                <w:rFonts w:ascii="Arial Narrow" w:hAnsi="Arial Narrow"/>
                <w:sz w:val="24"/>
              </w:rPr>
              <w:t xml:space="preserve">.  Artists create all the other </w:t>
            </w:r>
            <w:proofErr w:type="spellStart"/>
            <w:r w:rsidR="003F3A40" w:rsidRPr="003F3A40">
              <w:rPr>
                <w:rFonts w:ascii="Arial Narrow" w:hAnsi="Arial Narrow"/>
                <w:sz w:val="24"/>
              </w:rPr>
              <w:t>colours</w:t>
            </w:r>
            <w:proofErr w:type="spellEnd"/>
            <w:r w:rsidR="003F3A40" w:rsidRPr="003F3A40">
              <w:rPr>
                <w:rFonts w:ascii="Arial Narrow" w:hAnsi="Arial Narrow"/>
                <w:sz w:val="24"/>
              </w:rPr>
              <w:t xml:space="preserve"> of the rainbow by mixing together the primary </w:t>
            </w:r>
            <w:proofErr w:type="spellStart"/>
            <w:r w:rsidR="003F3A40" w:rsidRPr="003F3A40">
              <w:rPr>
                <w:rFonts w:ascii="Arial Narrow" w:hAnsi="Arial Narrow"/>
                <w:sz w:val="24"/>
              </w:rPr>
              <w:t>colours</w:t>
            </w:r>
            <w:proofErr w:type="spellEnd"/>
            <w:r w:rsidR="003F3A40" w:rsidRPr="003F3A40">
              <w:rPr>
                <w:rFonts w:ascii="Arial Narrow" w:hAnsi="Arial Narrow"/>
                <w:sz w:val="24"/>
              </w:rPr>
              <w:t>.</w:t>
            </w:r>
          </w:p>
          <w:p w14:paraId="60F9CF58" w14:textId="3ED5293C" w:rsidR="003F3A40" w:rsidRDefault="003F3A40" w:rsidP="003F3A40">
            <w:pPr>
              <w:rPr>
                <w:rFonts w:ascii="Arial Narrow" w:hAnsi="Arial Narrow"/>
                <w:sz w:val="24"/>
              </w:rPr>
            </w:pPr>
            <w:r w:rsidRPr="003F3A40">
              <w:rPr>
                <w:rFonts w:ascii="Arial Narrow" w:hAnsi="Arial Narrow"/>
                <w:b/>
                <w:sz w:val="24"/>
              </w:rPr>
              <w:t xml:space="preserve">Secondary </w:t>
            </w:r>
            <w:proofErr w:type="spellStart"/>
            <w:r w:rsidRPr="003F3A40">
              <w:rPr>
                <w:rFonts w:ascii="Arial Narrow" w:hAnsi="Arial Narrow"/>
                <w:b/>
                <w:sz w:val="24"/>
              </w:rPr>
              <w:t>colours</w:t>
            </w:r>
            <w:proofErr w:type="spellEnd"/>
            <w:r w:rsidRPr="003F3A40">
              <w:rPr>
                <w:rFonts w:ascii="Arial Narrow" w:hAnsi="Arial Narrow"/>
                <w:sz w:val="24"/>
              </w:rPr>
              <w:t xml:space="preserve"> are made by mixing two primary </w:t>
            </w:r>
            <w:proofErr w:type="spellStart"/>
            <w:r w:rsidRPr="003F3A40">
              <w:rPr>
                <w:rFonts w:ascii="Arial Narrow" w:hAnsi="Arial Narrow"/>
                <w:sz w:val="24"/>
              </w:rPr>
              <w:t>colours</w:t>
            </w:r>
            <w:proofErr w:type="spellEnd"/>
            <w:r w:rsidRPr="003F3A40">
              <w:rPr>
                <w:rFonts w:ascii="Arial Narrow" w:hAnsi="Arial Narrow"/>
                <w:sz w:val="24"/>
              </w:rPr>
              <w:t xml:space="preserve">.  Each secondary </w:t>
            </w:r>
            <w:proofErr w:type="spellStart"/>
            <w:r w:rsidRPr="003F3A40">
              <w:rPr>
                <w:rFonts w:ascii="Arial Narrow" w:hAnsi="Arial Narrow"/>
                <w:sz w:val="24"/>
              </w:rPr>
              <w:t>colour</w:t>
            </w:r>
            <w:proofErr w:type="spellEnd"/>
            <w:r w:rsidRPr="003F3A40">
              <w:rPr>
                <w:rFonts w:ascii="Arial Narrow" w:hAnsi="Arial Narrow"/>
                <w:sz w:val="24"/>
              </w:rPr>
              <w:t xml:space="preserve"> is made from the two primary </w:t>
            </w:r>
            <w:proofErr w:type="spellStart"/>
            <w:r w:rsidRPr="003F3A40">
              <w:rPr>
                <w:rFonts w:ascii="Arial Narrow" w:hAnsi="Arial Narrow"/>
                <w:sz w:val="24"/>
              </w:rPr>
              <w:t>colours</w:t>
            </w:r>
            <w:proofErr w:type="spellEnd"/>
            <w:r w:rsidRPr="003F3A40">
              <w:rPr>
                <w:rFonts w:ascii="Arial Narrow" w:hAnsi="Arial Narrow"/>
                <w:sz w:val="24"/>
              </w:rPr>
              <w:t xml:space="preserve"> closest to it on the </w:t>
            </w:r>
            <w:proofErr w:type="spellStart"/>
            <w:r w:rsidRPr="003F3A40">
              <w:rPr>
                <w:rFonts w:ascii="Arial Narrow" w:hAnsi="Arial Narrow"/>
                <w:sz w:val="24"/>
              </w:rPr>
              <w:t>colour</w:t>
            </w:r>
            <w:proofErr w:type="spellEnd"/>
            <w:r w:rsidRPr="003F3A40">
              <w:rPr>
                <w:rFonts w:ascii="Arial Narrow" w:hAnsi="Arial Narrow"/>
                <w:sz w:val="24"/>
              </w:rPr>
              <w:t xml:space="preserve"> wheel.</w:t>
            </w:r>
          </w:p>
          <w:p w14:paraId="19B237AD" w14:textId="3C1B1D78" w:rsidR="00753CAE" w:rsidRPr="003F3A40" w:rsidRDefault="00753CAE" w:rsidP="003F3A40">
            <w:pPr>
              <w:rPr>
                <w:rFonts w:ascii="Arial Narrow" w:hAnsi="Arial Narrow"/>
                <w:sz w:val="24"/>
              </w:rPr>
            </w:pPr>
          </w:p>
          <w:p w14:paraId="6A943D1B" w14:textId="198FC435" w:rsidR="003F3A40" w:rsidRDefault="00753CAE" w:rsidP="003F3A40">
            <w:pPr>
              <w:rPr>
                <w:rFonts w:ascii="Arial Narrow" w:hAnsi="Arial Narrow"/>
                <w:sz w:val="24"/>
              </w:rPr>
            </w:pPr>
            <w:r w:rsidRPr="003F3A40">
              <w:rPr>
                <w:b/>
                <w:noProof/>
                <w:lang w:val="en-GB" w:eastAsia="en-GB"/>
              </w:rPr>
              <w:drawing>
                <wp:anchor distT="0" distB="0" distL="114300" distR="114300" simplePos="0" relativeHeight="252549120" behindDoc="0" locked="0" layoutInCell="1" allowOverlap="1" wp14:anchorId="2F5B7700" wp14:editId="797CB1D3">
                  <wp:simplePos x="0" y="0"/>
                  <wp:positionH relativeFrom="column">
                    <wp:posOffset>2425700</wp:posOffset>
                  </wp:positionH>
                  <wp:positionV relativeFrom="paragraph">
                    <wp:posOffset>86995</wp:posOffset>
                  </wp:positionV>
                  <wp:extent cx="2590800" cy="234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03" t="23418" r="69170" b="31539"/>
                          <a:stretch/>
                        </pic:blipFill>
                        <pic:spPr bwMode="auto">
                          <a:xfrm>
                            <a:off x="0" y="0"/>
                            <a:ext cx="2590800" cy="234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sz w:val="24"/>
              </w:rPr>
              <w:t xml:space="preserve">New Knowledge: </w:t>
            </w:r>
            <w:r w:rsidR="00053E81">
              <w:rPr>
                <w:rFonts w:ascii="Arial Narrow" w:hAnsi="Arial Narrow"/>
                <w:b/>
                <w:sz w:val="24"/>
              </w:rPr>
              <w:br/>
            </w:r>
            <w:r w:rsidR="003F3A40" w:rsidRPr="003F3A40">
              <w:rPr>
                <w:rFonts w:ascii="Arial Narrow" w:hAnsi="Arial Narrow"/>
                <w:b/>
                <w:sz w:val="24"/>
              </w:rPr>
              <w:t xml:space="preserve">Tertiary </w:t>
            </w:r>
            <w:proofErr w:type="spellStart"/>
            <w:r w:rsidR="003F3A40" w:rsidRPr="003F3A40">
              <w:rPr>
                <w:rFonts w:ascii="Arial Narrow" w:hAnsi="Arial Narrow"/>
                <w:b/>
                <w:sz w:val="24"/>
              </w:rPr>
              <w:t>colours</w:t>
            </w:r>
            <w:proofErr w:type="spellEnd"/>
            <w:r w:rsidR="003F3A40" w:rsidRPr="003F3A40">
              <w:rPr>
                <w:rFonts w:ascii="Arial Narrow" w:hAnsi="Arial Narrow"/>
                <w:sz w:val="24"/>
              </w:rPr>
              <w:t xml:space="preserve"> made by mixing equal amounts of a primary </w:t>
            </w:r>
            <w:proofErr w:type="spellStart"/>
            <w:r w:rsidR="003F3A40" w:rsidRPr="003F3A40">
              <w:rPr>
                <w:rFonts w:ascii="Arial Narrow" w:hAnsi="Arial Narrow"/>
                <w:sz w:val="24"/>
              </w:rPr>
              <w:t>colour</w:t>
            </w:r>
            <w:proofErr w:type="spellEnd"/>
            <w:r w:rsidR="003F3A40" w:rsidRPr="003F3A40">
              <w:rPr>
                <w:rFonts w:ascii="Arial Narrow" w:hAnsi="Arial Narrow"/>
                <w:sz w:val="24"/>
              </w:rPr>
              <w:t xml:space="preserve"> and a secondary </w:t>
            </w:r>
            <w:proofErr w:type="spellStart"/>
            <w:r w:rsidR="003F3A40" w:rsidRPr="003F3A40">
              <w:rPr>
                <w:rFonts w:ascii="Arial Narrow" w:hAnsi="Arial Narrow"/>
                <w:sz w:val="24"/>
              </w:rPr>
              <w:t>colour</w:t>
            </w:r>
            <w:proofErr w:type="spellEnd"/>
            <w:r w:rsidR="003F3A40" w:rsidRPr="003F3A40">
              <w:rPr>
                <w:rFonts w:ascii="Arial Narrow" w:hAnsi="Arial Narrow"/>
                <w:sz w:val="24"/>
              </w:rPr>
              <w:t xml:space="preserve"> together. There are six tertiary </w:t>
            </w:r>
            <w:proofErr w:type="spellStart"/>
            <w:r w:rsidR="003F3A40" w:rsidRPr="003F3A40">
              <w:rPr>
                <w:rFonts w:ascii="Arial Narrow" w:hAnsi="Arial Narrow"/>
                <w:sz w:val="24"/>
              </w:rPr>
              <w:t>colours</w:t>
            </w:r>
            <w:proofErr w:type="spellEnd"/>
            <w:r w:rsidR="003F3A40" w:rsidRPr="003F3A40">
              <w:rPr>
                <w:rFonts w:ascii="Arial Narrow" w:hAnsi="Arial Narrow"/>
                <w:sz w:val="24"/>
              </w:rPr>
              <w:t xml:space="preserve">. On the </w:t>
            </w:r>
            <w:proofErr w:type="spellStart"/>
            <w:r w:rsidR="003F3A40" w:rsidRPr="003F3A40">
              <w:rPr>
                <w:rFonts w:ascii="Arial Narrow" w:hAnsi="Arial Narrow"/>
                <w:sz w:val="24"/>
              </w:rPr>
              <w:t>colour</w:t>
            </w:r>
            <w:proofErr w:type="spellEnd"/>
            <w:r w:rsidR="003F3A40" w:rsidRPr="003F3A40">
              <w:rPr>
                <w:rFonts w:ascii="Arial Narrow" w:hAnsi="Arial Narrow"/>
                <w:sz w:val="24"/>
              </w:rPr>
              <w:t xml:space="preserve"> wheel, they sit between the primary and secondary </w:t>
            </w:r>
            <w:proofErr w:type="spellStart"/>
            <w:r w:rsidR="003F3A40" w:rsidRPr="003F3A40">
              <w:rPr>
                <w:rFonts w:ascii="Arial Narrow" w:hAnsi="Arial Narrow"/>
                <w:sz w:val="24"/>
              </w:rPr>
              <w:t>colour</w:t>
            </w:r>
            <w:proofErr w:type="spellEnd"/>
            <w:r w:rsidR="003F3A40" w:rsidRPr="003F3A40">
              <w:rPr>
                <w:rFonts w:ascii="Arial Narrow" w:hAnsi="Arial Narrow"/>
                <w:sz w:val="24"/>
              </w:rPr>
              <w:t xml:space="preserve"> they are mixed from.</w:t>
            </w:r>
          </w:p>
          <w:p w14:paraId="6802EE54" w14:textId="537E0DFE" w:rsidR="004C39BE" w:rsidRDefault="004C39BE" w:rsidP="003F3A40">
            <w:pPr>
              <w:rPr>
                <w:rFonts w:ascii="Arial Narrow" w:hAnsi="Arial Narrow"/>
                <w:sz w:val="24"/>
              </w:rPr>
            </w:pPr>
          </w:p>
          <w:p w14:paraId="231EE61C" w14:textId="77777777" w:rsidR="00053E81" w:rsidRDefault="004C39BE" w:rsidP="003F3A40">
            <w:pPr>
              <w:rPr>
                <w:rFonts w:ascii="Arial Narrow" w:hAnsi="Arial Narrow"/>
                <w:sz w:val="24"/>
              </w:rPr>
            </w:pPr>
            <w:r>
              <w:rPr>
                <w:rFonts w:ascii="Arial Narrow" w:hAnsi="Arial Narrow"/>
                <w:sz w:val="24"/>
              </w:rPr>
              <w:t xml:space="preserve">What </w:t>
            </w:r>
            <w:proofErr w:type="spellStart"/>
            <w:r w:rsidR="00053E81">
              <w:rPr>
                <w:rFonts w:ascii="Arial Narrow" w:hAnsi="Arial Narrow"/>
                <w:sz w:val="24"/>
              </w:rPr>
              <w:t>colours</w:t>
            </w:r>
            <w:proofErr w:type="spellEnd"/>
            <w:r w:rsidR="00053E81">
              <w:rPr>
                <w:rFonts w:ascii="Arial Narrow" w:hAnsi="Arial Narrow"/>
                <w:sz w:val="24"/>
              </w:rPr>
              <w:t xml:space="preserve"> will you use to represent your Stone age to Iron Age artwork?</w:t>
            </w:r>
          </w:p>
          <w:p w14:paraId="25EB9E52" w14:textId="59C2D980" w:rsidR="004C39BE" w:rsidRPr="003F3A40" w:rsidRDefault="00053E81" w:rsidP="003F3A40">
            <w:pPr>
              <w:rPr>
                <w:rFonts w:ascii="Arial Narrow" w:hAnsi="Arial Narrow"/>
                <w:sz w:val="24"/>
              </w:rPr>
            </w:pPr>
            <w:r>
              <w:rPr>
                <w:rFonts w:ascii="Arial Narrow" w:hAnsi="Arial Narrow"/>
                <w:sz w:val="24"/>
              </w:rPr>
              <w:br/>
              <w:t xml:space="preserve">How will you mix </w:t>
            </w:r>
            <w:proofErr w:type="spellStart"/>
            <w:r>
              <w:rPr>
                <w:rFonts w:ascii="Arial Narrow" w:hAnsi="Arial Narrow"/>
                <w:sz w:val="24"/>
              </w:rPr>
              <w:t>colours</w:t>
            </w:r>
            <w:proofErr w:type="spellEnd"/>
            <w:r>
              <w:rPr>
                <w:rFonts w:ascii="Arial Narrow" w:hAnsi="Arial Narrow"/>
                <w:sz w:val="24"/>
              </w:rPr>
              <w:t xml:space="preserve"> to make your chosen </w:t>
            </w:r>
            <w:proofErr w:type="spellStart"/>
            <w:r>
              <w:rPr>
                <w:rFonts w:ascii="Arial Narrow" w:hAnsi="Arial Narrow"/>
                <w:sz w:val="24"/>
              </w:rPr>
              <w:t>colour</w:t>
            </w:r>
            <w:proofErr w:type="spellEnd"/>
            <w:r>
              <w:rPr>
                <w:rFonts w:ascii="Arial Narrow" w:hAnsi="Arial Narrow"/>
                <w:sz w:val="24"/>
              </w:rPr>
              <w:t>?</w:t>
            </w:r>
          </w:p>
          <w:p w14:paraId="5504C5C2" w14:textId="61586FD0" w:rsidR="003F3A40" w:rsidRPr="003B2F4E" w:rsidRDefault="003F3A40" w:rsidP="001A74DF">
            <w:pPr>
              <w:jc w:val="center"/>
              <w:rPr>
                <w:rFonts w:ascii="Arial Narrow" w:hAnsi="Arial Narrow"/>
                <w:sz w:val="18"/>
                <w:szCs w:val="16"/>
              </w:rPr>
            </w:pPr>
          </w:p>
        </w:tc>
        <w:tc>
          <w:tcPr>
            <w:tcW w:w="431" w:type="dxa"/>
            <w:tcBorders>
              <w:top w:val="nil"/>
              <w:bottom w:val="nil"/>
            </w:tcBorders>
            <w:shd w:val="clear" w:color="auto" w:fill="BDD6EE" w:themeFill="accent1" w:themeFillTint="66"/>
            <w:vAlign w:val="center"/>
          </w:tcPr>
          <w:p w14:paraId="33238E8D" w14:textId="2BF36834" w:rsidR="003F3A40" w:rsidRPr="003B2F4E" w:rsidRDefault="003F3A40" w:rsidP="001A74DF">
            <w:pPr>
              <w:jc w:val="center"/>
              <w:rPr>
                <w:rFonts w:ascii="Arial Narrow" w:hAnsi="Arial Narrow"/>
                <w:sz w:val="18"/>
                <w:szCs w:val="16"/>
              </w:rPr>
            </w:pPr>
          </w:p>
        </w:tc>
        <w:tc>
          <w:tcPr>
            <w:tcW w:w="1833" w:type="dxa"/>
            <w:vMerge/>
            <w:shd w:val="clear" w:color="auto" w:fill="BDD6EE" w:themeFill="accent1" w:themeFillTint="66"/>
            <w:vAlign w:val="center"/>
          </w:tcPr>
          <w:p w14:paraId="33B3C336" w14:textId="1508455B" w:rsidR="003F3A40" w:rsidRPr="003B2F4E" w:rsidRDefault="003F3A40" w:rsidP="001A74DF">
            <w:pPr>
              <w:jc w:val="center"/>
              <w:rPr>
                <w:rFonts w:ascii="Arial Narrow" w:hAnsi="Arial Narrow"/>
                <w:sz w:val="18"/>
                <w:szCs w:val="16"/>
              </w:rPr>
            </w:pPr>
          </w:p>
        </w:tc>
      </w:tr>
      <w:tr w:rsidR="00A2036A" w:rsidRPr="003B2F4E" w14:paraId="44D5A624" w14:textId="77777777" w:rsidTr="00B943F5">
        <w:trPr>
          <w:trHeight w:val="50"/>
        </w:trPr>
        <w:tc>
          <w:tcPr>
            <w:tcW w:w="6468" w:type="dxa"/>
            <w:gridSpan w:val="2"/>
            <w:vMerge w:val="restart"/>
            <w:shd w:val="clear" w:color="auto" w:fill="BDD6EE" w:themeFill="accent1" w:themeFillTint="66"/>
            <w:vAlign w:val="center"/>
          </w:tcPr>
          <w:p w14:paraId="4B3672EC" w14:textId="4361BBBE" w:rsidR="00FB188F" w:rsidRPr="00FB188F" w:rsidRDefault="00FB188F" w:rsidP="00A2036A">
            <w:pPr>
              <w:jc w:val="center"/>
              <w:rPr>
                <w:rFonts w:ascii="Arial Narrow" w:hAnsi="Arial Narrow"/>
                <w:sz w:val="24"/>
              </w:rPr>
            </w:pPr>
            <w:r w:rsidRPr="00FB188F">
              <w:rPr>
                <w:rFonts w:ascii="Arial Narrow" w:hAnsi="Arial Narrow"/>
                <w:sz w:val="24"/>
              </w:rPr>
              <w:t>Observational drawing is the act of drawing something</w:t>
            </w:r>
            <w:r>
              <w:rPr>
                <w:rFonts w:ascii="Arial Narrow" w:hAnsi="Arial Narrow"/>
                <w:sz w:val="24"/>
              </w:rPr>
              <w:t xml:space="preserve"> </w:t>
            </w:r>
            <w:r w:rsidRPr="00FB188F">
              <w:rPr>
                <w:rFonts w:ascii="Arial Narrow" w:hAnsi="Arial Narrow"/>
                <w:sz w:val="24"/>
              </w:rPr>
              <w:t>right in front of you. The aim is to m</w:t>
            </w:r>
            <w:r>
              <w:rPr>
                <w:rFonts w:ascii="Arial Narrow" w:hAnsi="Arial Narrow"/>
                <w:sz w:val="24"/>
              </w:rPr>
              <w:t>ake the drawing look as similar</w:t>
            </w:r>
            <w:r w:rsidRPr="00FB188F">
              <w:rPr>
                <w:rFonts w:ascii="Arial Narrow" w:hAnsi="Arial Narrow"/>
                <w:sz w:val="24"/>
              </w:rPr>
              <w:t xml:space="preserve"> to the object.</w:t>
            </w:r>
          </w:p>
          <w:p w14:paraId="6E97102A" w14:textId="176C3FB1" w:rsidR="00FB188F" w:rsidRPr="00FB188F" w:rsidRDefault="00FB188F" w:rsidP="00A2036A">
            <w:pPr>
              <w:jc w:val="center"/>
              <w:rPr>
                <w:rFonts w:ascii="Arial Narrow" w:hAnsi="Arial Narrow"/>
                <w:b/>
                <w:sz w:val="24"/>
              </w:rPr>
            </w:pPr>
            <w:r w:rsidRPr="00FB188F">
              <w:rPr>
                <w:rFonts w:ascii="Arial Narrow" w:hAnsi="Arial Narrow"/>
                <w:b/>
                <w:sz w:val="24"/>
              </w:rPr>
              <w:t>Top tips</w:t>
            </w:r>
            <w:r>
              <w:rPr>
                <w:rFonts w:ascii="Arial Narrow" w:hAnsi="Arial Narrow"/>
                <w:b/>
                <w:sz w:val="24"/>
              </w:rPr>
              <w:t xml:space="preserve">: </w:t>
            </w:r>
            <w:r w:rsidRPr="00FB188F">
              <w:rPr>
                <w:rFonts w:ascii="Arial Narrow" w:hAnsi="Arial Narrow"/>
                <w:sz w:val="24"/>
              </w:rPr>
              <w:t>When drawing from something in front of you, make sure to fully explore it, before drawing it.</w:t>
            </w:r>
          </w:p>
          <w:p w14:paraId="25562D8B" w14:textId="2ED430B5" w:rsidR="00FB188F" w:rsidRPr="00FB188F" w:rsidRDefault="00FB188F" w:rsidP="00A2036A">
            <w:pPr>
              <w:jc w:val="center"/>
              <w:rPr>
                <w:rFonts w:ascii="Arial Narrow" w:hAnsi="Arial Narrow"/>
                <w:sz w:val="24"/>
              </w:rPr>
            </w:pPr>
            <w:r w:rsidRPr="00FB188F">
              <w:rPr>
                <w:rFonts w:ascii="Arial Narrow" w:hAnsi="Arial Narrow"/>
                <w:sz w:val="24"/>
              </w:rPr>
              <w:t>Have a go at doing some quick drawings of the object, before trying for a longer period of time.</w:t>
            </w:r>
          </w:p>
          <w:p w14:paraId="48F348A9" w14:textId="587BD0EF" w:rsidR="00FB188F" w:rsidRPr="00FB188F" w:rsidRDefault="00FB188F" w:rsidP="00A2036A">
            <w:pPr>
              <w:jc w:val="center"/>
              <w:rPr>
                <w:rFonts w:ascii="Arial Narrow" w:hAnsi="Arial Narrow"/>
              </w:rPr>
            </w:pPr>
            <w:r w:rsidRPr="00FB188F">
              <w:rPr>
                <w:rFonts w:ascii="Arial Narrow" w:hAnsi="Arial Narrow"/>
                <w:sz w:val="24"/>
              </w:rPr>
              <w:t xml:space="preserve">Use the ‘tick tock’ method! Make </w:t>
            </w:r>
            <w:r w:rsidR="00A2036A">
              <w:rPr>
                <w:rFonts w:ascii="Arial Narrow" w:hAnsi="Arial Narrow"/>
                <w:sz w:val="24"/>
              </w:rPr>
              <w:t>sure to look at the object as much as you are looking at your paper. Your head should move almost as fast as a ticking clock. This makes the drawing more accurate.</w:t>
            </w:r>
          </w:p>
        </w:tc>
        <w:tc>
          <w:tcPr>
            <w:tcW w:w="4206" w:type="dxa"/>
            <w:vMerge w:val="restart"/>
            <w:shd w:val="clear" w:color="auto" w:fill="BDD6EE" w:themeFill="accent1" w:themeFillTint="66"/>
            <w:vAlign w:val="center"/>
          </w:tcPr>
          <w:p w14:paraId="37AE4FCC" w14:textId="307F7D82" w:rsidR="00FB188F" w:rsidRDefault="00FB188F" w:rsidP="00A2036A">
            <w:pPr>
              <w:jc w:val="center"/>
              <w:rPr>
                <w:rFonts w:ascii="Arial Narrow" w:hAnsi="Arial Narrow"/>
                <w:b/>
              </w:rPr>
            </w:pPr>
            <w:r>
              <w:rPr>
                <w:rFonts w:ascii="Arial Narrow" w:hAnsi="Arial Narrow"/>
                <w:b/>
              </w:rPr>
              <w:t>Observational Drawing</w:t>
            </w:r>
          </w:p>
          <w:p w14:paraId="25FEB2C1" w14:textId="3129A223" w:rsidR="00A2036A" w:rsidRDefault="00A2036A" w:rsidP="00A2036A">
            <w:pPr>
              <w:jc w:val="center"/>
              <w:rPr>
                <w:rFonts w:ascii="Arial Narrow" w:hAnsi="Arial Narrow"/>
                <w:b/>
              </w:rPr>
            </w:pPr>
            <w:r>
              <w:rPr>
                <w:noProof/>
                <w:lang w:val="en-GB" w:eastAsia="en-GB"/>
              </w:rPr>
              <w:drawing>
                <wp:inline distT="0" distB="0" distL="0" distR="0" wp14:anchorId="07BC19A6" wp14:editId="3C5AEFC0">
                  <wp:extent cx="2407920" cy="1266284"/>
                  <wp:effectExtent l="0" t="0" r="0" b="0"/>
                  <wp:docPr id="18" name="Picture 18" descr="Observational Drawing for Kids :: Tips for Getting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servational Drawing for Kids :: Tips for Getting Star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966" cy="1311008"/>
                          </a:xfrm>
                          <a:prstGeom prst="rect">
                            <a:avLst/>
                          </a:prstGeom>
                          <a:noFill/>
                          <a:ln>
                            <a:noFill/>
                          </a:ln>
                        </pic:spPr>
                      </pic:pic>
                    </a:graphicData>
                  </a:graphic>
                </wp:inline>
              </w:drawing>
            </w:r>
          </w:p>
          <w:p w14:paraId="2313C17C" w14:textId="79944A4C" w:rsidR="003F3A40" w:rsidRPr="003B2F4E" w:rsidRDefault="003F3A40" w:rsidP="001A74DF">
            <w:pPr>
              <w:rPr>
                <w:rFonts w:ascii="Arial Narrow" w:hAnsi="Arial Narrow"/>
                <w:b/>
              </w:rPr>
            </w:pPr>
          </w:p>
        </w:tc>
        <w:tc>
          <w:tcPr>
            <w:tcW w:w="258" w:type="dxa"/>
            <w:vMerge/>
            <w:tcBorders>
              <w:bottom w:val="nil"/>
            </w:tcBorders>
            <w:shd w:val="clear" w:color="auto" w:fill="auto"/>
          </w:tcPr>
          <w:p w14:paraId="47F270B0" w14:textId="77777777" w:rsidR="003F3A40" w:rsidRPr="003B2F4E" w:rsidRDefault="003F3A40" w:rsidP="001A74DF">
            <w:pPr>
              <w:jc w:val="center"/>
              <w:rPr>
                <w:rFonts w:ascii="Arial Narrow" w:hAnsi="Arial Narrow"/>
                <w:sz w:val="18"/>
              </w:rPr>
            </w:pPr>
          </w:p>
        </w:tc>
        <w:tc>
          <w:tcPr>
            <w:tcW w:w="8198" w:type="dxa"/>
            <w:gridSpan w:val="2"/>
            <w:vMerge/>
            <w:shd w:val="clear" w:color="auto" w:fill="BDD6EE" w:themeFill="accent1" w:themeFillTint="66"/>
            <w:vAlign w:val="center"/>
          </w:tcPr>
          <w:p w14:paraId="436F7514" w14:textId="3ED38B18" w:rsidR="003F3A40" w:rsidRPr="003B2F4E" w:rsidRDefault="003F3A40" w:rsidP="001A74DF">
            <w:pPr>
              <w:jc w:val="center"/>
              <w:rPr>
                <w:rFonts w:ascii="Arial Narrow" w:hAnsi="Arial Narrow"/>
                <w:sz w:val="16"/>
                <w:szCs w:val="18"/>
              </w:rPr>
            </w:pPr>
          </w:p>
        </w:tc>
        <w:tc>
          <w:tcPr>
            <w:tcW w:w="431" w:type="dxa"/>
            <w:tcBorders>
              <w:top w:val="nil"/>
              <w:bottom w:val="nil"/>
            </w:tcBorders>
            <w:shd w:val="clear" w:color="auto" w:fill="BDD6EE" w:themeFill="accent1" w:themeFillTint="66"/>
            <w:vAlign w:val="center"/>
          </w:tcPr>
          <w:p w14:paraId="4EADA958" w14:textId="72FED372" w:rsidR="003F3A40" w:rsidRPr="003B2F4E" w:rsidRDefault="003F3A40" w:rsidP="001A74DF">
            <w:pPr>
              <w:jc w:val="center"/>
              <w:rPr>
                <w:rFonts w:ascii="Arial Narrow" w:hAnsi="Arial Narrow"/>
                <w:sz w:val="18"/>
                <w:szCs w:val="18"/>
              </w:rPr>
            </w:pPr>
          </w:p>
        </w:tc>
        <w:tc>
          <w:tcPr>
            <w:tcW w:w="1833" w:type="dxa"/>
            <w:vMerge/>
            <w:shd w:val="clear" w:color="auto" w:fill="BDD6EE" w:themeFill="accent1" w:themeFillTint="66"/>
            <w:vAlign w:val="center"/>
          </w:tcPr>
          <w:p w14:paraId="57DFEEB6" w14:textId="702A9211" w:rsidR="003F3A40" w:rsidRPr="003B2F4E" w:rsidRDefault="003F3A40" w:rsidP="001A74DF">
            <w:pPr>
              <w:jc w:val="center"/>
              <w:rPr>
                <w:rFonts w:ascii="Arial Narrow" w:hAnsi="Arial Narrow"/>
                <w:sz w:val="18"/>
                <w:szCs w:val="16"/>
              </w:rPr>
            </w:pPr>
          </w:p>
        </w:tc>
      </w:tr>
      <w:tr w:rsidR="00A2036A" w:rsidRPr="003B2F4E" w14:paraId="4C1D9099" w14:textId="77777777" w:rsidTr="00B943F5">
        <w:trPr>
          <w:trHeight w:val="1941"/>
        </w:trPr>
        <w:tc>
          <w:tcPr>
            <w:tcW w:w="6468" w:type="dxa"/>
            <w:gridSpan w:val="2"/>
            <w:vMerge/>
            <w:shd w:val="clear" w:color="auto" w:fill="BDD6EE" w:themeFill="accent1" w:themeFillTint="66"/>
            <w:vAlign w:val="center"/>
          </w:tcPr>
          <w:p w14:paraId="2E7FD828" w14:textId="77777777" w:rsidR="003F3A40" w:rsidRPr="003B2F4E" w:rsidRDefault="003F3A40" w:rsidP="001A74DF">
            <w:pPr>
              <w:jc w:val="center"/>
              <w:rPr>
                <w:rFonts w:ascii="Arial Narrow" w:hAnsi="Arial Narrow"/>
                <w:noProof/>
                <w:sz w:val="18"/>
              </w:rPr>
            </w:pPr>
          </w:p>
        </w:tc>
        <w:tc>
          <w:tcPr>
            <w:tcW w:w="4206" w:type="dxa"/>
            <w:vMerge/>
            <w:shd w:val="clear" w:color="auto" w:fill="BDD6EE" w:themeFill="accent1" w:themeFillTint="66"/>
            <w:vAlign w:val="center"/>
          </w:tcPr>
          <w:p w14:paraId="0ADF066D" w14:textId="0360AAA9" w:rsidR="003F3A40" w:rsidRPr="003B2F4E" w:rsidRDefault="003F3A40" w:rsidP="001A74DF">
            <w:pPr>
              <w:jc w:val="center"/>
              <w:rPr>
                <w:rFonts w:ascii="Arial Narrow" w:hAnsi="Arial Narrow"/>
                <w:noProof/>
                <w:sz w:val="18"/>
              </w:rPr>
            </w:pPr>
          </w:p>
        </w:tc>
        <w:tc>
          <w:tcPr>
            <w:tcW w:w="258" w:type="dxa"/>
            <w:tcBorders>
              <w:top w:val="nil"/>
              <w:bottom w:val="nil"/>
            </w:tcBorders>
            <w:shd w:val="clear" w:color="auto" w:fill="auto"/>
          </w:tcPr>
          <w:p w14:paraId="2906289D" w14:textId="582E2DAF" w:rsidR="003F3A40" w:rsidRPr="003B2F4E" w:rsidRDefault="003F3A40" w:rsidP="001A74DF">
            <w:pPr>
              <w:jc w:val="center"/>
              <w:rPr>
                <w:rFonts w:ascii="Arial Narrow" w:hAnsi="Arial Narrow"/>
                <w:sz w:val="18"/>
              </w:rPr>
            </w:pPr>
          </w:p>
        </w:tc>
        <w:tc>
          <w:tcPr>
            <w:tcW w:w="8198" w:type="dxa"/>
            <w:gridSpan w:val="2"/>
            <w:vMerge/>
            <w:shd w:val="clear" w:color="auto" w:fill="BDD6EE" w:themeFill="accent1" w:themeFillTint="66"/>
            <w:vAlign w:val="center"/>
          </w:tcPr>
          <w:p w14:paraId="4A73AFD6" w14:textId="149F458D" w:rsidR="003F3A40" w:rsidRPr="003B2F4E" w:rsidRDefault="003F3A40" w:rsidP="001A74DF">
            <w:pPr>
              <w:jc w:val="center"/>
              <w:rPr>
                <w:rFonts w:ascii="Arial Narrow" w:hAnsi="Arial Narrow"/>
                <w:sz w:val="20"/>
              </w:rPr>
            </w:pPr>
          </w:p>
        </w:tc>
        <w:tc>
          <w:tcPr>
            <w:tcW w:w="431" w:type="dxa"/>
            <w:vMerge w:val="restart"/>
            <w:tcBorders>
              <w:top w:val="nil"/>
              <w:bottom w:val="nil"/>
            </w:tcBorders>
            <w:shd w:val="clear" w:color="auto" w:fill="BDD6EE" w:themeFill="accent1" w:themeFillTint="66"/>
            <w:vAlign w:val="center"/>
          </w:tcPr>
          <w:p w14:paraId="15635486" w14:textId="74209CA3" w:rsidR="003F3A40" w:rsidRPr="003B2F4E" w:rsidRDefault="003F3A40" w:rsidP="001A74DF">
            <w:pPr>
              <w:jc w:val="center"/>
              <w:rPr>
                <w:rFonts w:ascii="Arial Narrow" w:hAnsi="Arial Narrow"/>
                <w:sz w:val="18"/>
                <w:szCs w:val="18"/>
              </w:rPr>
            </w:pPr>
          </w:p>
        </w:tc>
        <w:tc>
          <w:tcPr>
            <w:tcW w:w="1833" w:type="dxa"/>
            <w:vMerge/>
            <w:shd w:val="clear" w:color="auto" w:fill="BDD6EE" w:themeFill="accent1" w:themeFillTint="66"/>
            <w:vAlign w:val="center"/>
          </w:tcPr>
          <w:p w14:paraId="0D9C9C1C" w14:textId="29EB4DFE" w:rsidR="003F3A40" w:rsidRPr="003B2F4E" w:rsidRDefault="003F3A40" w:rsidP="001A74DF">
            <w:pPr>
              <w:jc w:val="center"/>
              <w:rPr>
                <w:rFonts w:ascii="Arial Narrow" w:hAnsi="Arial Narrow"/>
                <w:sz w:val="18"/>
                <w:szCs w:val="16"/>
              </w:rPr>
            </w:pPr>
          </w:p>
        </w:tc>
      </w:tr>
      <w:tr w:rsidR="00A2036A" w:rsidRPr="003B2F4E" w14:paraId="2728DCA8" w14:textId="77777777" w:rsidTr="00B943F5">
        <w:trPr>
          <w:trHeight w:val="55"/>
        </w:trPr>
        <w:tc>
          <w:tcPr>
            <w:tcW w:w="6468" w:type="dxa"/>
            <w:gridSpan w:val="2"/>
            <w:vMerge w:val="restart"/>
            <w:shd w:val="clear" w:color="auto" w:fill="BDD6EE" w:themeFill="accent1" w:themeFillTint="66"/>
          </w:tcPr>
          <w:p w14:paraId="701AF57A" w14:textId="475EAC2A" w:rsidR="003F3A40" w:rsidRPr="00A2036A" w:rsidRDefault="00A2036A" w:rsidP="001A74DF">
            <w:pPr>
              <w:jc w:val="center"/>
              <w:rPr>
                <w:rFonts w:ascii="Arial Narrow" w:hAnsi="Arial Narrow"/>
                <w:sz w:val="24"/>
              </w:rPr>
            </w:pPr>
            <w:r>
              <w:rPr>
                <w:rFonts w:ascii="Arial Narrow" w:hAnsi="Arial Narrow"/>
                <w:sz w:val="24"/>
              </w:rPr>
              <w:t>If you’re drawing from a picture or another piece of art, turn it upside down! The brain likes to make sense of what it is looking at, which can make it trickier to draw things. If the piece is turned upside down, the brain only sees shapes, which makes it far easier to draw!</w:t>
            </w:r>
          </w:p>
        </w:tc>
        <w:tc>
          <w:tcPr>
            <w:tcW w:w="4206" w:type="dxa"/>
            <w:vMerge w:val="restart"/>
            <w:shd w:val="clear" w:color="auto" w:fill="BDD6EE" w:themeFill="accent1" w:themeFillTint="66"/>
          </w:tcPr>
          <w:p w14:paraId="254120CA" w14:textId="76C85106" w:rsidR="003F3A40" w:rsidRPr="003B2F4E" w:rsidRDefault="00A2036A" w:rsidP="001A74DF">
            <w:pPr>
              <w:jc w:val="center"/>
              <w:rPr>
                <w:rFonts w:ascii="Arial Narrow" w:hAnsi="Arial Narrow"/>
                <w:sz w:val="18"/>
              </w:rPr>
            </w:pPr>
            <w:r>
              <w:rPr>
                <w:noProof/>
                <w:lang w:val="en-GB" w:eastAsia="en-GB"/>
              </w:rPr>
              <w:drawing>
                <wp:inline distT="0" distB="0" distL="0" distR="0" wp14:anchorId="044766AB" wp14:editId="60C9E607">
                  <wp:extent cx="2402706" cy="845820"/>
                  <wp:effectExtent l="0" t="0" r="0" b="0"/>
                  <wp:docPr id="19" name="Picture 19" descr="Drawing in the National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 in the National Curriculum"/>
                          <pic:cNvPicPr>
                            <a:picLocks noChangeAspect="1" noChangeArrowheads="1"/>
                          </pic:cNvPicPr>
                        </pic:nvPicPr>
                        <pic:blipFill rotWithShape="1">
                          <a:blip r:embed="rId11">
                            <a:extLst>
                              <a:ext uri="{28A0092B-C50C-407E-A947-70E740481C1C}">
                                <a14:useLocalDpi xmlns:a14="http://schemas.microsoft.com/office/drawing/2010/main" val="0"/>
                              </a:ext>
                            </a:extLst>
                          </a:blip>
                          <a:srcRect t="53064"/>
                          <a:stretch/>
                        </pic:blipFill>
                        <pic:spPr bwMode="auto">
                          <a:xfrm>
                            <a:off x="0" y="0"/>
                            <a:ext cx="2483802" cy="874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 w:type="dxa"/>
            <w:tcBorders>
              <w:top w:val="nil"/>
              <w:bottom w:val="nil"/>
            </w:tcBorders>
            <w:shd w:val="clear" w:color="auto" w:fill="auto"/>
          </w:tcPr>
          <w:p w14:paraId="4E93ABBD" w14:textId="3438137F" w:rsidR="003F3A40" w:rsidRPr="003B2F4E" w:rsidRDefault="003F3A40" w:rsidP="001A74DF">
            <w:pPr>
              <w:jc w:val="center"/>
              <w:rPr>
                <w:rFonts w:ascii="Arial Narrow" w:hAnsi="Arial Narrow"/>
                <w:sz w:val="18"/>
              </w:rPr>
            </w:pPr>
          </w:p>
        </w:tc>
        <w:tc>
          <w:tcPr>
            <w:tcW w:w="8198" w:type="dxa"/>
            <w:gridSpan w:val="2"/>
            <w:vMerge/>
            <w:shd w:val="clear" w:color="auto" w:fill="BDD6EE" w:themeFill="accent1" w:themeFillTint="66"/>
          </w:tcPr>
          <w:p w14:paraId="3AEE0AFF" w14:textId="19B1CFC2" w:rsidR="003F3A40" w:rsidRPr="003B2F4E" w:rsidRDefault="003F3A40" w:rsidP="001A74DF">
            <w:pPr>
              <w:jc w:val="center"/>
              <w:rPr>
                <w:rFonts w:ascii="Arial Narrow" w:hAnsi="Arial Narrow"/>
                <w:sz w:val="16"/>
              </w:rPr>
            </w:pPr>
          </w:p>
        </w:tc>
        <w:tc>
          <w:tcPr>
            <w:tcW w:w="431" w:type="dxa"/>
            <w:vMerge/>
            <w:tcBorders>
              <w:top w:val="nil"/>
              <w:bottom w:val="nil"/>
            </w:tcBorders>
            <w:shd w:val="clear" w:color="auto" w:fill="auto"/>
          </w:tcPr>
          <w:p w14:paraId="59289F4B" w14:textId="77777777" w:rsidR="003F3A40" w:rsidRPr="003B2F4E" w:rsidRDefault="003F3A40" w:rsidP="001A74DF">
            <w:pPr>
              <w:jc w:val="center"/>
              <w:rPr>
                <w:rFonts w:ascii="Arial Narrow" w:hAnsi="Arial Narrow"/>
                <w:sz w:val="16"/>
              </w:rPr>
            </w:pPr>
          </w:p>
        </w:tc>
        <w:tc>
          <w:tcPr>
            <w:tcW w:w="1833" w:type="dxa"/>
            <w:vMerge/>
            <w:shd w:val="clear" w:color="auto" w:fill="FFFFFF" w:themeFill="background1"/>
          </w:tcPr>
          <w:p w14:paraId="0673E51A" w14:textId="77777777" w:rsidR="003F3A40" w:rsidRPr="003B2F4E" w:rsidRDefault="003F3A40" w:rsidP="001A74DF">
            <w:pPr>
              <w:jc w:val="center"/>
              <w:rPr>
                <w:rFonts w:ascii="Arial Narrow" w:hAnsi="Arial Narrow"/>
                <w:sz w:val="18"/>
                <w:szCs w:val="16"/>
              </w:rPr>
            </w:pPr>
          </w:p>
        </w:tc>
      </w:tr>
      <w:tr w:rsidR="00A2036A" w:rsidRPr="003B2F4E" w14:paraId="0C0B8018" w14:textId="77777777" w:rsidTr="00B943F5">
        <w:trPr>
          <w:trHeight w:val="1130"/>
        </w:trPr>
        <w:tc>
          <w:tcPr>
            <w:tcW w:w="6468" w:type="dxa"/>
            <w:gridSpan w:val="2"/>
            <w:vMerge/>
            <w:shd w:val="clear" w:color="auto" w:fill="BDD6EE" w:themeFill="accent1" w:themeFillTint="66"/>
            <w:vAlign w:val="center"/>
          </w:tcPr>
          <w:p w14:paraId="06D8A256" w14:textId="77777777" w:rsidR="003F3A40" w:rsidRPr="003B2F4E" w:rsidRDefault="003F3A40" w:rsidP="001A74DF">
            <w:pPr>
              <w:jc w:val="center"/>
              <w:rPr>
                <w:rFonts w:ascii="Arial Narrow" w:hAnsi="Arial Narrow"/>
                <w:sz w:val="18"/>
              </w:rPr>
            </w:pPr>
          </w:p>
        </w:tc>
        <w:tc>
          <w:tcPr>
            <w:tcW w:w="4206" w:type="dxa"/>
            <w:vMerge/>
            <w:shd w:val="clear" w:color="auto" w:fill="BDD6EE" w:themeFill="accent1" w:themeFillTint="66"/>
            <w:vAlign w:val="center"/>
          </w:tcPr>
          <w:p w14:paraId="65A5D413" w14:textId="17071C62" w:rsidR="003F3A40" w:rsidRPr="003B2F4E" w:rsidRDefault="003F3A40" w:rsidP="001A74DF">
            <w:pPr>
              <w:jc w:val="center"/>
              <w:rPr>
                <w:rFonts w:ascii="Arial Narrow" w:hAnsi="Arial Narrow"/>
                <w:sz w:val="18"/>
              </w:rPr>
            </w:pPr>
          </w:p>
        </w:tc>
        <w:tc>
          <w:tcPr>
            <w:tcW w:w="258" w:type="dxa"/>
            <w:tcBorders>
              <w:top w:val="nil"/>
              <w:bottom w:val="nil"/>
            </w:tcBorders>
            <w:shd w:val="clear" w:color="auto" w:fill="auto"/>
          </w:tcPr>
          <w:p w14:paraId="25C5BBD7" w14:textId="49A82DC1" w:rsidR="003F3A40" w:rsidRPr="003B2F4E" w:rsidRDefault="003F3A40" w:rsidP="001A74DF">
            <w:pPr>
              <w:jc w:val="center"/>
              <w:rPr>
                <w:rFonts w:ascii="Arial Narrow" w:hAnsi="Arial Narrow"/>
                <w:sz w:val="18"/>
              </w:rPr>
            </w:pPr>
          </w:p>
        </w:tc>
        <w:tc>
          <w:tcPr>
            <w:tcW w:w="8198" w:type="dxa"/>
            <w:gridSpan w:val="2"/>
            <w:vMerge/>
            <w:shd w:val="clear" w:color="auto" w:fill="BDD6EE" w:themeFill="accent1" w:themeFillTint="66"/>
            <w:vAlign w:val="center"/>
          </w:tcPr>
          <w:p w14:paraId="70AD8B19" w14:textId="6206235F" w:rsidR="003F3A40" w:rsidRPr="003B2F4E" w:rsidRDefault="003F3A40" w:rsidP="001A74DF">
            <w:pPr>
              <w:jc w:val="center"/>
              <w:rPr>
                <w:rFonts w:ascii="Arial Narrow" w:hAnsi="Arial Narrow"/>
                <w:sz w:val="16"/>
              </w:rPr>
            </w:pPr>
          </w:p>
        </w:tc>
        <w:tc>
          <w:tcPr>
            <w:tcW w:w="431" w:type="dxa"/>
            <w:tcBorders>
              <w:top w:val="nil"/>
              <w:bottom w:val="nil"/>
            </w:tcBorders>
            <w:shd w:val="clear" w:color="auto" w:fill="auto"/>
            <w:vAlign w:val="center"/>
          </w:tcPr>
          <w:p w14:paraId="35E7709E" w14:textId="33858D7B" w:rsidR="003F3A40" w:rsidRPr="003B2F4E" w:rsidRDefault="003F3A40" w:rsidP="001A74DF">
            <w:pPr>
              <w:jc w:val="center"/>
              <w:rPr>
                <w:rFonts w:ascii="Arial Narrow" w:hAnsi="Arial Narrow"/>
                <w:sz w:val="18"/>
              </w:rPr>
            </w:pPr>
          </w:p>
        </w:tc>
        <w:tc>
          <w:tcPr>
            <w:tcW w:w="1833" w:type="dxa"/>
            <w:vMerge/>
            <w:shd w:val="clear" w:color="auto" w:fill="FFFFFF" w:themeFill="background1"/>
            <w:vAlign w:val="center"/>
          </w:tcPr>
          <w:p w14:paraId="47D68725" w14:textId="1D01E272" w:rsidR="003F3A40" w:rsidRPr="003B2F4E" w:rsidRDefault="003F3A40" w:rsidP="001A74DF">
            <w:pPr>
              <w:jc w:val="center"/>
              <w:rPr>
                <w:rFonts w:ascii="Arial Narrow" w:hAnsi="Arial Narrow"/>
                <w:sz w:val="18"/>
                <w:szCs w:val="16"/>
              </w:rPr>
            </w:pPr>
          </w:p>
        </w:tc>
      </w:tr>
    </w:tbl>
    <w:p w14:paraId="4E762456" w14:textId="40394BD6" w:rsidR="00B33148" w:rsidRPr="003B2F4E" w:rsidRDefault="00B33148" w:rsidP="00AE5182">
      <w:pPr>
        <w:rPr>
          <w:rFonts w:ascii="Arial Narrow" w:hAnsi="Arial Narrow"/>
        </w:rPr>
      </w:pPr>
    </w:p>
    <w:sectPr w:rsidR="00B33148" w:rsidRPr="003B2F4E"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40803"/>
    <w:multiLevelType w:val="multilevel"/>
    <w:tmpl w:val="F446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74C3A"/>
    <w:multiLevelType w:val="multilevel"/>
    <w:tmpl w:val="371C7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E5612"/>
    <w:multiLevelType w:val="multilevel"/>
    <w:tmpl w:val="87F0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3"/>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1AAE"/>
    <w:rsid w:val="00006902"/>
    <w:rsid w:val="0001601B"/>
    <w:rsid w:val="0001686C"/>
    <w:rsid w:val="00021191"/>
    <w:rsid w:val="0002393F"/>
    <w:rsid w:val="00023E60"/>
    <w:rsid w:val="0002490B"/>
    <w:rsid w:val="000269C2"/>
    <w:rsid w:val="00032E9B"/>
    <w:rsid w:val="00036252"/>
    <w:rsid w:val="0003757A"/>
    <w:rsid w:val="0004014C"/>
    <w:rsid w:val="0004105D"/>
    <w:rsid w:val="00042C25"/>
    <w:rsid w:val="00046EDB"/>
    <w:rsid w:val="0005151A"/>
    <w:rsid w:val="000533F7"/>
    <w:rsid w:val="00053E81"/>
    <w:rsid w:val="00053ED3"/>
    <w:rsid w:val="00055642"/>
    <w:rsid w:val="000624B3"/>
    <w:rsid w:val="00073A3E"/>
    <w:rsid w:val="00073FC2"/>
    <w:rsid w:val="00074A7F"/>
    <w:rsid w:val="00076665"/>
    <w:rsid w:val="00080E67"/>
    <w:rsid w:val="00082CD3"/>
    <w:rsid w:val="00091501"/>
    <w:rsid w:val="00092C96"/>
    <w:rsid w:val="00094B17"/>
    <w:rsid w:val="000A1D29"/>
    <w:rsid w:val="000B065B"/>
    <w:rsid w:val="000B0DD3"/>
    <w:rsid w:val="000B309A"/>
    <w:rsid w:val="000B4317"/>
    <w:rsid w:val="000B7F20"/>
    <w:rsid w:val="000C095B"/>
    <w:rsid w:val="000C19E5"/>
    <w:rsid w:val="000D02F3"/>
    <w:rsid w:val="000D10C3"/>
    <w:rsid w:val="000D2C27"/>
    <w:rsid w:val="000D5CEF"/>
    <w:rsid w:val="000E1D9E"/>
    <w:rsid w:val="000E7595"/>
    <w:rsid w:val="000F14B4"/>
    <w:rsid w:val="00105831"/>
    <w:rsid w:val="00114EAF"/>
    <w:rsid w:val="001174BF"/>
    <w:rsid w:val="00122537"/>
    <w:rsid w:val="001235AC"/>
    <w:rsid w:val="00125052"/>
    <w:rsid w:val="00127F2A"/>
    <w:rsid w:val="0013420B"/>
    <w:rsid w:val="00134E97"/>
    <w:rsid w:val="001368AD"/>
    <w:rsid w:val="00137C57"/>
    <w:rsid w:val="0014312A"/>
    <w:rsid w:val="00145B8A"/>
    <w:rsid w:val="00151F82"/>
    <w:rsid w:val="00157D4C"/>
    <w:rsid w:val="00160EA9"/>
    <w:rsid w:val="00163B76"/>
    <w:rsid w:val="00171CB0"/>
    <w:rsid w:val="00172EB6"/>
    <w:rsid w:val="0017468B"/>
    <w:rsid w:val="00175360"/>
    <w:rsid w:val="00176609"/>
    <w:rsid w:val="001833C5"/>
    <w:rsid w:val="001847D3"/>
    <w:rsid w:val="001878C4"/>
    <w:rsid w:val="00190574"/>
    <w:rsid w:val="00191828"/>
    <w:rsid w:val="00191C8C"/>
    <w:rsid w:val="00191E70"/>
    <w:rsid w:val="001923D9"/>
    <w:rsid w:val="00192F65"/>
    <w:rsid w:val="00193C96"/>
    <w:rsid w:val="001949C7"/>
    <w:rsid w:val="00195084"/>
    <w:rsid w:val="001A1A2E"/>
    <w:rsid w:val="001A6A8D"/>
    <w:rsid w:val="001A74DF"/>
    <w:rsid w:val="001B0D3B"/>
    <w:rsid w:val="001B4AA5"/>
    <w:rsid w:val="001C7625"/>
    <w:rsid w:val="001D2A35"/>
    <w:rsid w:val="001D4247"/>
    <w:rsid w:val="001D4A8F"/>
    <w:rsid w:val="001E2A9C"/>
    <w:rsid w:val="001E3C35"/>
    <w:rsid w:val="001E4263"/>
    <w:rsid w:val="001F06FD"/>
    <w:rsid w:val="001F0AF3"/>
    <w:rsid w:val="001F122F"/>
    <w:rsid w:val="00203722"/>
    <w:rsid w:val="002038F8"/>
    <w:rsid w:val="00210463"/>
    <w:rsid w:val="00210A7C"/>
    <w:rsid w:val="0021124B"/>
    <w:rsid w:val="00213FFC"/>
    <w:rsid w:val="00217E30"/>
    <w:rsid w:val="0022124B"/>
    <w:rsid w:val="00223D58"/>
    <w:rsid w:val="00224C46"/>
    <w:rsid w:val="00225639"/>
    <w:rsid w:val="002266E6"/>
    <w:rsid w:val="00236A4F"/>
    <w:rsid w:val="00241142"/>
    <w:rsid w:val="00241918"/>
    <w:rsid w:val="002426F7"/>
    <w:rsid w:val="00242B17"/>
    <w:rsid w:val="00243F8D"/>
    <w:rsid w:val="0024777F"/>
    <w:rsid w:val="00264E98"/>
    <w:rsid w:val="0026677F"/>
    <w:rsid w:val="00266F4B"/>
    <w:rsid w:val="00271CF7"/>
    <w:rsid w:val="00280A56"/>
    <w:rsid w:val="002876F4"/>
    <w:rsid w:val="002907D8"/>
    <w:rsid w:val="00293CEE"/>
    <w:rsid w:val="002A2F94"/>
    <w:rsid w:val="002A36F3"/>
    <w:rsid w:val="002A7889"/>
    <w:rsid w:val="002B4EB6"/>
    <w:rsid w:val="002B53B3"/>
    <w:rsid w:val="002C0885"/>
    <w:rsid w:val="002C45DD"/>
    <w:rsid w:val="002C59A4"/>
    <w:rsid w:val="002C5F7F"/>
    <w:rsid w:val="002D1EC7"/>
    <w:rsid w:val="002D46E3"/>
    <w:rsid w:val="002D5C45"/>
    <w:rsid w:val="002E5325"/>
    <w:rsid w:val="002F6767"/>
    <w:rsid w:val="00301BB1"/>
    <w:rsid w:val="00302684"/>
    <w:rsid w:val="00303F1A"/>
    <w:rsid w:val="00304414"/>
    <w:rsid w:val="00311B43"/>
    <w:rsid w:val="00313303"/>
    <w:rsid w:val="003145E9"/>
    <w:rsid w:val="00315830"/>
    <w:rsid w:val="003163CB"/>
    <w:rsid w:val="00322242"/>
    <w:rsid w:val="00333A19"/>
    <w:rsid w:val="00340541"/>
    <w:rsid w:val="00346240"/>
    <w:rsid w:val="00354E7D"/>
    <w:rsid w:val="0035562A"/>
    <w:rsid w:val="00356CB9"/>
    <w:rsid w:val="00361B19"/>
    <w:rsid w:val="003721E6"/>
    <w:rsid w:val="0037580B"/>
    <w:rsid w:val="003778F8"/>
    <w:rsid w:val="00381527"/>
    <w:rsid w:val="00383685"/>
    <w:rsid w:val="003836E4"/>
    <w:rsid w:val="003847E3"/>
    <w:rsid w:val="00384E90"/>
    <w:rsid w:val="003870FC"/>
    <w:rsid w:val="00387240"/>
    <w:rsid w:val="003933FB"/>
    <w:rsid w:val="00393E95"/>
    <w:rsid w:val="00394AC8"/>
    <w:rsid w:val="003A3202"/>
    <w:rsid w:val="003A543A"/>
    <w:rsid w:val="003A5D2C"/>
    <w:rsid w:val="003B074C"/>
    <w:rsid w:val="003B2F4E"/>
    <w:rsid w:val="003B3AE6"/>
    <w:rsid w:val="003B4095"/>
    <w:rsid w:val="003C30CD"/>
    <w:rsid w:val="003C3D05"/>
    <w:rsid w:val="003C7D58"/>
    <w:rsid w:val="003D1AF5"/>
    <w:rsid w:val="003E1431"/>
    <w:rsid w:val="003E5419"/>
    <w:rsid w:val="003E60A0"/>
    <w:rsid w:val="003E6E86"/>
    <w:rsid w:val="003F03F8"/>
    <w:rsid w:val="003F3A40"/>
    <w:rsid w:val="003F475A"/>
    <w:rsid w:val="003F5484"/>
    <w:rsid w:val="00401C43"/>
    <w:rsid w:val="0040240B"/>
    <w:rsid w:val="004038D8"/>
    <w:rsid w:val="004101B6"/>
    <w:rsid w:val="00410953"/>
    <w:rsid w:val="00410B69"/>
    <w:rsid w:val="00415F19"/>
    <w:rsid w:val="0043057C"/>
    <w:rsid w:val="00430BF5"/>
    <w:rsid w:val="00440BFB"/>
    <w:rsid w:val="00441F28"/>
    <w:rsid w:val="00444547"/>
    <w:rsid w:val="00445CD8"/>
    <w:rsid w:val="004519EC"/>
    <w:rsid w:val="004525DE"/>
    <w:rsid w:val="004529F6"/>
    <w:rsid w:val="00452BD7"/>
    <w:rsid w:val="00453320"/>
    <w:rsid w:val="00461489"/>
    <w:rsid w:val="004617EF"/>
    <w:rsid w:val="00463EEA"/>
    <w:rsid w:val="00464AFE"/>
    <w:rsid w:val="00480DAA"/>
    <w:rsid w:val="00485600"/>
    <w:rsid w:val="00487370"/>
    <w:rsid w:val="00487F33"/>
    <w:rsid w:val="00492CDD"/>
    <w:rsid w:val="0049779D"/>
    <w:rsid w:val="004B0B7C"/>
    <w:rsid w:val="004B1FD9"/>
    <w:rsid w:val="004B2F54"/>
    <w:rsid w:val="004B78D1"/>
    <w:rsid w:val="004C107D"/>
    <w:rsid w:val="004C39BE"/>
    <w:rsid w:val="004C493A"/>
    <w:rsid w:val="004C4DEC"/>
    <w:rsid w:val="004C5262"/>
    <w:rsid w:val="004C711C"/>
    <w:rsid w:val="004D0B7A"/>
    <w:rsid w:val="004D1663"/>
    <w:rsid w:val="004E3127"/>
    <w:rsid w:val="004E4854"/>
    <w:rsid w:val="004F128A"/>
    <w:rsid w:val="004F2EE4"/>
    <w:rsid w:val="004F48F0"/>
    <w:rsid w:val="005078B0"/>
    <w:rsid w:val="00510857"/>
    <w:rsid w:val="005139E0"/>
    <w:rsid w:val="005222F1"/>
    <w:rsid w:val="005351FB"/>
    <w:rsid w:val="00540223"/>
    <w:rsid w:val="00541083"/>
    <w:rsid w:val="00544B18"/>
    <w:rsid w:val="00545347"/>
    <w:rsid w:val="00556560"/>
    <w:rsid w:val="00556A0B"/>
    <w:rsid w:val="00561C8E"/>
    <w:rsid w:val="00563958"/>
    <w:rsid w:val="005715DC"/>
    <w:rsid w:val="005734FF"/>
    <w:rsid w:val="0058214F"/>
    <w:rsid w:val="005A603B"/>
    <w:rsid w:val="005B079C"/>
    <w:rsid w:val="005B4C89"/>
    <w:rsid w:val="005B7594"/>
    <w:rsid w:val="005B79DA"/>
    <w:rsid w:val="005D4780"/>
    <w:rsid w:val="005E1B57"/>
    <w:rsid w:val="005E22F4"/>
    <w:rsid w:val="005E2441"/>
    <w:rsid w:val="005E3734"/>
    <w:rsid w:val="0060036C"/>
    <w:rsid w:val="006023EF"/>
    <w:rsid w:val="00604463"/>
    <w:rsid w:val="00604814"/>
    <w:rsid w:val="00605824"/>
    <w:rsid w:val="00607562"/>
    <w:rsid w:val="00611F54"/>
    <w:rsid w:val="00612BCE"/>
    <w:rsid w:val="00614289"/>
    <w:rsid w:val="00621474"/>
    <w:rsid w:val="00621F5E"/>
    <w:rsid w:val="00623B28"/>
    <w:rsid w:val="00626D55"/>
    <w:rsid w:val="00631320"/>
    <w:rsid w:val="006369D2"/>
    <w:rsid w:val="0063740F"/>
    <w:rsid w:val="00637FBD"/>
    <w:rsid w:val="0064374C"/>
    <w:rsid w:val="0065041E"/>
    <w:rsid w:val="0065158E"/>
    <w:rsid w:val="00651D72"/>
    <w:rsid w:val="00655246"/>
    <w:rsid w:val="006557F8"/>
    <w:rsid w:val="006567FA"/>
    <w:rsid w:val="00656B88"/>
    <w:rsid w:val="00666240"/>
    <w:rsid w:val="00666FB6"/>
    <w:rsid w:val="0067756F"/>
    <w:rsid w:val="00682D59"/>
    <w:rsid w:val="00685AC0"/>
    <w:rsid w:val="00685F81"/>
    <w:rsid w:val="006932A7"/>
    <w:rsid w:val="00694440"/>
    <w:rsid w:val="00697C5B"/>
    <w:rsid w:val="006A6CE2"/>
    <w:rsid w:val="006B7CDA"/>
    <w:rsid w:val="006C2318"/>
    <w:rsid w:val="006C4528"/>
    <w:rsid w:val="006D20F5"/>
    <w:rsid w:val="006D30FF"/>
    <w:rsid w:val="006D474F"/>
    <w:rsid w:val="006D610F"/>
    <w:rsid w:val="006D6F2A"/>
    <w:rsid w:val="006E507D"/>
    <w:rsid w:val="006F39BB"/>
    <w:rsid w:val="006F47C9"/>
    <w:rsid w:val="00700793"/>
    <w:rsid w:val="00701E05"/>
    <w:rsid w:val="007028F5"/>
    <w:rsid w:val="00711150"/>
    <w:rsid w:val="00712506"/>
    <w:rsid w:val="00714755"/>
    <w:rsid w:val="00717227"/>
    <w:rsid w:val="00723703"/>
    <w:rsid w:val="007255B3"/>
    <w:rsid w:val="00725C22"/>
    <w:rsid w:val="00726E03"/>
    <w:rsid w:val="007431AE"/>
    <w:rsid w:val="007459CD"/>
    <w:rsid w:val="00751E4E"/>
    <w:rsid w:val="00753CAE"/>
    <w:rsid w:val="00754238"/>
    <w:rsid w:val="00766BBE"/>
    <w:rsid w:val="007771B9"/>
    <w:rsid w:val="00780A4C"/>
    <w:rsid w:val="00786372"/>
    <w:rsid w:val="00787633"/>
    <w:rsid w:val="00792CC6"/>
    <w:rsid w:val="007A4A83"/>
    <w:rsid w:val="007A682B"/>
    <w:rsid w:val="007C1B56"/>
    <w:rsid w:val="007C29C4"/>
    <w:rsid w:val="007C7F39"/>
    <w:rsid w:val="007D0CD2"/>
    <w:rsid w:val="007D4AF7"/>
    <w:rsid w:val="007F26F2"/>
    <w:rsid w:val="00802BB5"/>
    <w:rsid w:val="0081342F"/>
    <w:rsid w:val="00813D74"/>
    <w:rsid w:val="008142DF"/>
    <w:rsid w:val="00815E9F"/>
    <w:rsid w:val="00816DDA"/>
    <w:rsid w:val="008174E2"/>
    <w:rsid w:val="008176AC"/>
    <w:rsid w:val="00822B67"/>
    <w:rsid w:val="00825796"/>
    <w:rsid w:val="00826A70"/>
    <w:rsid w:val="008372F9"/>
    <w:rsid w:val="00841AF7"/>
    <w:rsid w:val="00850758"/>
    <w:rsid w:val="00850B97"/>
    <w:rsid w:val="008520E1"/>
    <w:rsid w:val="00852C39"/>
    <w:rsid w:val="0085312F"/>
    <w:rsid w:val="00856B25"/>
    <w:rsid w:val="00857367"/>
    <w:rsid w:val="00860A79"/>
    <w:rsid w:val="00864AC0"/>
    <w:rsid w:val="00871AFB"/>
    <w:rsid w:val="00877DB8"/>
    <w:rsid w:val="008802A2"/>
    <w:rsid w:val="00882E50"/>
    <w:rsid w:val="008840D3"/>
    <w:rsid w:val="008A022D"/>
    <w:rsid w:val="008A02FD"/>
    <w:rsid w:val="008A6662"/>
    <w:rsid w:val="008B3BF3"/>
    <w:rsid w:val="008C1124"/>
    <w:rsid w:val="008C66ED"/>
    <w:rsid w:val="008E00DB"/>
    <w:rsid w:val="008E0BAF"/>
    <w:rsid w:val="008E26F6"/>
    <w:rsid w:val="008E5E48"/>
    <w:rsid w:val="008F01B0"/>
    <w:rsid w:val="0090788A"/>
    <w:rsid w:val="00911C5A"/>
    <w:rsid w:val="00914969"/>
    <w:rsid w:val="00920E73"/>
    <w:rsid w:val="00922572"/>
    <w:rsid w:val="00922989"/>
    <w:rsid w:val="00924DA8"/>
    <w:rsid w:val="00926655"/>
    <w:rsid w:val="00934C77"/>
    <w:rsid w:val="0094242C"/>
    <w:rsid w:val="00942652"/>
    <w:rsid w:val="00946B14"/>
    <w:rsid w:val="00962369"/>
    <w:rsid w:val="00967284"/>
    <w:rsid w:val="00975F28"/>
    <w:rsid w:val="0098104F"/>
    <w:rsid w:val="00981A89"/>
    <w:rsid w:val="00983860"/>
    <w:rsid w:val="00992A3A"/>
    <w:rsid w:val="00992FA7"/>
    <w:rsid w:val="0099614F"/>
    <w:rsid w:val="009A2339"/>
    <w:rsid w:val="009B02E1"/>
    <w:rsid w:val="009B4C87"/>
    <w:rsid w:val="009B6D34"/>
    <w:rsid w:val="009C16F1"/>
    <w:rsid w:val="009C196F"/>
    <w:rsid w:val="009C1A1E"/>
    <w:rsid w:val="009C6C1D"/>
    <w:rsid w:val="009D6877"/>
    <w:rsid w:val="009D7C9D"/>
    <w:rsid w:val="009E4A8F"/>
    <w:rsid w:val="009F068B"/>
    <w:rsid w:val="009F0CDB"/>
    <w:rsid w:val="009F4115"/>
    <w:rsid w:val="009F5234"/>
    <w:rsid w:val="00A07494"/>
    <w:rsid w:val="00A1584B"/>
    <w:rsid w:val="00A2036A"/>
    <w:rsid w:val="00A226A9"/>
    <w:rsid w:val="00A259F1"/>
    <w:rsid w:val="00A26C61"/>
    <w:rsid w:val="00A330F8"/>
    <w:rsid w:val="00A33B6E"/>
    <w:rsid w:val="00A40B4F"/>
    <w:rsid w:val="00A40CFE"/>
    <w:rsid w:val="00A4150F"/>
    <w:rsid w:val="00A42333"/>
    <w:rsid w:val="00A42D8E"/>
    <w:rsid w:val="00A43A50"/>
    <w:rsid w:val="00A52910"/>
    <w:rsid w:val="00A5468E"/>
    <w:rsid w:val="00A552AC"/>
    <w:rsid w:val="00A562DC"/>
    <w:rsid w:val="00A569BB"/>
    <w:rsid w:val="00A5777D"/>
    <w:rsid w:val="00A60959"/>
    <w:rsid w:val="00A60CB6"/>
    <w:rsid w:val="00A6694D"/>
    <w:rsid w:val="00A7696C"/>
    <w:rsid w:val="00A83309"/>
    <w:rsid w:val="00A87390"/>
    <w:rsid w:val="00A96B11"/>
    <w:rsid w:val="00AA486D"/>
    <w:rsid w:val="00AA6A61"/>
    <w:rsid w:val="00AB161E"/>
    <w:rsid w:val="00AB370A"/>
    <w:rsid w:val="00AB418B"/>
    <w:rsid w:val="00AB7292"/>
    <w:rsid w:val="00AB7F9D"/>
    <w:rsid w:val="00AC221B"/>
    <w:rsid w:val="00AE1820"/>
    <w:rsid w:val="00AE4147"/>
    <w:rsid w:val="00AE50BB"/>
    <w:rsid w:val="00AE5182"/>
    <w:rsid w:val="00AF61C7"/>
    <w:rsid w:val="00AF629E"/>
    <w:rsid w:val="00B040BE"/>
    <w:rsid w:val="00B0727B"/>
    <w:rsid w:val="00B14AC6"/>
    <w:rsid w:val="00B203F1"/>
    <w:rsid w:val="00B21A97"/>
    <w:rsid w:val="00B25EE3"/>
    <w:rsid w:val="00B33148"/>
    <w:rsid w:val="00B336F9"/>
    <w:rsid w:val="00B40DAD"/>
    <w:rsid w:val="00B42C57"/>
    <w:rsid w:val="00B4684F"/>
    <w:rsid w:val="00B51661"/>
    <w:rsid w:val="00B52313"/>
    <w:rsid w:val="00B53F32"/>
    <w:rsid w:val="00B567EB"/>
    <w:rsid w:val="00B6483E"/>
    <w:rsid w:val="00B65A15"/>
    <w:rsid w:val="00B7158C"/>
    <w:rsid w:val="00B76388"/>
    <w:rsid w:val="00B86657"/>
    <w:rsid w:val="00B91E7F"/>
    <w:rsid w:val="00B92E2F"/>
    <w:rsid w:val="00B943F5"/>
    <w:rsid w:val="00B94D09"/>
    <w:rsid w:val="00B973AF"/>
    <w:rsid w:val="00BA3136"/>
    <w:rsid w:val="00BA4EA4"/>
    <w:rsid w:val="00BA583E"/>
    <w:rsid w:val="00BD20B1"/>
    <w:rsid w:val="00BD5A8C"/>
    <w:rsid w:val="00BD6949"/>
    <w:rsid w:val="00BE38F8"/>
    <w:rsid w:val="00BE6C09"/>
    <w:rsid w:val="00BF1D5B"/>
    <w:rsid w:val="00BF2848"/>
    <w:rsid w:val="00C015B2"/>
    <w:rsid w:val="00C068FC"/>
    <w:rsid w:val="00C10DF9"/>
    <w:rsid w:val="00C1733C"/>
    <w:rsid w:val="00C17E06"/>
    <w:rsid w:val="00C21E73"/>
    <w:rsid w:val="00C232A4"/>
    <w:rsid w:val="00C25621"/>
    <w:rsid w:val="00C34CD8"/>
    <w:rsid w:val="00C40D36"/>
    <w:rsid w:val="00C41150"/>
    <w:rsid w:val="00C43F7F"/>
    <w:rsid w:val="00C46D49"/>
    <w:rsid w:val="00C52628"/>
    <w:rsid w:val="00C52A4E"/>
    <w:rsid w:val="00C535BC"/>
    <w:rsid w:val="00C53B64"/>
    <w:rsid w:val="00C5497A"/>
    <w:rsid w:val="00C605A2"/>
    <w:rsid w:val="00C62B91"/>
    <w:rsid w:val="00C700A3"/>
    <w:rsid w:val="00C703BC"/>
    <w:rsid w:val="00C70D1A"/>
    <w:rsid w:val="00C76303"/>
    <w:rsid w:val="00C77C5B"/>
    <w:rsid w:val="00C84E76"/>
    <w:rsid w:val="00C9220B"/>
    <w:rsid w:val="00C9455F"/>
    <w:rsid w:val="00C945FA"/>
    <w:rsid w:val="00C9514F"/>
    <w:rsid w:val="00C95161"/>
    <w:rsid w:val="00C96B56"/>
    <w:rsid w:val="00C96E22"/>
    <w:rsid w:val="00CA1AE3"/>
    <w:rsid w:val="00CA2AFE"/>
    <w:rsid w:val="00CA5C57"/>
    <w:rsid w:val="00CA7655"/>
    <w:rsid w:val="00CB0A3D"/>
    <w:rsid w:val="00CB267D"/>
    <w:rsid w:val="00CC18A4"/>
    <w:rsid w:val="00CC1F52"/>
    <w:rsid w:val="00CC26EC"/>
    <w:rsid w:val="00CE4BC3"/>
    <w:rsid w:val="00CE705C"/>
    <w:rsid w:val="00CF0646"/>
    <w:rsid w:val="00CF1CE0"/>
    <w:rsid w:val="00CF2A8C"/>
    <w:rsid w:val="00D01F52"/>
    <w:rsid w:val="00D021DC"/>
    <w:rsid w:val="00D14572"/>
    <w:rsid w:val="00D14A07"/>
    <w:rsid w:val="00D17DED"/>
    <w:rsid w:val="00D23A1C"/>
    <w:rsid w:val="00D25AB9"/>
    <w:rsid w:val="00D26C53"/>
    <w:rsid w:val="00D404A0"/>
    <w:rsid w:val="00D41926"/>
    <w:rsid w:val="00D43572"/>
    <w:rsid w:val="00D50B4F"/>
    <w:rsid w:val="00D524ED"/>
    <w:rsid w:val="00D633ED"/>
    <w:rsid w:val="00D660C0"/>
    <w:rsid w:val="00D6741F"/>
    <w:rsid w:val="00D72C24"/>
    <w:rsid w:val="00D75169"/>
    <w:rsid w:val="00D8009C"/>
    <w:rsid w:val="00D813F3"/>
    <w:rsid w:val="00D9162E"/>
    <w:rsid w:val="00D917A1"/>
    <w:rsid w:val="00D949B4"/>
    <w:rsid w:val="00D96C76"/>
    <w:rsid w:val="00DA2E0F"/>
    <w:rsid w:val="00DA6B43"/>
    <w:rsid w:val="00DB0592"/>
    <w:rsid w:val="00DB09B4"/>
    <w:rsid w:val="00DB5CBD"/>
    <w:rsid w:val="00DB6EB5"/>
    <w:rsid w:val="00DC01A6"/>
    <w:rsid w:val="00DC6C75"/>
    <w:rsid w:val="00DD0638"/>
    <w:rsid w:val="00DD1614"/>
    <w:rsid w:val="00DD3898"/>
    <w:rsid w:val="00DD4981"/>
    <w:rsid w:val="00DD57C2"/>
    <w:rsid w:val="00DD6D40"/>
    <w:rsid w:val="00DE4EAB"/>
    <w:rsid w:val="00DF0A87"/>
    <w:rsid w:val="00DF5493"/>
    <w:rsid w:val="00E00EE1"/>
    <w:rsid w:val="00E02228"/>
    <w:rsid w:val="00E14B1D"/>
    <w:rsid w:val="00E15CE1"/>
    <w:rsid w:val="00E24CE3"/>
    <w:rsid w:val="00E32574"/>
    <w:rsid w:val="00E33288"/>
    <w:rsid w:val="00E34C81"/>
    <w:rsid w:val="00E36FF1"/>
    <w:rsid w:val="00E3780E"/>
    <w:rsid w:val="00E46564"/>
    <w:rsid w:val="00E51037"/>
    <w:rsid w:val="00E539B0"/>
    <w:rsid w:val="00E656B0"/>
    <w:rsid w:val="00E662D4"/>
    <w:rsid w:val="00E67FCD"/>
    <w:rsid w:val="00E74B18"/>
    <w:rsid w:val="00E77B92"/>
    <w:rsid w:val="00E93D53"/>
    <w:rsid w:val="00E95C00"/>
    <w:rsid w:val="00EB6C07"/>
    <w:rsid w:val="00EC2248"/>
    <w:rsid w:val="00ED6124"/>
    <w:rsid w:val="00EE472B"/>
    <w:rsid w:val="00EE765C"/>
    <w:rsid w:val="00F06A47"/>
    <w:rsid w:val="00F16DAC"/>
    <w:rsid w:val="00F16E00"/>
    <w:rsid w:val="00F16E40"/>
    <w:rsid w:val="00F17E8A"/>
    <w:rsid w:val="00F216FD"/>
    <w:rsid w:val="00F21908"/>
    <w:rsid w:val="00F31514"/>
    <w:rsid w:val="00F3259F"/>
    <w:rsid w:val="00F36D79"/>
    <w:rsid w:val="00F37482"/>
    <w:rsid w:val="00F433AF"/>
    <w:rsid w:val="00F45D21"/>
    <w:rsid w:val="00F538B1"/>
    <w:rsid w:val="00F5667A"/>
    <w:rsid w:val="00F61509"/>
    <w:rsid w:val="00F640E7"/>
    <w:rsid w:val="00F66D5B"/>
    <w:rsid w:val="00F73719"/>
    <w:rsid w:val="00F80806"/>
    <w:rsid w:val="00F85A94"/>
    <w:rsid w:val="00F87667"/>
    <w:rsid w:val="00F9010B"/>
    <w:rsid w:val="00F9079A"/>
    <w:rsid w:val="00F916BC"/>
    <w:rsid w:val="00F95B6E"/>
    <w:rsid w:val="00F961E0"/>
    <w:rsid w:val="00F96DF9"/>
    <w:rsid w:val="00F9749A"/>
    <w:rsid w:val="00FA352E"/>
    <w:rsid w:val="00FA4641"/>
    <w:rsid w:val="00FA6743"/>
    <w:rsid w:val="00FB188F"/>
    <w:rsid w:val="00FB1EF4"/>
    <w:rsid w:val="00FB600B"/>
    <w:rsid w:val="00FB78A4"/>
    <w:rsid w:val="00FC04E9"/>
    <w:rsid w:val="00FC0535"/>
    <w:rsid w:val="00FC31DE"/>
    <w:rsid w:val="00FC3378"/>
    <w:rsid w:val="00FC4C55"/>
    <w:rsid w:val="00FC66EA"/>
    <w:rsid w:val="00FD108E"/>
    <w:rsid w:val="00FD1944"/>
    <w:rsid w:val="00FD3D23"/>
    <w:rsid w:val="00FD408B"/>
    <w:rsid w:val="00FE0842"/>
    <w:rsid w:val="00FE0E5C"/>
    <w:rsid w:val="00FE61E2"/>
    <w:rsid w:val="00FF0C49"/>
    <w:rsid w:val="00FF32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2FB5"/>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 w:type="character" w:styleId="Emphasis">
    <w:name w:val="Emphasis"/>
    <w:basedOn w:val="DefaultParagraphFont"/>
    <w:uiPriority w:val="20"/>
    <w:qFormat/>
    <w:rsid w:val="00F961E0"/>
    <w:rPr>
      <w:i/>
      <w:iCs/>
    </w:rPr>
  </w:style>
  <w:style w:type="character" w:styleId="Hyperlink">
    <w:name w:val="Hyperlink"/>
    <w:basedOn w:val="DefaultParagraphFont"/>
    <w:uiPriority w:val="99"/>
    <w:unhideWhenUsed/>
    <w:rsid w:val="001235AC"/>
    <w:rPr>
      <w:color w:val="0000FF"/>
      <w:u w:val="single"/>
    </w:rPr>
  </w:style>
  <w:style w:type="character" w:styleId="Strong">
    <w:name w:val="Strong"/>
    <w:basedOn w:val="DefaultParagraphFont"/>
    <w:uiPriority w:val="22"/>
    <w:qFormat/>
    <w:rsid w:val="002411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133523">
      <w:bodyDiv w:val="1"/>
      <w:marLeft w:val="0"/>
      <w:marRight w:val="0"/>
      <w:marTop w:val="0"/>
      <w:marBottom w:val="0"/>
      <w:divBdr>
        <w:top w:val="none" w:sz="0" w:space="0" w:color="auto"/>
        <w:left w:val="none" w:sz="0" w:space="0" w:color="auto"/>
        <w:bottom w:val="none" w:sz="0" w:space="0" w:color="auto"/>
        <w:right w:val="none" w:sz="0" w:space="0" w:color="auto"/>
      </w:divBdr>
    </w:div>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922763515">
      <w:bodyDiv w:val="1"/>
      <w:marLeft w:val="0"/>
      <w:marRight w:val="0"/>
      <w:marTop w:val="0"/>
      <w:marBottom w:val="0"/>
      <w:divBdr>
        <w:top w:val="none" w:sz="0" w:space="0" w:color="auto"/>
        <w:left w:val="none" w:sz="0" w:space="0" w:color="auto"/>
        <w:bottom w:val="none" w:sz="0" w:space="0" w:color="auto"/>
        <w:right w:val="none" w:sz="0" w:space="0" w:color="auto"/>
      </w:divBdr>
    </w:div>
    <w:div w:id="925073284">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116100055">
      <w:bodyDiv w:val="1"/>
      <w:marLeft w:val="0"/>
      <w:marRight w:val="0"/>
      <w:marTop w:val="0"/>
      <w:marBottom w:val="0"/>
      <w:divBdr>
        <w:top w:val="none" w:sz="0" w:space="0" w:color="auto"/>
        <w:left w:val="none" w:sz="0" w:space="0" w:color="auto"/>
        <w:bottom w:val="none" w:sz="0" w:space="0" w:color="auto"/>
        <w:right w:val="none" w:sz="0" w:space="0" w:color="auto"/>
      </w:divBdr>
    </w:div>
    <w:div w:id="1662538823">
      <w:bodyDiv w:val="1"/>
      <w:marLeft w:val="0"/>
      <w:marRight w:val="0"/>
      <w:marTop w:val="0"/>
      <w:marBottom w:val="0"/>
      <w:divBdr>
        <w:top w:val="none" w:sz="0" w:space="0" w:color="auto"/>
        <w:left w:val="none" w:sz="0" w:space="0" w:color="auto"/>
        <w:bottom w:val="none" w:sz="0" w:space="0" w:color="auto"/>
        <w:right w:val="none" w:sz="0" w:space="0" w:color="auto"/>
      </w:divBdr>
    </w:div>
    <w:div w:id="1758406168">
      <w:bodyDiv w:val="1"/>
      <w:marLeft w:val="0"/>
      <w:marRight w:val="0"/>
      <w:marTop w:val="0"/>
      <w:marBottom w:val="0"/>
      <w:divBdr>
        <w:top w:val="none" w:sz="0" w:space="0" w:color="auto"/>
        <w:left w:val="none" w:sz="0" w:space="0" w:color="auto"/>
        <w:bottom w:val="none" w:sz="0" w:space="0" w:color="auto"/>
        <w:right w:val="none" w:sz="0" w:space="0" w:color="auto"/>
      </w:divBdr>
    </w:div>
    <w:div w:id="1763183087">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 w:id="213995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Hannah Whitehead</cp:lastModifiedBy>
  <cp:revision>18</cp:revision>
  <cp:lastPrinted>2020-03-16T19:36:00Z</cp:lastPrinted>
  <dcterms:created xsi:type="dcterms:W3CDTF">2020-05-28T09:25:00Z</dcterms:created>
  <dcterms:modified xsi:type="dcterms:W3CDTF">2023-05-13T18:23:00Z</dcterms:modified>
</cp:coreProperties>
</file>